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78" w:rsidRPr="0056256D" w:rsidRDefault="00B355D5" w:rsidP="0056256D">
      <w:pPr>
        <w:jc w:val="center"/>
        <w:rPr>
          <w:rFonts w:ascii="Times New Roman" w:hAnsi="Times New Roman" w:cs="Times New Roman"/>
          <w:b/>
          <w:sz w:val="24"/>
          <w:szCs w:val="24"/>
        </w:rPr>
      </w:pPr>
      <w:r w:rsidRPr="0056256D">
        <w:rPr>
          <w:rFonts w:ascii="Times New Roman" w:hAnsi="Times New Roman" w:cs="Times New Roman"/>
          <w:b/>
          <w:sz w:val="24"/>
          <w:szCs w:val="24"/>
        </w:rPr>
        <w:t>Аналитическая справка по итогам проведения районной диагностической</w:t>
      </w:r>
      <w:r w:rsidR="006D7089">
        <w:rPr>
          <w:rFonts w:ascii="Times New Roman" w:hAnsi="Times New Roman" w:cs="Times New Roman"/>
          <w:b/>
          <w:sz w:val="24"/>
          <w:szCs w:val="24"/>
        </w:rPr>
        <w:t xml:space="preserve"> работы по английскому языку в 7</w:t>
      </w:r>
      <w:r w:rsidRPr="0056256D">
        <w:rPr>
          <w:rFonts w:ascii="Times New Roman" w:hAnsi="Times New Roman" w:cs="Times New Roman"/>
          <w:b/>
          <w:sz w:val="24"/>
          <w:szCs w:val="24"/>
        </w:rPr>
        <w:t xml:space="preserve"> классах</w:t>
      </w:r>
    </w:p>
    <w:p w:rsidR="00B355D5" w:rsidRPr="0056256D" w:rsidRDefault="00B355D5" w:rsidP="0056256D">
      <w:pPr>
        <w:ind w:firstLine="708"/>
        <w:rPr>
          <w:rFonts w:ascii="Times New Roman" w:eastAsiaTheme="minorEastAsia" w:hAnsi="Times New Roman" w:cs="Times New Roman"/>
          <w:sz w:val="24"/>
          <w:szCs w:val="24"/>
          <w:lang w:eastAsia="ru-RU"/>
        </w:rPr>
      </w:pPr>
      <w:r w:rsidRPr="0056256D">
        <w:rPr>
          <w:rFonts w:ascii="Times New Roman" w:eastAsiaTheme="minorEastAsia" w:hAnsi="Times New Roman" w:cs="Times New Roman"/>
          <w:sz w:val="24"/>
          <w:szCs w:val="24"/>
          <w:lang w:eastAsia="ru-RU"/>
        </w:rPr>
        <w:t xml:space="preserve">Работа проведена в соответствии с планом работы </w:t>
      </w:r>
      <w:r w:rsidR="0056256D">
        <w:rPr>
          <w:rFonts w:ascii="Times New Roman" w:eastAsiaTheme="minorEastAsia" w:hAnsi="Times New Roman" w:cs="Times New Roman"/>
          <w:sz w:val="24"/>
          <w:szCs w:val="24"/>
          <w:lang w:eastAsia="ru-RU"/>
        </w:rPr>
        <w:t>ГБУ ДППО ЦПКС</w:t>
      </w:r>
      <w:r w:rsidRPr="0056256D">
        <w:rPr>
          <w:rFonts w:ascii="Times New Roman" w:eastAsiaTheme="minorEastAsia" w:hAnsi="Times New Roman" w:cs="Times New Roman"/>
          <w:sz w:val="24"/>
          <w:szCs w:val="24"/>
          <w:lang w:eastAsia="ru-RU"/>
        </w:rPr>
        <w:t xml:space="preserve"> </w:t>
      </w:r>
      <w:r w:rsidR="0056256D">
        <w:rPr>
          <w:rFonts w:ascii="Times New Roman" w:eastAsiaTheme="minorEastAsia" w:hAnsi="Times New Roman" w:cs="Times New Roman"/>
          <w:sz w:val="24"/>
          <w:szCs w:val="24"/>
          <w:lang w:eastAsia="ru-RU"/>
        </w:rPr>
        <w:t>«</w:t>
      </w:r>
      <w:r w:rsidRPr="0056256D">
        <w:rPr>
          <w:rFonts w:ascii="Times New Roman" w:eastAsiaTheme="minorEastAsia" w:hAnsi="Times New Roman" w:cs="Times New Roman"/>
          <w:sz w:val="24"/>
          <w:szCs w:val="24"/>
          <w:lang w:eastAsia="ru-RU"/>
        </w:rPr>
        <w:t>ИМЦ</w:t>
      </w:r>
      <w:r w:rsidR="0056256D">
        <w:rPr>
          <w:rFonts w:ascii="Times New Roman" w:eastAsiaTheme="minorEastAsia" w:hAnsi="Times New Roman" w:cs="Times New Roman"/>
          <w:sz w:val="24"/>
          <w:szCs w:val="24"/>
          <w:lang w:eastAsia="ru-RU"/>
        </w:rPr>
        <w:t>»</w:t>
      </w:r>
      <w:r w:rsidRPr="0056256D">
        <w:rPr>
          <w:rFonts w:ascii="Times New Roman" w:eastAsiaTheme="minorEastAsia" w:hAnsi="Times New Roman" w:cs="Times New Roman"/>
          <w:sz w:val="24"/>
          <w:szCs w:val="24"/>
          <w:lang w:eastAsia="ru-RU"/>
        </w:rPr>
        <w:t xml:space="preserve"> Василеостровского района </w:t>
      </w:r>
      <w:r w:rsidR="006D7089">
        <w:rPr>
          <w:rFonts w:ascii="Times New Roman" w:eastAsiaTheme="minorEastAsia" w:hAnsi="Times New Roman" w:cs="Times New Roman"/>
          <w:b/>
          <w:sz w:val="24"/>
          <w:szCs w:val="24"/>
          <w:lang w:eastAsia="ru-RU"/>
        </w:rPr>
        <w:t>17</w:t>
      </w:r>
      <w:r w:rsidRPr="0056256D">
        <w:rPr>
          <w:rFonts w:ascii="Times New Roman" w:eastAsiaTheme="minorEastAsia" w:hAnsi="Times New Roman" w:cs="Times New Roman"/>
          <w:b/>
          <w:sz w:val="24"/>
          <w:szCs w:val="24"/>
          <w:lang w:eastAsia="ru-RU"/>
        </w:rPr>
        <w:t xml:space="preserve"> декабря </w:t>
      </w:r>
      <w:proofErr w:type="gramStart"/>
      <w:r w:rsidRPr="0056256D">
        <w:rPr>
          <w:rFonts w:ascii="Times New Roman" w:eastAsiaTheme="minorEastAsia" w:hAnsi="Times New Roman" w:cs="Times New Roman"/>
          <w:b/>
          <w:sz w:val="24"/>
          <w:szCs w:val="24"/>
          <w:lang w:eastAsia="ru-RU"/>
        </w:rPr>
        <w:t>201</w:t>
      </w:r>
      <w:r w:rsidR="006D7089">
        <w:rPr>
          <w:rFonts w:ascii="Times New Roman" w:eastAsiaTheme="minorEastAsia" w:hAnsi="Times New Roman" w:cs="Times New Roman"/>
          <w:b/>
          <w:sz w:val="24"/>
          <w:szCs w:val="24"/>
          <w:lang w:eastAsia="ru-RU"/>
        </w:rPr>
        <w:t>9</w:t>
      </w:r>
      <w:r w:rsidRPr="0056256D">
        <w:rPr>
          <w:rFonts w:ascii="Times New Roman" w:eastAsiaTheme="minorEastAsia" w:hAnsi="Times New Roman" w:cs="Times New Roman"/>
          <w:b/>
          <w:sz w:val="24"/>
          <w:szCs w:val="24"/>
          <w:lang w:eastAsia="ru-RU"/>
        </w:rPr>
        <w:t xml:space="preserve">  года</w:t>
      </w:r>
      <w:proofErr w:type="gramEnd"/>
      <w:r w:rsidR="00B64337">
        <w:rPr>
          <w:rFonts w:ascii="Times New Roman" w:eastAsiaTheme="minorEastAsia" w:hAnsi="Times New Roman" w:cs="Times New Roman"/>
          <w:b/>
          <w:sz w:val="24"/>
          <w:szCs w:val="24"/>
          <w:lang w:eastAsia="ru-RU"/>
        </w:rPr>
        <w:t xml:space="preserve"> </w:t>
      </w:r>
      <w:r w:rsidR="00B64337" w:rsidRPr="0018665E">
        <w:rPr>
          <w:rFonts w:ascii="Times New Roman" w:eastAsiaTheme="minorEastAsia" w:hAnsi="Times New Roman" w:cs="Times New Roman"/>
          <w:sz w:val="24"/>
          <w:szCs w:val="24"/>
          <w:lang w:eastAsia="ru-RU"/>
        </w:rPr>
        <w:t>по разработанному порядку проведения</w:t>
      </w:r>
      <w:r w:rsidR="0018665E">
        <w:rPr>
          <w:rFonts w:ascii="Times New Roman" w:eastAsiaTheme="minorEastAsia" w:hAnsi="Times New Roman" w:cs="Times New Roman"/>
          <w:b/>
          <w:sz w:val="24"/>
          <w:szCs w:val="24"/>
          <w:lang w:eastAsia="ru-RU"/>
        </w:rPr>
        <w:t xml:space="preserve"> (</w:t>
      </w:r>
      <w:r w:rsidR="00B64337">
        <w:rPr>
          <w:rFonts w:ascii="Times New Roman" w:eastAsiaTheme="minorEastAsia" w:hAnsi="Times New Roman" w:cs="Times New Roman"/>
          <w:b/>
          <w:sz w:val="24"/>
          <w:szCs w:val="24"/>
          <w:lang w:eastAsia="ru-RU"/>
        </w:rPr>
        <w:t>Приложение 1)</w:t>
      </w:r>
    </w:p>
    <w:p w:rsidR="006D7089" w:rsidRPr="000435E3" w:rsidRDefault="006D7089" w:rsidP="006D7089">
      <w:pPr>
        <w:pStyle w:val="a"/>
        <w:numPr>
          <w:ilvl w:val="0"/>
          <w:numId w:val="0"/>
        </w:numPr>
        <w:tabs>
          <w:tab w:val="left" w:pos="1134"/>
        </w:tabs>
      </w:pPr>
      <w:r>
        <w:t xml:space="preserve">            </w:t>
      </w:r>
      <w:r w:rsidR="00B355D5" w:rsidRPr="0056256D">
        <w:rPr>
          <w:u w:val="single"/>
        </w:rPr>
        <w:t>Цель:</w:t>
      </w:r>
      <w:r w:rsidR="00B355D5">
        <w:t xml:space="preserve"> </w:t>
      </w:r>
      <w:r w:rsidRPr="000435E3">
        <w:t xml:space="preserve">Цель: определение уровня освоения обучающимися 7 классов предметного содержания курса английского языка в соответствии с требованиями ФГОС ООО. </w:t>
      </w:r>
    </w:p>
    <w:p w:rsidR="00B355D5" w:rsidRDefault="0056256D" w:rsidP="006D7089">
      <w:pPr>
        <w:pStyle w:val="a"/>
        <w:numPr>
          <w:ilvl w:val="0"/>
          <w:numId w:val="0"/>
        </w:numPr>
        <w:ind w:firstLine="708"/>
      </w:pPr>
      <w:r w:rsidRPr="0056256D">
        <w:rPr>
          <w:u w:val="single"/>
        </w:rPr>
        <w:t>Участники:</w:t>
      </w:r>
      <w:r>
        <w:t xml:space="preserve"> в</w:t>
      </w:r>
      <w:r w:rsidR="00B355D5">
        <w:t xml:space="preserve"> диагностике было рекомендовано принять участие всем государственным бюджетным образовательным учреждениям Василеостровского района. </w:t>
      </w:r>
    </w:p>
    <w:p w:rsidR="00003F61" w:rsidRDefault="0071232D" w:rsidP="0056256D">
      <w:pPr>
        <w:pStyle w:val="a"/>
        <w:numPr>
          <w:ilvl w:val="0"/>
          <w:numId w:val="0"/>
        </w:numPr>
        <w:tabs>
          <w:tab w:val="left" w:pos="0"/>
        </w:tabs>
      </w:pPr>
      <w:r>
        <w:tab/>
        <w:t>В диагностике приняли участие</w:t>
      </w:r>
      <w:r w:rsidR="00846AC1">
        <w:t>,</w:t>
      </w:r>
      <w:r>
        <w:t xml:space="preserve"> кроме образовательных организаций, подведомственных Администрации Василеостровского района, частная школа</w:t>
      </w:r>
      <w:r w:rsidR="006D7089">
        <w:t xml:space="preserve"> </w:t>
      </w:r>
      <w:proofErr w:type="spellStart"/>
      <w:r w:rsidR="006D7089">
        <w:t>Шацкого</w:t>
      </w:r>
      <w:proofErr w:type="spellEnd"/>
      <w:r w:rsidR="006D7089">
        <w:t xml:space="preserve">, ГБОУ Губернаторский лицей № 30, Академический Художественный Лицей </w:t>
      </w:r>
      <w:proofErr w:type="spellStart"/>
      <w:r w:rsidR="006D7089">
        <w:t>им.Иогансона</w:t>
      </w:r>
      <w:proofErr w:type="spellEnd"/>
      <w:r w:rsidR="006D7089">
        <w:t>.</w:t>
      </w:r>
    </w:p>
    <w:p w:rsidR="0071232D" w:rsidRPr="00846AC1" w:rsidRDefault="0071232D" w:rsidP="0056256D">
      <w:pPr>
        <w:pStyle w:val="a"/>
        <w:numPr>
          <w:ilvl w:val="0"/>
          <w:numId w:val="0"/>
        </w:numPr>
        <w:tabs>
          <w:tab w:val="left" w:pos="0"/>
        </w:tabs>
        <w:rPr>
          <w:b/>
        </w:rPr>
      </w:pPr>
      <w:r w:rsidRPr="00846AC1">
        <w:rPr>
          <w:b/>
        </w:rPr>
        <w:tab/>
      </w:r>
      <w:r w:rsidR="00003F61" w:rsidRPr="00846AC1">
        <w:rPr>
          <w:b/>
        </w:rPr>
        <w:t xml:space="preserve">Не сданы сведения о проведенной диагностике ГБОУ гимназией № </w:t>
      </w:r>
      <w:r w:rsidR="006D7089" w:rsidRPr="00846AC1">
        <w:rPr>
          <w:b/>
        </w:rPr>
        <w:t>642 «Земля и Вселенная»</w:t>
      </w:r>
    </w:p>
    <w:p w:rsidR="006D7089" w:rsidRDefault="00B355D5" w:rsidP="006D7089">
      <w:pPr>
        <w:pStyle w:val="a"/>
        <w:numPr>
          <w:ilvl w:val="0"/>
          <w:numId w:val="0"/>
        </w:numPr>
        <w:ind w:firstLine="708"/>
      </w:pPr>
      <w:r w:rsidRPr="006D7089">
        <w:rPr>
          <w:u w:val="single"/>
        </w:rPr>
        <w:t>Спецификация работы</w:t>
      </w:r>
      <w:r w:rsidR="006D7089">
        <w:t>: спецификация работы аналогична ВПР для 7 класса. Работа включает в себя следующие разделы: «</w:t>
      </w:r>
      <w:proofErr w:type="spellStart"/>
      <w:r w:rsidR="006D7089">
        <w:t>Аудирование</w:t>
      </w:r>
      <w:proofErr w:type="spellEnd"/>
      <w:r w:rsidR="006D7089">
        <w:t xml:space="preserve">», «Чтение», «Лексика и грамматика», «Письмо». Необходимо обратить внимание, что задание раздела «Письмо» предполагает описание иллюстрации, которое в ходе ВПР выполняют устно. Изменение вида </w:t>
      </w:r>
      <w:proofErr w:type="gramStart"/>
      <w:r w:rsidR="006D7089">
        <w:t>деятельности</w:t>
      </w:r>
      <w:proofErr w:type="gramEnd"/>
      <w:r w:rsidR="006D7089">
        <w:t xml:space="preserve"> учащихся учтено при разработке критериев оценивания данного задания.</w:t>
      </w:r>
    </w:p>
    <w:p w:rsidR="00B355D5" w:rsidRDefault="00646492" w:rsidP="006D7089">
      <w:pPr>
        <w:pStyle w:val="a"/>
        <w:numPr>
          <w:ilvl w:val="0"/>
          <w:numId w:val="0"/>
        </w:numPr>
        <w:tabs>
          <w:tab w:val="left" w:pos="1134"/>
        </w:tabs>
        <w:ind w:firstLine="709"/>
      </w:pPr>
      <w:r>
        <w:t>КИМ разработаны творческой группой учителей (Чекерда Е.А. (методист</w:t>
      </w:r>
      <w:r w:rsidR="00DB6F92">
        <w:t xml:space="preserve"> «ИМЦ»</w:t>
      </w:r>
      <w:r w:rsidR="00846AC1">
        <w:t>, учитель ОУ №24</w:t>
      </w:r>
      <w:r>
        <w:t>), Константинова С.И. (</w:t>
      </w:r>
      <w:r w:rsidR="00846AC1">
        <w:t>методист «ИМЦ», учитель ОУ №11),</w:t>
      </w:r>
      <w:r>
        <w:t>), Гайсина М.В. (</w:t>
      </w:r>
      <w:r w:rsidR="00846AC1">
        <w:t xml:space="preserve">учитель </w:t>
      </w:r>
      <w:r>
        <w:t>ОУ №31).</w:t>
      </w:r>
    </w:p>
    <w:p w:rsidR="00473C7F" w:rsidRDefault="00473C7F" w:rsidP="0056256D">
      <w:pPr>
        <w:pStyle w:val="a"/>
        <w:numPr>
          <w:ilvl w:val="0"/>
          <w:numId w:val="0"/>
        </w:numPr>
        <w:tabs>
          <w:tab w:val="left" w:pos="0"/>
        </w:tabs>
        <w:ind w:firstLine="709"/>
      </w:pPr>
      <w:r>
        <w:t xml:space="preserve">КИМ включает </w:t>
      </w:r>
      <w:r w:rsidR="00CF5586">
        <w:t>задания, бланк ответов</w:t>
      </w:r>
      <w:r>
        <w:t xml:space="preserve"> (</w:t>
      </w:r>
      <w:r w:rsidRPr="0018665E">
        <w:rPr>
          <w:b/>
        </w:rPr>
        <w:t>Приложение 2</w:t>
      </w:r>
      <w:r>
        <w:t>)</w:t>
      </w:r>
      <w:r w:rsidR="00CF5586">
        <w:t xml:space="preserve">; ответы, критерии оценивания творческой части </w:t>
      </w:r>
      <w:r w:rsidR="0018665E">
        <w:t>и шкала оценивания (</w:t>
      </w:r>
      <w:r w:rsidR="0018665E" w:rsidRPr="0018665E">
        <w:rPr>
          <w:b/>
        </w:rPr>
        <w:t>Приложение 3</w:t>
      </w:r>
      <w:r w:rsidR="0018665E">
        <w:t>)</w:t>
      </w:r>
    </w:p>
    <w:p w:rsidR="00DB6F92" w:rsidRDefault="00DB6F92" w:rsidP="0056256D">
      <w:pPr>
        <w:pStyle w:val="a"/>
        <w:numPr>
          <w:ilvl w:val="0"/>
          <w:numId w:val="0"/>
        </w:numPr>
        <w:tabs>
          <w:tab w:val="left" w:pos="0"/>
        </w:tabs>
        <w:ind w:firstLine="709"/>
      </w:pPr>
      <w:r w:rsidRPr="00DB6F92">
        <w:rPr>
          <w:u w:val="single"/>
        </w:rPr>
        <w:t>Время выполнения работы</w:t>
      </w:r>
      <w:r>
        <w:t xml:space="preserve"> – 45 минут + инструктаж </w:t>
      </w:r>
    </w:p>
    <w:p w:rsidR="00DB6F92" w:rsidRDefault="00DB6F92" w:rsidP="0056256D">
      <w:pPr>
        <w:pStyle w:val="a"/>
        <w:numPr>
          <w:ilvl w:val="0"/>
          <w:numId w:val="0"/>
        </w:numPr>
        <w:tabs>
          <w:tab w:val="left" w:pos="0"/>
        </w:tabs>
        <w:ind w:firstLine="709"/>
        <w:rPr>
          <w:u w:val="single"/>
        </w:rPr>
      </w:pPr>
      <w:r w:rsidRPr="00DB6F92">
        <w:rPr>
          <w:u w:val="single"/>
        </w:rPr>
        <w:t>Сведения об учащихся, выполнявших диагностическую работу:</w:t>
      </w:r>
    </w:p>
    <w:p w:rsidR="00DB6F92" w:rsidRPr="00DB6F92" w:rsidRDefault="00DB6F92" w:rsidP="0056256D">
      <w:pPr>
        <w:pStyle w:val="a"/>
        <w:numPr>
          <w:ilvl w:val="0"/>
          <w:numId w:val="0"/>
        </w:numPr>
        <w:tabs>
          <w:tab w:val="left" w:pos="0"/>
        </w:tabs>
        <w:ind w:firstLine="709"/>
        <w:rPr>
          <w:u w:val="single"/>
        </w:rPr>
      </w:pPr>
    </w:p>
    <w:tbl>
      <w:tblPr>
        <w:tblStyle w:val="a6"/>
        <w:tblW w:w="0" w:type="auto"/>
        <w:jc w:val="center"/>
        <w:tblLook w:val="04A0" w:firstRow="1" w:lastRow="0" w:firstColumn="1" w:lastColumn="0" w:noHBand="0" w:noVBand="1"/>
      </w:tblPr>
      <w:tblGrid>
        <w:gridCol w:w="2983"/>
        <w:gridCol w:w="2002"/>
        <w:gridCol w:w="2084"/>
        <w:gridCol w:w="1993"/>
      </w:tblGrid>
      <w:tr w:rsidR="00DB6F92" w:rsidTr="009B6F80">
        <w:trPr>
          <w:jc w:val="center"/>
        </w:trPr>
        <w:tc>
          <w:tcPr>
            <w:tcW w:w="2983" w:type="dxa"/>
          </w:tcPr>
          <w:p w:rsidR="00DB6F92" w:rsidRPr="00ED31B9" w:rsidRDefault="005735D1" w:rsidP="009B6F80">
            <w:pPr>
              <w:pStyle w:val="a"/>
              <w:numPr>
                <w:ilvl w:val="0"/>
                <w:numId w:val="0"/>
              </w:numPr>
              <w:tabs>
                <w:tab w:val="left" w:pos="0"/>
              </w:tabs>
              <w:jc w:val="center"/>
              <w:rPr>
                <w:b/>
              </w:rPr>
            </w:pPr>
            <w:r w:rsidRPr="00ED31B9">
              <w:rPr>
                <w:b/>
              </w:rPr>
              <w:t>ОУ</w:t>
            </w:r>
          </w:p>
        </w:tc>
        <w:tc>
          <w:tcPr>
            <w:tcW w:w="2105" w:type="dxa"/>
          </w:tcPr>
          <w:p w:rsidR="00DB6F92" w:rsidRPr="00ED31B9" w:rsidRDefault="005735D1" w:rsidP="009B6F80">
            <w:pPr>
              <w:pStyle w:val="a"/>
              <w:numPr>
                <w:ilvl w:val="0"/>
                <w:numId w:val="0"/>
              </w:numPr>
              <w:tabs>
                <w:tab w:val="left" w:pos="0"/>
              </w:tabs>
              <w:jc w:val="center"/>
              <w:rPr>
                <w:b/>
              </w:rPr>
            </w:pPr>
            <w:r w:rsidRPr="00ED31B9">
              <w:rPr>
                <w:b/>
              </w:rPr>
              <w:t>Количество участников</w:t>
            </w:r>
          </w:p>
        </w:tc>
        <w:tc>
          <w:tcPr>
            <w:tcW w:w="2160" w:type="dxa"/>
          </w:tcPr>
          <w:p w:rsidR="00DB6F92" w:rsidRPr="00ED31B9" w:rsidRDefault="005735D1" w:rsidP="009B6F80">
            <w:pPr>
              <w:pStyle w:val="a"/>
              <w:numPr>
                <w:ilvl w:val="0"/>
                <w:numId w:val="0"/>
              </w:numPr>
              <w:tabs>
                <w:tab w:val="left" w:pos="0"/>
              </w:tabs>
              <w:jc w:val="center"/>
              <w:rPr>
                <w:b/>
              </w:rPr>
            </w:pPr>
            <w:r w:rsidRPr="00ED31B9">
              <w:rPr>
                <w:b/>
              </w:rPr>
              <w:t>Количество обучающихся по списку</w:t>
            </w:r>
          </w:p>
        </w:tc>
        <w:tc>
          <w:tcPr>
            <w:tcW w:w="2097" w:type="dxa"/>
          </w:tcPr>
          <w:p w:rsidR="00DB6F92" w:rsidRPr="00ED31B9" w:rsidRDefault="005735D1" w:rsidP="009B6F80">
            <w:pPr>
              <w:pStyle w:val="a"/>
              <w:numPr>
                <w:ilvl w:val="0"/>
                <w:numId w:val="0"/>
              </w:numPr>
              <w:tabs>
                <w:tab w:val="left" w:pos="0"/>
              </w:tabs>
              <w:jc w:val="center"/>
              <w:rPr>
                <w:b/>
              </w:rPr>
            </w:pPr>
            <w:r w:rsidRPr="00ED31B9">
              <w:rPr>
                <w:b/>
              </w:rPr>
              <w:t>Процент участников</w:t>
            </w:r>
          </w:p>
        </w:tc>
      </w:tr>
      <w:tr w:rsidR="00165D83" w:rsidTr="009B6F80">
        <w:trPr>
          <w:jc w:val="center"/>
        </w:trPr>
        <w:tc>
          <w:tcPr>
            <w:tcW w:w="2983" w:type="dxa"/>
            <w:vAlign w:val="center"/>
          </w:tcPr>
          <w:p w:rsidR="00165D83" w:rsidRDefault="00165D83" w:rsidP="009B6F80">
            <w:pPr>
              <w:jc w:val="center"/>
              <w:rPr>
                <w:rFonts w:ascii="Calibri" w:hAnsi="Calibri"/>
                <w:b/>
                <w:bCs/>
              </w:rPr>
            </w:pPr>
            <w:r>
              <w:rPr>
                <w:rFonts w:ascii="Calibri" w:hAnsi="Calibri"/>
                <w:b/>
                <w:bCs/>
              </w:rPr>
              <w:t>2</w:t>
            </w:r>
          </w:p>
        </w:tc>
        <w:tc>
          <w:tcPr>
            <w:tcW w:w="2105" w:type="dxa"/>
            <w:vAlign w:val="center"/>
          </w:tcPr>
          <w:p w:rsidR="00165D83" w:rsidRDefault="00165D83" w:rsidP="009B6F80">
            <w:pPr>
              <w:jc w:val="center"/>
              <w:rPr>
                <w:rFonts w:ascii="Calibri" w:hAnsi="Calibri"/>
              </w:rPr>
            </w:pPr>
            <w:r>
              <w:rPr>
                <w:rFonts w:ascii="Calibri" w:hAnsi="Calibri"/>
              </w:rPr>
              <w:t>55</w:t>
            </w:r>
          </w:p>
        </w:tc>
        <w:tc>
          <w:tcPr>
            <w:tcW w:w="2160" w:type="dxa"/>
            <w:vAlign w:val="center"/>
          </w:tcPr>
          <w:p w:rsidR="00165D83" w:rsidRDefault="00165D83" w:rsidP="009B6F80">
            <w:pPr>
              <w:jc w:val="center"/>
              <w:rPr>
                <w:rFonts w:ascii="Calibri" w:hAnsi="Calibri"/>
              </w:rPr>
            </w:pPr>
            <w:r>
              <w:rPr>
                <w:rFonts w:ascii="Calibri" w:hAnsi="Calibri"/>
              </w:rPr>
              <w:t>65</w:t>
            </w:r>
          </w:p>
        </w:tc>
        <w:tc>
          <w:tcPr>
            <w:tcW w:w="2097" w:type="dxa"/>
            <w:vAlign w:val="center"/>
          </w:tcPr>
          <w:p w:rsidR="00165D83" w:rsidRDefault="00165D83" w:rsidP="009B6F80">
            <w:pPr>
              <w:jc w:val="center"/>
              <w:rPr>
                <w:rFonts w:ascii="Calibri" w:hAnsi="Calibri"/>
              </w:rPr>
            </w:pPr>
            <w:r>
              <w:rPr>
                <w:rFonts w:ascii="Calibri" w:hAnsi="Calibri"/>
              </w:rPr>
              <w:t>85</w:t>
            </w:r>
          </w:p>
        </w:tc>
      </w:tr>
      <w:tr w:rsidR="00165D83" w:rsidTr="009B6F80">
        <w:trPr>
          <w:jc w:val="center"/>
        </w:trPr>
        <w:tc>
          <w:tcPr>
            <w:tcW w:w="2983" w:type="dxa"/>
            <w:vAlign w:val="center"/>
          </w:tcPr>
          <w:p w:rsidR="00165D83" w:rsidRDefault="00165D83" w:rsidP="009B6F80">
            <w:pPr>
              <w:jc w:val="center"/>
              <w:rPr>
                <w:rFonts w:ascii="Calibri" w:hAnsi="Calibri"/>
                <w:b/>
                <w:bCs/>
              </w:rPr>
            </w:pPr>
            <w:r>
              <w:rPr>
                <w:rFonts w:ascii="Calibri" w:hAnsi="Calibri"/>
                <w:b/>
                <w:bCs/>
              </w:rPr>
              <w:t>5</w:t>
            </w:r>
          </w:p>
        </w:tc>
        <w:tc>
          <w:tcPr>
            <w:tcW w:w="2105" w:type="dxa"/>
            <w:vAlign w:val="center"/>
          </w:tcPr>
          <w:p w:rsidR="00165D83" w:rsidRDefault="00165D83" w:rsidP="009B6F80">
            <w:pPr>
              <w:jc w:val="center"/>
              <w:rPr>
                <w:rFonts w:ascii="Calibri" w:hAnsi="Calibri"/>
              </w:rPr>
            </w:pPr>
            <w:r>
              <w:rPr>
                <w:rFonts w:ascii="Calibri" w:hAnsi="Calibri"/>
              </w:rPr>
              <w:t>20</w:t>
            </w:r>
          </w:p>
        </w:tc>
        <w:tc>
          <w:tcPr>
            <w:tcW w:w="2160" w:type="dxa"/>
            <w:vAlign w:val="center"/>
          </w:tcPr>
          <w:p w:rsidR="00165D83" w:rsidRDefault="00165D83" w:rsidP="009B6F80">
            <w:pPr>
              <w:jc w:val="center"/>
              <w:rPr>
                <w:rFonts w:ascii="Calibri" w:hAnsi="Calibri"/>
              </w:rPr>
            </w:pPr>
            <w:r>
              <w:rPr>
                <w:rFonts w:ascii="Calibri" w:hAnsi="Calibri"/>
              </w:rPr>
              <w:t>25</w:t>
            </w:r>
          </w:p>
        </w:tc>
        <w:tc>
          <w:tcPr>
            <w:tcW w:w="2097" w:type="dxa"/>
            <w:vAlign w:val="center"/>
          </w:tcPr>
          <w:p w:rsidR="00165D83" w:rsidRDefault="00165D83" w:rsidP="009B6F80">
            <w:pPr>
              <w:jc w:val="center"/>
              <w:rPr>
                <w:rFonts w:ascii="Calibri" w:hAnsi="Calibri"/>
              </w:rPr>
            </w:pPr>
            <w:r>
              <w:rPr>
                <w:rFonts w:ascii="Calibri" w:hAnsi="Calibri"/>
              </w:rPr>
              <w:t>80</w:t>
            </w:r>
          </w:p>
        </w:tc>
      </w:tr>
      <w:tr w:rsidR="00165D83" w:rsidTr="009B6F80">
        <w:trPr>
          <w:jc w:val="center"/>
        </w:trPr>
        <w:tc>
          <w:tcPr>
            <w:tcW w:w="2983" w:type="dxa"/>
            <w:vAlign w:val="center"/>
          </w:tcPr>
          <w:p w:rsidR="00165D83" w:rsidRDefault="00165D83" w:rsidP="009B6F80">
            <w:pPr>
              <w:jc w:val="center"/>
              <w:rPr>
                <w:rFonts w:ascii="Calibri" w:hAnsi="Calibri"/>
                <w:b/>
                <w:bCs/>
              </w:rPr>
            </w:pPr>
            <w:r>
              <w:rPr>
                <w:rFonts w:ascii="Calibri" w:hAnsi="Calibri"/>
                <w:b/>
                <w:bCs/>
              </w:rPr>
              <w:t>6</w:t>
            </w:r>
          </w:p>
        </w:tc>
        <w:tc>
          <w:tcPr>
            <w:tcW w:w="2105" w:type="dxa"/>
            <w:vAlign w:val="center"/>
          </w:tcPr>
          <w:p w:rsidR="00165D83" w:rsidRDefault="00165D83" w:rsidP="009B6F80">
            <w:pPr>
              <w:jc w:val="center"/>
              <w:rPr>
                <w:rFonts w:ascii="Calibri" w:hAnsi="Calibri"/>
              </w:rPr>
            </w:pPr>
            <w:r>
              <w:rPr>
                <w:rFonts w:ascii="Calibri" w:hAnsi="Calibri"/>
              </w:rPr>
              <w:t>22</w:t>
            </w:r>
          </w:p>
        </w:tc>
        <w:tc>
          <w:tcPr>
            <w:tcW w:w="2160" w:type="dxa"/>
            <w:vAlign w:val="center"/>
          </w:tcPr>
          <w:p w:rsidR="00165D83" w:rsidRDefault="00165D83" w:rsidP="009B6F80">
            <w:pPr>
              <w:jc w:val="center"/>
              <w:rPr>
                <w:rFonts w:ascii="Calibri" w:hAnsi="Calibri"/>
              </w:rPr>
            </w:pPr>
            <w:r>
              <w:rPr>
                <w:rFonts w:ascii="Calibri" w:hAnsi="Calibri"/>
              </w:rPr>
              <w:t>26</w:t>
            </w:r>
          </w:p>
        </w:tc>
        <w:tc>
          <w:tcPr>
            <w:tcW w:w="2097" w:type="dxa"/>
            <w:vAlign w:val="center"/>
          </w:tcPr>
          <w:p w:rsidR="00165D83" w:rsidRDefault="00165D83" w:rsidP="009B6F80">
            <w:pPr>
              <w:jc w:val="center"/>
              <w:rPr>
                <w:rFonts w:ascii="Calibri" w:hAnsi="Calibri"/>
              </w:rPr>
            </w:pPr>
            <w:r>
              <w:rPr>
                <w:rFonts w:ascii="Calibri" w:hAnsi="Calibri"/>
              </w:rPr>
              <w:t>85</w:t>
            </w:r>
          </w:p>
        </w:tc>
      </w:tr>
      <w:tr w:rsidR="00165D83" w:rsidTr="009B6F80">
        <w:trPr>
          <w:jc w:val="center"/>
        </w:trPr>
        <w:tc>
          <w:tcPr>
            <w:tcW w:w="2983" w:type="dxa"/>
            <w:vAlign w:val="center"/>
          </w:tcPr>
          <w:p w:rsidR="00165D83" w:rsidRDefault="00165D83" w:rsidP="009B6F80">
            <w:pPr>
              <w:jc w:val="center"/>
              <w:rPr>
                <w:rFonts w:ascii="Calibri" w:hAnsi="Calibri"/>
                <w:b/>
                <w:bCs/>
              </w:rPr>
            </w:pPr>
            <w:r>
              <w:rPr>
                <w:rFonts w:ascii="Calibri" w:hAnsi="Calibri"/>
                <w:b/>
                <w:bCs/>
              </w:rPr>
              <w:t>10</w:t>
            </w:r>
          </w:p>
        </w:tc>
        <w:tc>
          <w:tcPr>
            <w:tcW w:w="2105" w:type="dxa"/>
            <w:vAlign w:val="center"/>
          </w:tcPr>
          <w:p w:rsidR="00165D83" w:rsidRDefault="00165D83" w:rsidP="009B6F80">
            <w:pPr>
              <w:jc w:val="center"/>
              <w:rPr>
                <w:rFonts w:ascii="Calibri" w:hAnsi="Calibri"/>
              </w:rPr>
            </w:pPr>
            <w:r>
              <w:rPr>
                <w:rFonts w:ascii="Calibri" w:hAnsi="Calibri"/>
              </w:rPr>
              <w:t>76</w:t>
            </w:r>
          </w:p>
        </w:tc>
        <w:tc>
          <w:tcPr>
            <w:tcW w:w="2160" w:type="dxa"/>
            <w:vAlign w:val="center"/>
          </w:tcPr>
          <w:p w:rsidR="00165D83" w:rsidRDefault="00165D83" w:rsidP="009B6F80">
            <w:pPr>
              <w:jc w:val="center"/>
              <w:rPr>
                <w:rFonts w:ascii="Calibri" w:hAnsi="Calibri"/>
              </w:rPr>
            </w:pPr>
            <w:r>
              <w:rPr>
                <w:rFonts w:ascii="Calibri" w:hAnsi="Calibri"/>
              </w:rPr>
              <w:t>85</w:t>
            </w:r>
          </w:p>
        </w:tc>
        <w:tc>
          <w:tcPr>
            <w:tcW w:w="2097" w:type="dxa"/>
            <w:vAlign w:val="center"/>
          </w:tcPr>
          <w:p w:rsidR="00165D83" w:rsidRDefault="00165D83" w:rsidP="009B6F80">
            <w:pPr>
              <w:jc w:val="center"/>
              <w:rPr>
                <w:rFonts w:ascii="Calibri" w:hAnsi="Calibri"/>
              </w:rPr>
            </w:pPr>
            <w:r>
              <w:rPr>
                <w:rFonts w:ascii="Calibri" w:hAnsi="Calibri"/>
              </w:rPr>
              <w:t>90</w:t>
            </w:r>
          </w:p>
        </w:tc>
      </w:tr>
      <w:tr w:rsidR="00165D83" w:rsidTr="009B6F80">
        <w:trPr>
          <w:jc w:val="center"/>
        </w:trPr>
        <w:tc>
          <w:tcPr>
            <w:tcW w:w="2983" w:type="dxa"/>
            <w:vAlign w:val="center"/>
          </w:tcPr>
          <w:p w:rsidR="00165D83" w:rsidRDefault="00165D83" w:rsidP="009B6F80">
            <w:pPr>
              <w:jc w:val="center"/>
              <w:rPr>
                <w:rFonts w:ascii="Calibri" w:hAnsi="Calibri"/>
                <w:b/>
                <w:bCs/>
              </w:rPr>
            </w:pPr>
            <w:r>
              <w:rPr>
                <w:rFonts w:ascii="Calibri" w:hAnsi="Calibri"/>
                <w:b/>
                <w:bCs/>
              </w:rPr>
              <w:t>11</w:t>
            </w:r>
          </w:p>
        </w:tc>
        <w:tc>
          <w:tcPr>
            <w:tcW w:w="2105" w:type="dxa"/>
            <w:vAlign w:val="center"/>
          </w:tcPr>
          <w:p w:rsidR="00165D83" w:rsidRDefault="00165D83" w:rsidP="009B6F80">
            <w:pPr>
              <w:jc w:val="center"/>
              <w:rPr>
                <w:rFonts w:ascii="Calibri" w:hAnsi="Calibri"/>
              </w:rPr>
            </w:pPr>
            <w:r>
              <w:rPr>
                <w:rFonts w:ascii="Calibri" w:hAnsi="Calibri"/>
              </w:rPr>
              <w:t>46</w:t>
            </w:r>
          </w:p>
        </w:tc>
        <w:tc>
          <w:tcPr>
            <w:tcW w:w="2160" w:type="dxa"/>
            <w:vAlign w:val="center"/>
          </w:tcPr>
          <w:p w:rsidR="00165D83" w:rsidRDefault="00165D83" w:rsidP="009B6F80">
            <w:pPr>
              <w:jc w:val="center"/>
              <w:rPr>
                <w:rFonts w:ascii="Calibri" w:hAnsi="Calibri"/>
              </w:rPr>
            </w:pPr>
            <w:r>
              <w:rPr>
                <w:rFonts w:ascii="Calibri" w:hAnsi="Calibri"/>
              </w:rPr>
              <w:t>52</w:t>
            </w:r>
          </w:p>
        </w:tc>
        <w:tc>
          <w:tcPr>
            <w:tcW w:w="2097" w:type="dxa"/>
            <w:vAlign w:val="center"/>
          </w:tcPr>
          <w:p w:rsidR="00165D83" w:rsidRDefault="00165D83" w:rsidP="009B6F80">
            <w:pPr>
              <w:jc w:val="center"/>
              <w:rPr>
                <w:rFonts w:ascii="Calibri" w:hAnsi="Calibri"/>
              </w:rPr>
            </w:pPr>
            <w:r>
              <w:rPr>
                <w:rFonts w:ascii="Calibri" w:hAnsi="Calibri"/>
              </w:rPr>
              <w:t>85</w:t>
            </w:r>
          </w:p>
        </w:tc>
      </w:tr>
      <w:tr w:rsidR="00165D83" w:rsidTr="009B6F80">
        <w:trPr>
          <w:jc w:val="center"/>
        </w:trPr>
        <w:tc>
          <w:tcPr>
            <w:tcW w:w="2983" w:type="dxa"/>
            <w:vAlign w:val="center"/>
          </w:tcPr>
          <w:p w:rsidR="00165D83" w:rsidRDefault="00165D83" w:rsidP="009B6F80">
            <w:pPr>
              <w:jc w:val="center"/>
              <w:rPr>
                <w:rFonts w:ascii="Calibri" w:hAnsi="Calibri"/>
                <w:b/>
                <w:bCs/>
              </w:rPr>
            </w:pPr>
            <w:r>
              <w:rPr>
                <w:rFonts w:ascii="Calibri" w:hAnsi="Calibri"/>
                <w:b/>
                <w:bCs/>
              </w:rPr>
              <w:t>12</w:t>
            </w:r>
          </w:p>
        </w:tc>
        <w:tc>
          <w:tcPr>
            <w:tcW w:w="2105" w:type="dxa"/>
            <w:vAlign w:val="center"/>
          </w:tcPr>
          <w:p w:rsidR="00165D83" w:rsidRDefault="00165D83" w:rsidP="009B6F80">
            <w:pPr>
              <w:jc w:val="center"/>
              <w:rPr>
                <w:rFonts w:ascii="Calibri" w:hAnsi="Calibri"/>
              </w:rPr>
            </w:pPr>
            <w:r>
              <w:rPr>
                <w:rFonts w:ascii="Calibri" w:hAnsi="Calibri"/>
              </w:rPr>
              <w:t>59</w:t>
            </w:r>
          </w:p>
        </w:tc>
        <w:tc>
          <w:tcPr>
            <w:tcW w:w="2160" w:type="dxa"/>
            <w:vAlign w:val="center"/>
          </w:tcPr>
          <w:p w:rsidR="00165D83" w:rsidRDefault="00165D83" w:rsidP="009B6F80">
            <w:pPr>
              <w:jc w:val="center"/>
              <w:rPr>
                <w:rFonts w:ascii="Calibri" w:hAnsi="Calibri"/>
              </w:rPr>
            </w:pPr>
            <w:r>
              <w:rPr>
                <w:rFonts w:ascii="Calibri" w:hAnsi="Calibri"/>
              </w:rPr>
              <w:t>81</w:t>
            </w:r>
          </w:p>
        </w:tc>
        <w:tc>
          <w:tcPr>
            <w:tcW w:w="2097" w:type="dxa"/>
            <w:vAlign w:val="center"/>
          </w:tcPr>
          <w:p w:rsidR="00165D83" w:rsidRDefault="00165D83" w:rsidP="009B6F80">
            <w:pPr>
              <w:jc w:val="center"/>
              <w:rPr>
                <w:rFonts w:ascii="Calibri" w:hAnsi="Calibri"/>
              </w:rPr>
            </w:pPr>
            <w:r>
              <w:rPr>
                <w:rFonts w:ascii="Calibri" w:hAnsi="Calibri"/>
              </w:rPr>
              <w:t>73</w:t>
            </w:r>
          </w:p>
        </w:tc>
      </w:tr>
      <w:tr w:rsidR="00165D83" w:rsidTr="009B6F80">
        <w:trPr>
          <w:jc w:val="center"/>
        </w:trPr>
        <w:tc>
          <w:tcPr>
            <w:tcW w:w="2983" w:type="dxa"/>
            <w:vAlign w:val="center"/>
          </w:tcPr>
          <w:p w:rsidR="00165D83" w:rsidRDefault="00165D83" w:rsidP="009B6F80">
            <w:pPr>
              <w:jc w:val="center"/>
              <w:rPr>
                <w:rFonts w:ascii="Calibri" w:hAnsi="Calibri"/>
                <w:b/>
                <w:bCs/>
              </w:rPr>
            </w:pPr>
            <w:r>
              <w:rPr>
                <w:rFonts w:ascii="Calibri" w:hAnsi="Calibri"/>
                <w:b/>
                <w:bCs/>
              </w:rPr>
              <w:t>15</w:t>
            </w:r>
          </w:p>
        </w:tc>
        <w:tc>
          <w:tcPr>
            <w:tcW w:w="2105" w:type="dxa"/>
            <w:vAlign w:val="center"/>
          </w:tcPr>
          <w:p w:rsidR="00165D83" w:rsidRDefault="00165D83" w:rsidP="009B6F80">
            <w:pPr>
              <w:jc w:val="center"/>
              <w:rPr>
                <w:rFonts w:ascii="Calibri" w:hAnsi="Calibri"/>
              </w:rPr>
            </w:pPr>
            <w:r>
              <w:rPr>
                <w:rFonts w:ascii="Calibri" w:hAnsi="Calibri"/>
              </w:rPr>
              <w:t>48</w:t>
            </w:r>
          </w:p>
        </w:tc>
        <w:tc>
          <w:tcPr>
            <w:tcW w:w="2160" w:type="dxa"/>
            <w:vAlign w:val="center"/>
          </w:tcPr>
          <w:p w:rsidR="00165D83" w:rsidRDefault="00165D83" w:rsidP="009B6F80">
            <w:pPr>
              <w:jc w:val="center"/>
              <w:rPr>
                <w:rFonts w:ascii="Calibri" w:hAnsi="Calibri"/>
              </w:rPr>
            </w:pPr>
            <w:r>
              <w:rPr>
                <w:rFonts w:ascii="Calibri" w:hAnsi="Calibri"/>
              </w:rPr>
              <w:t>53</w:t>
            </w:r>
          </w:p>
        </w:tc>
        <w:tc>
          <w:tcPr>
            <w:tcW w:w="2097" w:type="dxa"/>
            <w:vAlign w:val="center"/>
          </w:tcPr>
          <w:p w:rsidR="00165D83" w:rsidRDefault="00165D83" w:rsidP="009B6F80">
            <w:pPr>
              <w:jc w:val="center"/>
              <w:rPr>
                <w:rFonts w:ascii="Calibri" w:hAnsi="Calibri"/>
              </w:rPr>
            </w:pPr>
            <w:r>
              <w:rPr>
                <w:rFonts w:ascii="Calibri" w:hAnsi="Calibri"/>
              </w:rPr>
              <w:t>90</w:t>
            </w:r>
          </w:p>
        </w:tc>
      </w:tr>
      <w:tr w:rsidR="00165D83" w:rsidTr="009B6F80">
        <w:trPr>
          <w:jc w:val="center"/>
        </w:trPr>
        <w:tc>
          <w:tcPr>
            <w:tcW w:w="2983" w:type="dxa"/>
            <w:vAlign w:val="center"/>
          </w:tcPr>
          <w:p w:rsidR="00165D83" w:rsidRDefault="00165D83" w:rsidP="009B6F80">
            <w:pPr>
              <w:jc w:val="center"/>
              <w:rPr>
                <w:rFonts w:ascii="Calibri" w:hAnsi="Calibri"/>
                <w:b/>
                <w:bCs/>
              </w:rPr>
            </w:pPr>
            <w:r>
              <w:rPr>
                <w:rFonts w:ascii="Calibri" w:hAnsi="Calibri"/>
                <w:b/>
                <w:bCs/>
              </w:rPr>
              <w:t>16</w:t>
            </w:r>
          </w:p>
        </w:tc>
        <w:tc>
          <w:tcPr>
            <w:tcW w:w="2105" w:type="dxa"/>
            <w:vAlign w:val="center"/>
          </w:tcPr>
          <w:p w:rsidR="00165D83" w:rsidRDefault="00165D83" w:rsidP="009B6F80">
            <w:pPr>
              <w:jc w:val="center"/>
              <w:rPr>
                <w:rFonts w:ascii="Calibri" w:hAnsi="Calibri"/>
              </w:rPr>
            </w:pPr>
            <w:r>
              <w:rPr>
                <w:rFonts w:ascii="Calibri" w:hAnsi="Calibri"/>
              </w:rPr>
              <w:t>53</w:t>
            </w:r>
          </w:p>
        </w:tc>
        <w:tc>
          <w:tcPr>
            <w:tcW w:w="2160" w:type="dxa"/>
            <w:vAlign w:val="center"/>
          </w:tcPr>
          <w:p w:rsidR="00165D83" w:rsidRDefault="00165D83" w:rsidP="009B6F80">
            <w:pPr>
              <w:jc w:val="center"/>
              <w:rPr>
                <w:rFonts w:ascii="Calibri" w:hAnsi="Calibri"/>
              </w:rPr>
            </w:pPr>
            <w:r>
              <w:rPr>
                <w:rFonts w:ascii="Calibri" w:hAnsi="Calibri"/>
              </w:rPr>
              <w:t>59</w:t>
            </w:r>
          </w:p>
        </w:tc>
        <w:tc>
          <w:tcPr>
            <w:tcW w:w="2097" w:type="dxa"/>
            <w:vAlign w:val="center"/>
          </w:tcPr>
          <w:p w:rsidR="00165D83" w:rsidRDefault="00165D83" w:rsidP="009B6F80">
            <w:pPr>
              <w:jc w:val="center"/>
              <w:rPr>
                <w:rFonts w:ascii="Calibri" w:hAnsi="Calibri"/>
              </w:rPr>
            </w:pPr>
            <w:r>
              <w:rPr>
                <w:rFonts w:ascii="Calibri" w:hAnsi="Calibri"/>
              </w:rPr>
              <w:t>90</w:t>
            </w:r>
          </w:p>
        </w:tc>
      </w:tr>
      <w:tr w:rsidR="00165D83" w:rsidTr="009B6F80">
        <w:trPr>
          <w:jc w:val="center"/>
        </w:trPr>
        <w:tc>
          <w:tcPr>
            <w:tcW w:w="2983" w:type="dxa"/>
            <w:vAlign w:val="center"/>
          </w:tcPr>
          <w:p w:rsidR="00165D83" w:rsidRDefault="00165D83" w:rsidP="009B6F80">
            <w:pPr>
              <w:jc w:val="center"/>
              <w:rPr>
                <w:rFonts w:ascii="Calibri" w:hAnsi="Calibri"/>
                <w:b/>
                <w:bCs/>
              </w:rPr>
            </w:pPr>
            <w:r>
              <w:rPr>
                <w:rFonts w:ascii="Calibri" w:hAnsi="Calibri"/>
                <w:b/>
                <w:bCs/>
              </w:rPr>
              <w:t>17</w:t>
            </w:r>
          </w:p>
        </w:tc>
        <w:tc>
          <w:tcPr>
            <w:tcW w:w="2105" w:type="dxa"/>
            <w:vAlign w:val="center"/>
          </w:tcPr>
          <w:p w:rsidR="00165D83" w:rsidRDefault="00165D83" w:rsidP="009B6F80">
            <w:pPr>
              <w:jc w:val="center"/>
              <w:rPr>
                <w:rFonts w:ascii="Calibri" w:hAnsi="Calibri"/>
              </w:rPr>
            </w:pPr>
            <w:r>
              <w:rPr>
                <w:rFonts w:ascii="Calibri" w:hAnsi="Calibri"/>
              </w:rPr>
              <w:t>40</w:t>
            </w:r>
          </w:p>
        </w:tc>
        <w:tc>
          <w:tcPr>
            <w:tcW w:w="2160" w:type="dxa"/>
            <w:vAlign w:val="center"/>
          </w:tcPr>
          <w:p w:rsidR="00165D83" w:rsidRDefault="00165D83" w:rsidP="009B6F80">
            <w:pPr>
              <w:jc w:val="center"/>
              <w:rPr>
                <w:rFonts w:ascii="Calibri" w:hAnsi="Calibri"/>
              </w:rPr>
            </w:pPr>
            <w:r>
              <w:rPr>
                <w:rFonts w:ascii="Calibri" w:hAnsi="Calibri"/>
              </w:rPr>
              <w:t>48</w:t>
            </w:r>
          </w:p>
        </w:tc>
        <w:tc>
          <w:tcPr>
            <w:tcW w:w="2097" w:type="dxa"/>
            <w:vAlign w:val="center"/>
          </w:tcPr>
          <w:p w:rsidR="00165D83" w:rsidRDefault="00165D83" w:rsidP="009B6F80">
            <w:pPr>
              <w:jc w:val="center"/>
              <w:rPr>
                <w:rFonts w:ascii="Calibri" w:hAnsi="Calibri"/>
              </w:rPr>
            </w:pPr>
            <w:r>
              <w:rPr>
                <w:rFonts w:ascii="Calibri" w:hAnsi="Calibri"/>
              </w:rPr>
              <w:t>83</w:t>
            </w:r>
          </w:p>
        </w:tc>
      </w:tr>
      <w:tr w:rsidR="00165D83" w:rsidTr="009B6F80">
        <w:trPr>
          <w:jc w:val="center"/>
        </w:trPr>
        <w:tc>
          <w:tcPr>
            <w:tcW w:w="2983" w:type="dxa"/>
            <w:vAlign w:val="center"/>
          </w:tcPr>
          <w:p w:rsidR="00165D83" w:rsidRDefault="00165D83" w:rsidP="009B6F80">
            <w:pPr>
              <w:jc w:val="center"/>
              <w:rPr>
                <w:rFonts w:ascii="Calibri" w:hAnsi="Calibri"/>
                <w:b/>
                <w:bCs/>
              </w:rPr>
            </w:pPr>
            <w:r>
              <w:rPr>
                <w:rFonts w:ascii="Calibri" w:hAnsi="Calibri"/>
                <w:b/>
                <w:bCs/>
              </w:rPr>
              <w:t>18</w:t>
            </w:r>
          </w:p>
        </w:tc>
        <w:tc>
          <w:tcPr>
            <w:tcW w:w="2105" w:type="dxa"/>
            <w:vAlign w:val="center"/>
          </w:tcPr>
          <w:p w:rsidR="00165D83" w:rsidRDefault="00165D83" w:rsidP="009B6F80">
            <w:pPr>
              <w:jc w:val="center"/>
              <w:rPr>
                <w:rFonts w:ascii="Calibri" w:hAnsi="Calibri"/>
              </w:rPr>
            </w:pPr>
            <w:r>
              <w:rPr>
                <w:rFonts w:ascii="Calibri" w:hAnsi="Calibri"/>
              </w:rPr>
              <w:t>36</w:t>
            </w:r>
          </w:p>
        </w:tc>
        <w:tc>
          <w:tcPr>
            <w:tcW w:w="2160" w:type="dxa"/>
            <w:vAlign w:val="center"/>
          </w:tcPr>
          <w:p w:rsidR="00165D83" w:rsidRDefault="00165D83" w:rsidP="009B6F80">
            <w:pPr>
              <w:jc w:val="center"/>
              <w:rPr>
                <w:rFonts w:ascii="Calibri" w:hAnsi="Calibri"/>
              </w:rPr>
            </w:pPr>
            <w:r>
              <w:rPr>
                <w:rFonts w:ascii="Calibri" w:hAnsi="Calibri"/>
              </w:rPr>
              <w:t>42</w:t>
            </w:r>
          </w:p>
        </w:tc>
        <w:tc>
          <w:tcPr>
            <w:tcW w:w="2097" w:type="dxa"/>
            <w:vAlign w:val="center"/>
          </w:tcPr>
          <w:p w:rsidR="00165D83" w:rsidRDefault="00165D83" w:rsidP="009B6F80">
            <w:pPr>
              <w:jc w:val="center"/>
              <w:rPr>
                <w:rFonts w:ascii="Calibri" w:hAnsi="Calibri"/>
              </w:rPr>
            </w:pPr>
            <w:r>
              <w:rPr>
                <w:rFonts w:ascii="Calibri" w:hAnsi="Calibri"/>
              </w:rPr>
              <w:t>86</w:t>
            </w:r>
          </w:p>
        </w:tc>
      </w:tr>
      <w:tr w:rsidR="00165D83" w:rsidTr="009B6F80">
        <w:trPr>
          <w:jc w:val="center"/>
        </w:trPr>
        <w:tc>
          <w:tcPr>
            <w:tcW w:w="2983" w:type="dxa"/>
            <w:vAlign w:val="center"/>
          </w:tcPr>
          <w:p w:rsidR="00165D83" w:rsidRDefault="00165D83" w:rsidP="009B6F80">
            <w:pPr>
              <w:jc w:val="center"/>
              <w:rPr>
                <w:rFonts w:ascii="Calibri" w:hAnsi="Calibri"/>
                <w:b/>
                <w:bCs/>
              </w:rPr>
            </w:pPr>
            <w:r>
              <w:rPr>
                <w:rFonts w:ascii="Calibri" w:hAnsi="Calibri"/>
                <w:b/>
                <w:bCs/>
              </w:rPr>
              <w:t>19</w:t>
            </w:r>
          </w:p>
        </w:tc>
        <w:tc>
          <w:tcPr>
            <w:tcW w:w="2105" w:type="dxa"/>
            <w:vAlign w:val="center"/>
          </w:tcPr>
          <w:p w:rsidR="00165D83" w:rsidRDefault="00165D83" w:rsidP="009B6F80">
            <w:pPr>
              <w:jc w:val="center"/>
              <w:rPr>
                <w:rFonts w:ascii="Calibri" w:hAnsi="Calibri"/>
              </w:rPr>
            </w:pPr>
            <w:r>
              <w:rPr>
                <w:rFonts w:ascii="Calibri" w:hAnsi="Calibri"/>
              </w:rPr>
              <w:t>21</w:t>
            </w:r>
          </w:p>
        </w:tc>
        <w:tc>
          <w:tcPr>
            <w:tcW w:w="2160" w:type="dxa"/>
            <w:vAlign w:val="center"/>
          </w:tcPr>
          <w:p w:rsidR="00165D83" w:rsidRDefault="00165D83" w:rsidP="009B6F80">
            <w:pPr>
              <w:jc w:val="center"/>
              <w:rPr>
                <w:rFonts w:ascii="Calibri" w:hAnsi="Calibri"/>
              </w:rPr>
            </w:pPr>
            <w:r>
              <w:rPr>
                <w:rFonts w:ascii="Calibri" w:hAnsi="Calibri"/>
              </w:rPr>
              <w:t>30</w:t>
            </w:r>
          </w:p>
        </w:tc>
        <w:tc>
          <w:tcPr>
            <w:tcW w:w="2097" w:type="dxa"/>
            <w:vAlign w:val="center"/>
          </w:tcPr>
          <w:p w:rsidR="00165D83" w:rsidRDefault="00165D83" w:rsidP="009B6F80">
            <w:pPr>
              <w:jc w:val="center"/>
              <w:rPr>
                <w:rFonts w:ascii="Calibri" w:hAnsi="Calibri"/>
              </w:rPr>
            </w:pPr>
            <w:r>
              <w:rPr>
                <w:rFonts w:ascii="Calibri" w:hAnsi="Calibri"/>
              </w:rPr>
              <w:t>67</w:t>
            </w:r>
          </w:p>
        </w:tc>
      </w:tr>
      <w:tr w:rsidR="00165D83" w:rsidTr="009B6F80">
        <w:trPr>
          <w:jc w:val="center"/>
        </w:trPr>
        <w:tc>
          <w:tcPr>
            <w:tcW w:w="2983" w:type="dxa"/>
            <w:vAlign w:val="center"/>
          </w:tcPr>
          <w:p w:rsidR="00165D83" w:rsidRDefault="00165D83" w:rsidP="009B6F80">
            <w:pPr>
              <w:jc w:val="center"/>
              <w:rPr>
                <w:rFonts w:ascii="Calibri" w:hAnsi="Calibri"/>
                <w:b/>
                <w:bCs/>
              </w:rPr>
            </w:pPr>
            <w:r>
              <w:rPr>
                <w:rFonts w:ascii="Calibri" w:hAnsi="Calibri"/>
                <w:b/>
                <w:bCs/>
              </w:rPr>
              <w:t>21</w:t>
            </w:r>
          </w:p>
        </w:tc>
        <w:tc>
          <w:tcPr>
            <w:tcW w:w="2105" w:type="dxa"/>
            <w:vAlign w:val="center"/>
          </w:tcPr>
          <w:p w:rsidR="00165D83" w:rsidRDefault="00165D83" w:rsidP="009B6F80">
            <w:pPr>
              <w:jc w:val="center"/>
              <w:rPr>
                <w:rFonts w:ascii="Calibri" w:hAnsi="Calibri"/>
              </w:rPr>
            </w:pPr>
            <w:r>
              <w:rPr>
                <w:rFonts w:ascii="Calibri" w:hAnsi="Calibri"/>
              </w:rPr>
              <w:t>22</w:t>
            </w:r>
          </w:p>
        </w:tc>
        <w:tc>
          <w:tcPr>
            <w:tcW w:w="2160" w:type="dxa"/>
            <w:vAlign w:val="center"/>
          </w:tcPr>
          <w:p w:rsidR="00165D83" w:rsidRDefault="00165D83" w:rsidP="009B6F80">
            <w:pPr>
              <w:jc w:val="center"/>
              <w:rPr>
                <w:rFonts w:ascii="Calibri" w:hAnsi="Calibri"/>
              </w:rPr>
            </w:pPr>
            <w:r>
              <w:rPr>
                <w:rFonts w:ascii="Calibri" w:hAnsi="Calibri"/>
              </w:rPr>
              <w:t>29</w:t>
            </w:r>
          </w:p>
        </w:tc>
        <w:tc>
          <w:tcPr>
            <w:tcW w:w="2097" w:type="dxa"/>
            <w:vAlign w:val="center"/>
          </w:tcPr>
          <w:p w:rsidR="00165D83" w:rsidRDefault="00165D83" w:rsidP="009B6F80">
            <w:pPr>
              <w:jc w:val="center"/>
              <w:rPr>
                <w:rFonts w:ascii="Calibri" w:hAnsi="Calibri"/>
              </w:rPr>
            </w:pPr>
            <w:r>
              <w:rPr>
                <w:rFonts w:ascii="Calibri" w:hAnsi="Calibri"/>
              </w:rPr>
              <w:t>76</w:t>
            </w:r>
          </w:p>
        </w:tc>
      </w:tr>
      <w:tr w:rsidR="00165D83" w:rsidTr="009B6F80">
        <w:trPr>
          <w:jc w:val="center"/>
        </w:trPr>
        <w:tc>
          <w:tcPr>
            <w:tcW w:w="2983" w:type="dxa"/>
            <w:vAlign w:val="bottom"/>
          </w:tcPr>
          <w:p w:rsidR="00165D83" w:rsidRDefault="00165D83" w:rsidP="009B6F80">
            <w:pPr>
              <w:jc w:val="center"/>
              <w:rPr>
                <w:rFonts w:ascii="Calibri" w:hAnsi="Calibri"/>
                <w:b/>
                <w:bCs/>
                <w:color w:val="000000"/>
              </w:rPr>
            </w:pPr>
            <w:r>
              <w:rPr>
                <w:rFonts w:ascii="Calibri" w:hAnsi="Calibri"/>
                <w:b/>
                <w:bCs/>
                <w:color w:val="000000"/>
              </w:rPr>
              <w:t>24</w:t>
            </w:r>
          </w:p>
        </w:tc>
        <w:tc>
          <w:tcPr>
            <w:tcW w:w="2105" w:type="dxa"/>
            <w:vAlign w:val="center"/>
          </w:tcPr>
          <w:p w:rsidR="00165D83" w:rsidRDefault="00165D83" w:rsidP="009B6F80">
            <w:pPr>
              <w:jc w:val="center"/>
              <w:rPr>
                <w:rFonts w:ascii="Calibri" w:hAnsi="Calibri"/>
              </w:rPr>
            </w:pPr>
            <w:r>
              <w:rPr>
                <w:rFonts w:ascii="Calibri" w:hAnsi="Calibri"/>
              </w:rPr>
              <w:t>45</w:t>
            </w:r>
          </w:p>
        </w:tc>
        <w:tc>
          <w:tcPr>
            <w:tcW w:w="2160" w:type="dxa"/>
            <w:vAlign w:val="center"/>
          </w:tcPr>
          <w:p w:rsidR="00165D83" w:rsidRDefault="00165D83" w:rsidP="009B6F80">
            <w:pPr>
              <w:jc w:val="center"/>
              <w:rPr>
                <w:rFonts w:ascii="Calibri" w:hAnsi="Calibri"/>
              </w:rPr>
            </w:pPr>
            <w:r>
              <w:rPr>
                <w:rFonts w:ascii="Calibri" w:hAnsi="Calibri"/>
              </w:rPr>
              <w:t>54</w:t>
            </w:r>
          </w:p>
        </w:tc>
        <w:tc>
          <w:tcPr>
            <w:tcW w:w="2097" w:type="dxa"/>
            <w:vAlign w:val="center"/>
          </w:tcPr>
          <w:p w:rsidR="00165D83" w:rsidRDefault="00165D83" w:rsidP="009B6F80">
            <w:pPr>
              <w:jc w:val="center"/>
              <w:rPr>
                <w:rFonts w:ascii="Calibri" w:hAnsi="Calibri"/>
              </w:rPr>
            </w:pPr>
            <w:r>
              <w:rPr>
                <w:rFonts w:ascii="Calibri" w:hAnsi="Calibri"/>
              </w:rPr>
              <w:t>83</w:t>
            </w:r>
          </w:p>
        </w:tc>
      </w:tr>
      <w:tr w:rsidR="00165D83" w:rsidTr="009B6F80">
        <w:trPr>
          <w:jc w:val="center"/>
        </w:trPr>
        <w:tc>
          <w:tcPr>
            <w:tcW w:w="2983" w:type="dxa"/>
            <w:vAlign w:val="center"/>
          </w:tcPr>
          <w:p w:rsidR="00165D83" w:rsidRDefault="00165D83" w:rsidP="009B6F80">
            <w:pPr>
              <w:jc w:val="center"/>
              <w:rPr>
                <w:rFonts w:ascii="Calibri" w:hAnsi="Calibri"/>
                <w:b/>
                <w:bCs/>
              </w:rPr>
            </w:pPr>
            <w:r>
              <w:rPr>
                <w:rFonts w:ascii="Calibri" w:hAnsi="Calibri"/>
                <w:b/>
                <w:bCs/>
              </w:rPr>
              <w:t>27</w:t>
            </w:r>
          </w:p>
        </w:tc>
        <w:tc>
          <w:tcPr>
            <w:tcW w:w="2105" w:type="dxa"/>
            <w:vAlign w:val="center"/>
          </w:tcPr>
          <w:p w:rsidR="00165D83" w:rsidRDefault="00165D83" w:rsidP="009B6F80">
            <w:pPr>
              <w:jc w:val="center"/>
              <w:rPr>
                <w:rFonts w:ascii="Calibri" w:hAnsi="Calibri"/>
              </w:rPr>
            </w:pPr>
            <w:r>
              <w:rPr>
                <w:rFonts w:ascii="Calibri" w:hAnsi="Calibri"/>
              </w:rPr>
              <w:t>87</w:t>
            </w:r>
          </w:p>
        </w:tc>
        <w:tc>
          <w:tcPr>
            <w:tcW w:w="2160" w:type="dxa"/>
            <w:vAlign w:val="center"/>
          </w:tcPr>
          <w:p w:rsidR="00165D83" w:rsidRDefault="00165D83" w:rsidP="009B6F80">
            <w:pPr>
              <w:jc w:val="center"/>
              <w:rPr>
                <w:rFonts w:ascii="Calibri" w:hAnsi="Calibri"/>
              </w:rPr>
            </w:pPr>
            <w:r>
              <w:rPr>
                <w:rFonts w:ascii="Calibri" w:hAnsi="Calibri"/>
              </w:rPr>
              <w:t>111</w:t>
            </w:r>
          </w:p>
        </w:tc>
        <w:tc>
          <w:tcPr>
            <w:tcW w:w="2097" w:type="dxa"/>
            <w:vAlign w:val="center"/>
          </w:tcPr>
          <w:p w:rsidR="00165D83" w:rsidRDefault="00165D83" w:rsidP="009B6F80">
            <w:pPr>
              <w:jc w:val="center"/>
              <w:rPr>
                <w:rFonts w:ascii="Calibri" w:hAnsi="Calibri"/>
              </w:rPr>
            </w:pPr>
            <w:r>
              <w:rPr>
                <w:rFonts w:ascii="Calibri" w:hAnsi="Calibri"/>
              </w:rPr>
              <w:t>78</w:t>
            </w:r>
          </w:p>
        </w:tc>
      </w:tr>
      <w:tr w:rsidR="00165D83" w:rsidTr="009B6F80">
        <w:trPr>
          <w:jc w:val="center"/>
        </w:trPr>
        <w:tc>
          <w:tcPr>
            <w:tcW w:w="2983" w:type="dxa"/>
            <w:vAlign w:val="center"/>
          </w:tcPr>
          <w:p w:rsidR="00165D83" w:rsidRDefault="00165D83" w:rsidP="009B6F80">
            <w:pPr>
              <w:jc w:val="center"/>
              <w:rPr>
                <w:rFonts w:ascii="Calibri" w:hAnsi="Calibri"/>
                <w:b/>
                <w:bCs/>
              </w:rPr>
            </w:pPr>
            <w:r>
              <w:rPr>
                <w:rFonts w:ascii="Calibri" w:hAnsi="Calibri"/>
                <w:b/>
                <w:bCs/>
              </w:rPr>
              <w:t>31</w:t>
            </w:r>
          </w:p>
        </w:tc>
        <w:tc>
          <w:tcPr>
            <w:tcW w:w="2105" w:type="dxa"/>
            <w:vAlign w:val="center"/>
          </w:tcPr>
          <w:p w:rsidR="00165D83" w:rsidRDefault="00165D83" w:rsidP="009B6F80">
            <w:pPr>
              <w:jc w:val="center"/>
              <w:rPr>
                <w:rFonts w:ascii="Calibri" w:hAnsi="Calibri"/>
              </w:rPr>
            </w:pPr>
            <w:r>
              <w:rPr>
                <w:rFonts w:ascii="Calibri" w:hAnsi="Calibri"/>
              </w:rPr>
              <w:t>56</w:t>
            </w:r>
          </w:p>
        </w:tc>
        <w:tc>
          <w:tcPr>
            <w:tcW w:w="2160" w:type="dxa"/>
            <w:vAlign w:val="center"/>
          </w:tcPr>
          <w:p w:rsidR="00165D83" w:rsidRDefault="00165D83" w:rsidP="009B6F80">
            <w:pPr>
              <w:jc w:val="center"/>
              <w:rPr>
                <w:rFonts w:ascii="Calibri" w:hAnsi="Calibri"/>
              </w:rPr>
            </w:pPr>
            <w:r>
              <w:rPr>
                <w:rFonts w:ascii="Calibri" w:hAnsi="Calibri"/>
              </w:rPr>
              <w:t>64</w:t>
            </w:r>
          </w:p>
        </w:tc>
        <w:tc>
          <w:tcPr>
            <w:tcW w:w="2097" w:type="dxa"/>
            <w:vAlign w:val="center"/>
          </w:tcPr>
          <w:p w:rsidR="00165D83" w:rsidRDefault="00165D83" w:rsidP="009B6F80">
            <w:pPr>
              <w:jc w:val="center"/>
              <w:rPr>
                <w:rFonts w:ascii="Calibri" w:hAnsi="Calibri"/>
              </w:rPr>
            </w:pPr>
            <w:r>
              <w:rPr>
                <w:rFonts w:ascii="Calibri" w:hAnsi="Calibri"/>
              </w:rPr>
              <w:t>88</w:t>
            </w:r>
          </w:p>
        </w:tc>
      </w:tr>
      <w:tr w:rsidR="00165D83" w:rsidTr="009B6F80">
        <w:trPr>
          <w:jc w:val="center"/>
        </w:trPr>
        <w:tc>
          <w:tcPr>
            <w:tcW w:w="2983" w:type="dxa"/>
            <w:vAlign w:val="center"/>
          </w:tcPr>
          <w:p w:rsidR="00165D83" w:rsidRDefault="00165D83" w:rsidP="009B6F80">
            <w:pPr>
              <w:jc w:val="center"/>
              <w:rPr>
                <w:rFonts w:ascii="Calibri" w:hAnsi="Calibri"/>
                <w:b/>
                <w:bCs/>
              </w:rPr>
            </w:pPr>
            <w:r>
              <w:rPr>
                <w:rFonts w:ascii="Calibri" w:hAnsi="Calibri"/>
                <w:b/>
                <w:bCs/>
              </w:rPr>
              <w:lastRenderedPageBreak/>
              <w:t>32</w:t>
            </w:r>
          </w:p>
        </w:tc>
        <w:tc>
          <w:tcPr>
            <w:tcW w:w="2105" w:type="dxa"/>
            <w:vAlign w:val="center"/>
          </w:tcPr>
          <w:p w:rsidR="00165D83" w:rsidRDefault="00165D83" w:rsidP="009B6F80">
            <w:pPr>
              <w:jc w:val="center"/>
              <w:rPr>
                <w:rFonts w:ascii="Calibri" w:hAnsi="Calibri"/>
              </w:rPr>
            </w:pPr>
            <w:r>
              <w:rPr>
                <w:rFonts w:ascii="Calibri" w:hAnsi="Calibri"/>
              </w:rPr>
              <w:t>61</w:t>
            </w:r>
          </w:p>
        </w:tc>
        <w:tc>
          <w:tcPr>
            <w:tcW w:w="2160" w:type="dxa"/>
            <w:vAlign w:val="center"/>
          </w:tcPr>
          <w:p w:rsidR="00165D83" w:rsidRDefault="00165D83" w:rsidP="009B6F80">
            <w:pPr>
              <w:jc w:val="center"/>
              <w:rPr>
                <w:rFonts w:ascii="Calibri" w:hAnsi="Calibri"/>
              </w:rPr>
            </w:pPr>
            <w:r>
              <w:rPr>
                <w:rFonts w:ascii="Calibri" w:hAnsi="Calibri"/>
              </w:rPr>
              <w:t>67</w:t>
            </w:r>
          </w:p>
        </w:tc>
        <w:tc>
          <w:tcPr>
            <w:tcW w:w="2097" w:type="dxa"/>
            <w:vAlign w:val="center"/>
          </w:tcPr>
          <w:p w:rsidR="00165D83" w:rsidRDefault="00165D83" w:rsidP="009B6F80">
            <w:pPr>
              <w:jc w:val="center"/>
              <w:rPr>
                <w:rFonts w:ascii="Calibri" w:hAnsi="Calibri"/>
              </w:rPr>
            </w:pPr>
            <w:r>
              <w:rPr>
                <w:rFonts w:ascii="Calibri" w:hAnsi="Calibri"/>
              </w:rPr>
              <w:t>91</w:t>
            </w:r>
          </w:p>
        </w:tc>
      </w:tr>
      <w:tr w:rsidR="00165D83" w:rsidTr="009B6F80">
        <w:trPr>
          <w:jc w:val="center"/>
        </w:trPr>
        <w:tc>
          <w:tcPr>
            <w:tcW w:w="2983" w:type="dxa"/>
            <w:vAlign w:val="center"/>
          </w:tcPr>
          <w:p w:rsidR="00165D83" w:rsidRDefault="00165D83" w:rsidP="009B6F80">
            <w:pPr>
              <w:jc w:val="center"/>
              <w:rPr>
                <w:rFonts w:ascii="Calibri" w:hAnsi="Calibri"/>
                <w:b/>
                <w:bCs/>
              </w:rPr>
            </w:pPr>
            <w:r>
              <w:rPr>
                <w:rFonts w:ascii="Calibri" w:hAnsi="Calibri"/>
                <w:b/>
                <w:bCs/>
              </w:rPr>
              <w:t>35</w:t>
            </w:r>
          </w:p>
        </w:tc>
        <w:tc>
          <w:tcPr>
            <w:tcW w:w="2105" w:type="dxa"/>
            <w:vAlign w:val="center"/>
          </w:tcPr>
          <w:p w:rsidR="00165D83" w:rsidRDefault="00165D83" w:rsidP="009B6F80">
            <w:pPr>
              <w:jc w:val="center"/>
              <w:rPr>
                <w:rFonts w:ascii="Calibri" w:hAnsi="Calibri"/>
              </w:rPr>
            </w:pPr>
            <w:r>
              <w:rPr>
                <w:rFonts w:ascii="Calibri" w:hAnsi="Calibri"/>
              </w:rPr>
              <w:t>25</w:t>
            </w:r>
          </w:p>
        </w:tc>
        <w:tc>
          <w:tcPr>
            <w:tcW w:w="2160" w:type="dxa"/>
            <w:vAlign w:val="center"/>
          </w:tcPr>
          <w:p w:rsidR="00165D83" w:rsidRDefault="00165D83" w:rsidP="009B6F80">
            <w:pPr>
              <w:jc w:val="center"/>
              <w:rPr>
                <w:rFonts w:ascii="Calibri" w:hAnsi="Calibri"/>
              </w:rPr>
            </w:pPr>
            <w:r>
              <w:rPr>
                <w:rFonts w:ascii="Calibri" w:hAnsi="Calibri"/>
              </w:rPr>
              <w:t>38</w:t>
            </w:r>
          </w:p>
        </w:tc>
        <w:tc>
          <w:tcPr>
            <w:tcW w:w="2097" w:type="dxa"/>
            <w:vAlign w:val="center"/>
          </w:tcPr>
          <w:p w:rsidR="00165D83" w:rsidRDefault="00165D83" w:rsidP="009B6F80">
            <w:pPr>
              <w:jc w:val="center"/>
              <w:rPr>
                <w:rFonts w:ascii="Calibri" w:hAnsi="Calibri"/>
              </w:rPr>
            </w:pPr>
            <w:r>
              <w:rPr>
                <w:rFonts w:ascii="Calibri" w:hAnsi="Calibri"/>
              </w:rPr>
              <w:t>66</w:t>
            </w:r>
          </w:p>
        </w:tc>
      </w:tr>
      <w:tr w:rsidR="00165D83" w:rsidTr="009B6F80">
        <w:trPr>
          <w:jc w:val="center"/>
        </w:trPr>
        <w:tc>
          <w:tcPr>
            <w:tcW w:w="2983" w:type="dxa"/>
            <w:vAlign w:val="center"/>
          </w:tcPr>
          <w:p w:rsidR="00165D83" w:rsidRDefault="00165D83" w:rsidP="009B6F80">
            <w:pPr>
              <w:jc w:val="center"/>
              <w:rPr>
                <w:rFonts w:ascii="Calibri" w:hAnsi="Calibri"/>
                <w:b/>
                <w:bCs/>
              </w:rPr>
            </w:pPr>
            <w:r>
              <w:rPr>
                <w:rFonts w:ascii="Calibri" w:hAnsi="Calibri"/>
                <w:b/>
                <w:bCs/>
              </w:rPr>
              <w:t>576</w:t>
            </w:r>
          </w:p>
        </w:tc>
        <w:tc>
          <w:tcPr>
            <w:tcW w:w="2105" w:type="dxa"/>
            <w:vAlign w:val="center"/>
          </w:tcPr>
          <w:p w:rsidR="00165D83" w:rsidRDefault="00165D83" w:rsidP="009B6F80">
            <w:pPr>
              <w:jc w:val="center"/>
              <w:rPr>
                <w:rFonts w:ascii="Calibri" w:hAnsi="Calibri"/>
              </w:rPr>
            </w:pPr>
            <w:r>
              <w:rPr>
                <w:rFonts w:ascii="Calibri" w:hAnsi="Calibri"/>
              </w:rPr>
              <w:t>34</w:t>
            </w:r>
          </w:p>
        </w:tc>
        <w:tc>
          <w:tcPr>
            <w:tcW w:w="2160" w:type="dxa"/>
            <w:vAlign w:val="center"/>
          </w:tcPr>
          <w:p w:rsidR="00165D83" w:rsidRDefault="00165D83" w:rsidP="009B6F80">
            <w:pPr>
              <w:jc w:val="center"/>
              <w:rPr>
                <w:rFonts w:ascii="Calibri" w:hAnsi="Calibri"/>
              </w:rPr>
            </w:pPr>
            <w:r>
              <w:rPr>
                <w:rFonts w:ascii="Calibri" w:hAnsi="Calibri"/>
              </w:rPr>
              <w:t>40</w:t>
            </w:r>
          </w:p>
        </w:tc>
        <w:tc>
          <w:tcPr>
            <w:tcW w:w="2097" w:type="dxa"/>
            <w:vAlign w:val="center"/>
          </w:tcPr>
          <w:p w:rsidR="00165D83" w:rsidRDefault="00165D83" w:rsidP="009B6F80">
            <w:pPr>
              <w:jc w:val="center"/>
              <w:rPr>
                <w:rFonts w:ascii="Calibri" w:hAnsi="Calibri"/>
              </w:rPr>
            </w:pPr>
            <w:r>
              <w:rPr>
                <w:rFonts w:ascii="Calibri" w:hAnsi="Calibri"/>
              </w:rPr>
              <w:t>85</w:t>
            </w:r>
          </w:p>
        </w:tc>
      </w:tr>
      <w:tr w:rsidR="00165D83" w:rsidTr="009B6F80">
        <w:trPr>
          <w:jc w:val="center"/>
        </w:trPr>
        <w:tc>
          <w:tcPr>
            <w:tcW w:w="2983" w:type="dxa"/>
            <w:vAlign w:val="center"/>
          </w:tcPr>
          <w:p w:rsidR="00165D83" w:rsidRDefault="00165D83" w:rsidP="009B6F80">
            <w:pPr>
              <w:jc w:val="center"/>
              <w:rPr>
                <w:rFonts w:ascii="Calibri" w:hAnsi="Calibri"/>
                <w:b/>
                <w:bCs/>
              </w:rPr>
            </w:pPr>
            <w:r>
              <w:rPr>
                <w:rFonts w:ascii="Calibri" w:hAnsi="Calibri"/>
                <w:b/>
                <w:bCs/>
              </w:rPr>
              <w:t>586</w:t>
            </w:r>
          </w:p>
        </w:tc>
        <w:tc>
          <w:tcPr>
            <w:tcW w:w="2105" w:type="dxa"/>
            <w:vAlign w:val="center"/>
          </w:tcPr>
          <w:p w:rsidR="00165D83" w:rsidRDefault="00165D83" w:rsidP="009B6F80">
            <w:pPr>
              <w:jc w:val="center"/>
              <w:rPr>
                <w:rFonts w:ascii="Calibri" w:hAnsi="Calibri"/>
              </w:rPr>
            </w:pPr>
            <w:r>
              <w:rPr>
                <w:rFonts w:ascii="Calibri" w:hAnsi="Calibri"/>
              </w:rPr>
              <w:t>100</w:t>
            </w:r>
          </w:p>
        </w:tc>
        <w:tc>
          <w:tcPr>
            <w:tcW w:w="2160" w:type="dxa"/>
            <w:vAlign w:val="center"/>
          </w:tcPr>
          <w:p w:rsidR="00165D83" w:rsidRDefault="00165D83" w:rsidP="009B6F80">
            <w:pPr>
              <w:jc w:val="center"/>
              <w:rPr>
                <w:rFonts w:ascii="Calibri" w:hAnsi="Calibri"/>
              </w:rPr>
            </w:pPr>
            <w:r>
              <w:rPr>
                <w:rFonts w:ascii="Calibri" w:hAnsi="Calibri"/>
              </w:rPr>
              <w:t>113</w:t>
            </w:r>
          </w:p>
        </w:tc>
        <w:tc>
          <w:tcPr>
            <w:tcW w:w="2097" w:type="dxa"/>
            <w:vAlign w:val="center"/>
          </w:tcPr>
          <w:p w:rsidR="00165D83" w:rsidRDefault="00165D83" w:rsidP="009B6F80">
            <w:pPr>
              <w:jc w:val="center"/>
              <w:rPr>
                <w:rFonts w:ascii="Calibri" w:hAnsi="Calibri"/>
              </w:rPr>
            </w:pPr>
            <w:r>
              <w:rPr>
                <w:rFonts w:ascii="Calibri" w:hAnsi="Calibri"/>
              </w:rPr>
              <w:t>99</w:t>
            </w:r>
          </w:p>
        </w:tc>
      </w:tr>
      <w:tr w:rsidR="00165D83" w:rsidTr="009B6F80">
        <w:trPr>
          <w:jc w:val="center"/>
        </w:trPr>
        <w:tc>
          <w:tcPr>
            <w:tcW w:w="2983" w:type="dxa"/>
            <w:vAlign w:val="center"/>
          </w:tcPr>
          <w:p w:rsidR="00165D83" w:rsidRPr="00165D83" w:rsidRDefault="00165D83" w:rsidP="009B6F80">
            <w:pPr>
              <w:jc w:val="center"/>
              <w:rPr>
                <w:rFonts w:ascii="Times New Roman" w:eastAsiaTheme="minorEastAsia" w:hAnsi="Times New Roman" w:cs="Times New Roman"/>
                <w:b/>
                <w:sz w:val="24"/>
                <w:szCs w:val="24"/>
                <w:lang w:eastAsia="ru-RU"/>
              </w:rPr>
            </w:pPr>
            <w:r w:rsidRPr="00165D83">
              <w:rPr>
                <w:rFonts w:ascii="Times New Roman" w:eastAsiaTheme="minorEastAsia" w:hAnsi="Times New Roman" w:cs="Times New Roman"/>
                <w:b/>
                <w:sz w:val="24"/>
                <w:szCs w:val="24"/>
                <w:lang w:eastAsia="ru-RU"/>
              </w:rPr>
              <w:t>Василеостровский (подведомственные учреждения)</w:t>
            </w:r>
          </w:p>
        </w:tc>
        <w:tc>
          <w:tcPr>
            <w:tcW w:w="2105" w:type="dxa"/>
            <w:vAlign w:val="bottom"/>
          </w:tcPr>
          <w:p w:rsidR="00165D83" w:rsidRPr="00165D83" w:rsidRDefault="00165D83" w:rsidP="009B6F80">
            <w:pPr>
              <w:jc w:val="center"/>
              <w:rPr>
                <w:rFonts w:ascii="Calibri" w:hAnsi="Calibri"/>
                <w:b/>
                <w:color w:val="000000"/>
              </w:rPr>
            </w:pPr>
            <w:r w:rsidRPr="00165D83">
              <w:rPr>
                <w:rFonts w:ascii="Calibri" w:hAnsi="Calibri"/>
                <w:b/>
                <w:color w:val="000000"/>
              </w:rPr>
              <w:t>906</w:t>
            </w:r>
          </w:p>
        </w:tc>
        <w:tc>
          <w:tcPr>
            <w:tcW w:w="2160" w:type="dxa"/>
            <w:vAlign w:val="bottom"/>
          </w:tcPr>
          <w:p w:rsidR="00165D83" w:rsidRPr="00165D83" w:rsidRDefault="00165D83" w:rsidP="009B6F80">
            <w:pPr>
              <w:jc w:val="center"/>
              <w:rPr>
                <w:rFonts w:ascii="Calibri" w:hAnsi="Calibri"/>
                <w:b/>
                <w:color w:val="000000"/>
              </w:rPr>
            </w:pPr>
            <w:r w:rsidRPr="00165D83">
              <w:rPr>
                <w:rFonts w:ascii="Calibri" w:hAnsi="Calibri"/>
                <w:b/>
                <w:color w:val="000000"/>
              </w:rPr>
              <w:t>1082</w:t>
            </w:r>
          </w:p>
        </w:tc>
        <w:tc>
          <w:tcPr>
            <w:tcW w:w="2097" w:type="dxa"/>
            <w:vAlign w:val="bottom"/>
          </w:tcPr>
          <w:p w:rsidR="00165D83" w:rsidRPr="00165D83" w:rsidRDefault="00165D83" w:rsidP="009B6F80">
            <w:pPr>
              <w:jc w:val="center"/>
              <w:rPr>
                <w:rFonts w:ascii="Calibri" w:hAnsi="Calibri"/>
                <w:b/>
                <w:color w:val="000000"/>
              </w:rPr>
            </w:pPr>
            <w:r w:rsidRPr="00165D83">
              <w:rPr>
                <w:rFonts w:ascii="Calibri" w:hAnsi="Calibri"/>
                <w:b/>
                <w:color w:val="000000"/>
              </w:rPr>
              <w:t>83</w:t>
            </w:r>
          </w:p>
        </w:tc>
      </w:tr>
      <w:tr w:rsidR="00165D83" w:rsidTr="009B6F80">
        <w:trPr>
          <w:jc w:val="center"/>
        </w:trPr>
        <w:tc>
          <w:tcPr>
            <w:tcW w:w="2983" w:type="dxa"/>
            <w:vAlign w:val="center"/>
          </w:tcPr>
          <w:p w:rsidR="00165D83" w:rsidRDefault="00165D83" w:rsidP="009B6F80">
            <w:pPr>
              <w:jc w:val="center"/>
              <w:rPr>
                <w:rFonts w:ascii="Calibri" w:hAnsi="Calibri"/>
              </w:rPr>
            </w:pPr>
            <w:r>
              <w:rPr>
                <w:rFonts w:ascii="Calibri" w:hAnsi="Calibri"/>
              </w:rPr>
              <w:t>30</w:t>
            </w:r>
          </w:p>
        </w:tc>
        <w:tc>
          <w:tcPr>
            <w:tcW w:w="2105" w:type="dxa"/>
            <w:vAlign w:val="center"/>
          </w:tcPr>
          <w:p w:rsidR="00165D83" w:rsidRDefault="00165D83" w:rsidP="009B6F80">
            <w:pPr>
              <w:jc w:val="center"/>
              <w:rPr>
                <w:rFonts w:ascii="Calibri" w:hAnsi="Calibri"/>
              </w:rPr>
            </w:pPr>
            <w:r>
              <w:rPr>
                <w:rFonts w:ascii="Calibri" w:hAnsi="Calibri"/>
              </w:rPr>
              <w:t>65</w:t>
            </w:r>
          </w:p>
        </w:tc>
        <w:tc>
          <w:tcPr>
            <w:tcW w:w="2160" w:type="dxa"/>
            <w:vAlign w:val="center"/>
          </w:tcPr>
          <w:p w:rsidR="00165D83" w:rsidRDefault="00165D83" w:rsidP="009B6F80">
            <w:pPr>
              <w:jc w:val="center"/>
              <w:rPr>
                <w:rFonts w:ascii="Calibri" w:hAnsi="Calibri"/>
              </w:rPr>
            </w:pPr>
            <w:r>
              <w:rPr>
                <w:rFonts w:ascii="Calibri" w:hAnsi="Calibri"/>
              </w:rPr>
              <w:t>65</w:t>
            </w:r>
          </w:p>
        </w:tc>
        <w:tc>
          <w:tcPr>
            <w:tcW w:w="2097" w:type="dxa"/>
            <w:vAlign w:val="center"/>
          </w:tcPr>
          <w:p w:rsidR="00165D83" w:rsidRDefault="00165D83" w:rsidP="009B6F80">
            <w:pPr>
              <w:jc w:val="center"/>
              <w:rPr>
                <w:rFonts w:ascii="Calibri" w:hAnsi="Calibri"/>
              </w:rPr>
            </w:pPr>
            <w:r>
              <w:rPr>
                <w:rFonts w:ascii="Calibri" w:hAnsi="Calibri"/>
              </w:rPr>
              <w:t>100</w:t>
            </w:r>
          </w:p>
        </w:tc>
      </w:tr>
      <w:tr w:rsidR="00165D83" w:rsidTr="009B6F80">
        <w:trPr>
          <w:jc w:val="center"/>
        </w:trPr>
        <w:tc>
          <w:tcPr>
            <w:tcW w:w="2983" w:type="dxa"/>
            <w:vAlign w:val="center"/>
          </w:tcPr>
          <w:p w:rsidR="00165D83" w:rsidRDefault="00165D83" w:rsidP="009B6F80">
            <w:pPr>
              <w:jc w:val="center"/>
              <w:rPr>
                <w:rFonts w:ascii="Calibri" w:hAnsi="Calibri"/>
              </w:rPr>
            </w:pPr>
            <w:r>
              <w:rPr>
                <w:rFonts w:ascii="Calibri" w:hAnsi="Calibri"/>
              </w:rPr>
              <w:t>СПГАХЛ</w:t>
            </w:r>
          </w:p>
        </w:tc>
        <w:tc>
          <w:tcPr>
            <w:tcW w:w="2105" w:type="dxa"/>
            <w:vAlign w:val="center"/>
          </w:tcPr>
          <w:p w:rsidR="00165D83" w:rsidRDefault="00165D83" w:rsidP="009B6F80">
            <w:pPr>
              <w:jc w:val="center"/>
              <w:rPr>
                <w:rFonts w:ascii="Calibri" w:hAnsi="Calibri"/>
              </w:rPr>
            </w:pPr>
            <w:r>
              <w:rPr>
                <w:rFonts w:ascii="Calibri" w:hAnsi="Calibri"/>
              </w:rPr>
              <w:t>23</w:t>
            </w:r>
          </w:p>
        </w:tc>
        <w:tc>
          <w:tcPr>
            <w:tcW w:w="2160" w:type="dxa"/>
            <w:vAlign w:val="center"/>
          </w:tcPr>
          <w:p w:rsidR="00165D83" w:rsidRDefault="00165D83" w:rsidP="009B6F80">
            <w:pPr>
              <w:jc w:val="center"/>
              <w:rPr>
                <w:rFonts w:ascii="Calibri" w:hAnsi="Calibri"/>
              </w:rPr>
            </w:pPr>
            <w:r>
              <w:rPr>
                <w:rFonts w:ascii="Calibri" w:hAnsi="Calibri"/>
              </w:rPr>
              <w:t>30</w:t>
            </w:r>
          </w:p>
        </w:tc>
        <w:tc>
          <w:tcPr>
            <w:tcW w:w="2097" w:type="dxa"/>
            <w:vAlign w:val="center"/>
          </w:tcPr>
          <w:p w:rsidR="00165D83" w:rsidRDefault="00165D83" w:rsidP="009B6F80">
            <w:pPr>
              <w:jc w:val="center"/>
              <w:rPr>
                <w:rFonts w:ascii="Calibri" w:hAnsi="Calibri"/>
              </w:rPr>
            </w:pPr>
            <w:r>
              <w:rPr>
                <w:rFonts w:ascii="Calibri" w:hAnsi="Calibri"/>
              </w:rPr>
              <w:t>77</w:t>
            </w:r>
          </w:p>
        </w:tc>
      </w:tr>
      <w:tr w:rsidR="00165D83" w:rsidTr="009B6F80">
        <w:trPr>
          <w:trHeight w:val="437"/>
          <w:jc w:val="center"/>
        </w:trPr>
        <w:tc>
          <w:tcPr>
            <w:tcW w:w="2983" w:type="dxa"/>
            <w:vAlign w:val="center"/>
          </w:tcPr>
          <w:p w:rsidR="00165D83" w:rsidRDefault="00165D83" w:rsidP="009B6F80">
            <w:pPr>
              <w:jc w:val="center"/>
              <w:rPr>
                <w:rFonts w:ascii="Calibri" w:hAnsi="Calibri"/>
              </w:rPr>
            </w:pPr>
            <w:r>
              <w:rPr>
                <w:rFonts w:ascii="Calibri" w:hAnsi="Calibri"/>
              </w:rPr>
              <w:t xml:space="preserve">ЧОУ </w:t>
            </w:r>
            <w:proofErr w:type="spellStart"/>
            <w:r>
              <w:rPr>
                <w:rFonts w:ascii="Calibri" w:hAnsi="Calibri"/>
              </w:rPr>
              <w:t>Шацкого</w:t>
            </w:r>
            <w:proofErr w:type="spellEnd"/>
          </w:p>
        </w:tc>
        <w:tc>
          <w:tcPr>
            <w:tcW w:w="2105" w:type="dxa"/>
            <w:vAlign w:val="center"/>
          </w:tcPr>
          <w:p w:rsidR="00165D83" w:rsidRDefault="00165D83" w:rsidP="009B6F80">
            <w:pPr>
              <w:jc w:val="center"/>
              <w:rPr>
                <w:rFonts w:ascii="Calibri" w:hAnsi="Calibri"/>
              </w:rPr>
            </w:pPr>
            <w:r>
              <w:rPr>
                <w:rFonts w:ascii="Calibri" w:hAnsi="Calibri"/>
              </w:rPr>
              <w:t>5</w:t>
            </w:r>
          </w:p>
        </w:tc>
        <w:tc>
          <w:tcPr>
            <w:tcW w:w="2160" w:type="dxa"/>
            <w:vAlign w:val="center"/>
          </w:tcPr>
          <w:p w:rsidR="00165D83" w:rsidRDefault="00165D83" w:rsidP="009B6F80">
            <w:pPr>
              <w:jc w:val="center"/>
              <w:rPr>
                <w:rFonts w:ascii="Calibri" w:hAnsi="Calibri"/>
              </w:rPr>
            </w:pPr>
            <w:r>
              <w:rPr>
                <w:rFonts w:ascii="Calibri" w:hAnsi="Calibri"/>
              </w:rPr>
              <w:t>6</w:t>
            </w:r>
          </w:p>
        </w:tc>
        <w:tc>
          <w:tcPr>
            <w:tcW w:w="2097" w:type="dxa"/>
            <w:vAlign w:val="center"/>
          </w:tcPr>
          <w:p w:rsidR="00165D83" w:rsidRDefault="00165D83" w:rsidP="009B6F80">
            <w:pPr>
              <w:jc w:val="center"/>
              <w:rPr>
                <w:rFonts w:ascii="Calibri" w:hAnsi="Calibri"/>
              </w:rPr>
            </w:pPr>
            <w:r>
              <w:rPr>
                <w:rFonts w:ascii="Calibri" w:hAnsi="Calibri"/>
              </w:rPr>
              <w:t>83</w:t>
            </w:r>
          </w:p>
        </w:tc>
      </w:tr>
      <w:tr w:rsidR="00165D83" w:rsidTr="009B6F80">
        <w:trPr>
          <w:jc w:val="center"/>
        </w:trPr>
        <w:tc>
          <w:tcPr>
            <w:tcW w:w="2983" w:type="dxa"/>
          </w:tcPr>
          <w:p w:rsidR="00165D83" w:rsidRPr="005735D1" w:rsidRDefault="00165D83" w:rsidP="009B6F80">
            <w:pPr>
              <w:pStyle w:val="a"/>
              <w:numPr>
                <w:ilvl w:val="0"/>
                <w:numId w:val="0"/>
              </w:numPr>
              <w:tabs>
                <w:tab w:val="left" w:pos="0"/>
              </w:tabs>
              <w:jc w:val="center"/>
              <w:rPr>
                <w:b/>
              </w:rPr>
            </w:pPr>
            <w:r>
              <w:rPr>
                <w:b/>
              </w:rPr>
              <w:t>Василеостровский (неподведомственные учреждения)</w:t>
            </w:r>
          </w:p>
        </w:tc>
        <w:tc>
          <w:tcPr>
            <w:tcW w:w="2105" w:type="dxa"/>
            <w:vAlign w:val="center"/>
          </w:tcPr>
          <w:p w:rsidR="00165D83" w:rsidRDefault="00165D83" w:rsidP="009B6F80">
            <w:pPr>
              <w:jc w:val="center"/>
              <w:rPr>
                <w:rFonts w:ascii="Calibri" w:hAnsi="Calibri"/>
                <w:b/>
                <w:bCs/>
                <w:color w:val="000000"/>
              </w:rPr>
            </w:pPr>
            <w:r>
              <w:rPr>
                <w:rFonts w:ascii="Calibri" w:hAnsi="Calibri"/>
                <w:b/>
                <w:bCs/>
                <w:color w:val="000000"/>
              </w:rPr>
              <w:t>93</w:t>
            </w:r>
          </w:p>
        </w:tc>
        <w:tc>
          <w:tcPr>
            <w:tcW w:w="2160" w:type="dxa"/>
            <w:vAlign w:val="center"/>
          </w:tcPr>
          <w:p w:rsidR="00165D83" w:rsidRDefault="00165D83" w:rsidP="009B6F80">
            <w:pPr>
              <w:jc w:val="center"/>
              <w:rPr>
                <w:rFonts w:ascii="Calibri" w:hAnsi="Calibri"/>
                <w:b/>
                <w:bCs/>
                <w:color w:val="000000"/>
              </w:rPr>
            </w:pPr>
            <w:r>
              <w:rPr>
                <w:rFonts w:ascii="Calibri" w:hAnsi="Calibri"/>
                <w:b/>
                <w:bCs/>
                <w:color w:val="000000"/>
              </w:rPr>
              <w:t>101</w:t>
            </w:r>
          </w:p>
        </w:tc>
        <w:tc>
          <w:tcPr>
            <w:tcW w:w="2097" w:type="dxa"/>
            <w:vAlign w:val="center"/>
          </w:tcPr>
          <w:p w:rsidR="00165D83" w:rsidRDefault="00165D83" w:rsidP="009B6F80">
            <w:pPr>
              <w:jc w:val="center"/>
              <w:rPr>
                <w:rFonts w:ascii="Calibri" w:hAnsi="Calibri"/>
                <w:b/>
                <w:bCs/>
                <w:color w:val="000000"/>
              </w:rPr>
            </w:pPr>
            <w:r>
              <w:rPr>
                <w:rFonts w:ascii="Calibri" w:hAnsi="Calibri"/>
                <w:b/>
                <w:bCs/>
                <w:color w:val="000000"/>
              </w:rPr>
              <w:t>87</w:t>
            </w:r>
          </w:p>
        </w:tc>
      </w:tr>
      <w:tr w:rsidR="009F7E2A" w:rsidTr="009B6F80">
        <w:trPr>
          <w:jc w:val="center"/>
        </w:trPr>
        <w:tc>
          <w:tcPr>
            <w:tcW w:w="2983" w:type="dxa"/>
          </w:tcPr>
          <w:p w:rsidR="009F7E2A" w:rsidRPr="005735D1" w:rsidRDefault="009F7E2A" w:rsidP="009B6F80">
            <w:pPr>
              <w:pStyle w:val="a"/>
              <w:numPr>
                <w:ilvl w:val="0"/>
                <w:numId w:val="0"/>
              </w:numPr>
              <w:tabs>
                <w:tab w:val="left" w:pos="0"/>
              </w:tabs>
              <w:jc w:val="center"/>
              <w:rPr>
                <w:b/>
              </w:rPr>
            </w:pPr>
            <w:r w:rsidRPr="005735D1">
              <w:rPr>
                <w:b/>
              </w:rPr>
              <w:t>ВАСИЛЕОСТРОВСКИЙ</w:t>
            </w:r>
          </w:p>
        </w:tc>
        <w:tc>
          <w:tcPr>
            <w:tcW w:w="2105" w:type="dxa"/>
            <w:vAlign w:val="center"/>
          </w:tcPr>
          <w:p w:rsidR="009F7E2A" w:rsidRDefault="002401F6" w:rsidP="009B6F80">
            <w:pPr>
              <w:jc w:val="center"/>
              <w:rPr>
                <w:rFonts w:ascii="Calibri" w:hAnsi="Calibri"/>
                <w:b/>
                <w:bCs/>
                <w:color w:val="000000"/>
              </w:rPr>
            </w:pPr>
            <w:r>
              <w:rPr>
                <w:rFonts w:ascii="Calibri" w:hAnsi="Calibri"/>
                <w:b/>
                <w:bCs/>
                <w:color w:val="000000"/>
              </w:rPr>
              <w:t>999</w:t>
            </w:r>
          </w:p>
        </w:tc>
        <w:tc>
          <w:tcPr>
            <w:tcW w:w="2160" w:type="dxa"/>
            <w:vAlign w:val="center"/>
          </w:tcPr>
          <w:p w:rsidR="009F7E2A" w:rsidRDefault="002401F6" w:rsidP="009B6F80">
            <w:pPr>
              <w:jc w:val="center"/>
              <w:rPr>
                <w:rFonts w:ascii="Calibri" w:hAnsi="Calibri"/>
                <w:b/>
                <w:bCs/>
                <w:color w:val="000000"/>
              </w:rPr>
            </w:pPr>
            <w:r>
              <w:rPr>
                <w:rFonts w:ascii="Calibri" w:hAnsi="Calibri"/>
                <w:b/>
                <w:bCs/>
                <w:color w:val="000000"/>
              </w:rPr>
              <w:t>1183</w:t>
            </w:r>
          </w:p>
        </w:tc>
        <w:tc>
          <w:tcPr>
            <w:tcW w:w="2097" w:type="dxa"/>
            <w:vAlign w:val="center"/>
          </w:tcPr>
          <w:p w:rsidR="009F7E2A" w:rsidRDefault="002401F6" w:rsidP="009B6F80">
            <w:pPr>
              <w:jc w:val="center"/>
              <w:rPr>
                <w:rFonts w:ascii="Calibri" w:hAnsi="Calibri"/>
                <w:b/>
                <w:bCs/>
                <w:color w:val="000000"/>
              </w:rPr>
            </w:pPr>
            <w:r>
              <w:rPr>
                <w:rFonts w:ascii="Calibri" w:hAnsi="Calibri"/>
                <w:b/>
                <w:bCs/>
                <w:color w:val="000000"/>
              </w:rPr>
              <w:t>85</w:t>
            </w:r>
          </w:p>
        </w:tc>
      </w:tr>
    </w:tbl>
    <w:p w:rsidR="00DB6F92" w:rsidRPr="00DB6F92" w:rsidRDefault="00DB6F92" w:rsidP="0056256D">
      <w:pPr>
        <w:pStyle w:val="a"/>
        <w:numPr>
          <w:ilvl w:val="0"/>
          <w:numId w:val="0"/>
        </w:numPr>
        <w:tabs>
          <w:tab w:val="left" w:pos="0"/>
        </w:tabs>
        <w:ind w:firstLine="709"/>
      </w:pPr>
    </w:p>
    <w:p w:rsidR="00057F2D" w:rsidRDefault="000F774A" w:rsidP="0056256D">
      <w:pPr>
        <w:pStyle w:val="a"/>
        <w:numPr>
          <w:ilvl w:val="0"/>
          <w:numId w:val="0"/>
        </w:numPr>
        <w:tabs>
          <w:tab w:val="left" w:pos="0"/>
        </w:tabs>
        <w:ind w:firstLine="709"/>
        <w:rPr>
          <w:u w:val="single"/>
        </w:rPr>
      </w:pPr>
      <w:r>
        <w:rPr>
          <w:u w:val="single"/>
        </w:rPr>
        <w:t>Отметки</w:t>
      </w:r>
      <w:r w:rsidR="00DB6F92">
        <w:rPr>
          <w:u w:val="single"/>
        </w:rPr>
        <w:t>, полученны</w:t>
      </w:r>
      <w:r>
        <w:rPr>
          <w:u w:val="single"/>
        </w:rPr>
        <w:t>е</w:t>
      </w:r>
      <w:r w:rsidR="00DB6F92">
        <w:rPr>
          <w:u w:val="single"/>
        </w:rPr>
        <w:t xml:space="preserve"> учащимися:</w:t>
      </w:r>
    </w:p>
    <w:p w:rsidR="00DB6F92" w:rsidRDefault="00DB6F92" w:rsidP="0056256D">
      <w:pPr>
        <w:pStyle w:val="a"/>
        <w:numPr>
          <w:ilvl w:val="0"/>
          <w:numId w:val="0"/>
        </w:numPr>
        <w:tabs>
          <w:tab w:val="left" w:pos="0"/>
        </w:tabs>
        <w:ind w:firstLine="709"/>
        <w:rPr>
          <w:u w:val="single"/>
        </w:rPr>
      </w:pPr>
    </w:p>
    <w:tbl>
      <w:tblPr>
        <w:tblStyle w:val="a6"/>
        <w:tblW w:w="0" w:type="auto"/>
        <w:tblLook w:val="04A0" w:firstRow="1" w:lastRow="0" w:firstColumn="1" w:lastColumn="0" w:noHBand="0" w:noVBand="1"/>
      </w:tblPr>
      <w:tblGrid>
        <w:gridCol w:w="2270"/>
        <w:gridCol w:w="662"/>
        <w:gridCol w:w="1036"/>
        <w:gridCol w:w="662"/>
        <w:gridCol w:w="1036"/>
        <w:gridCol w:w="662"/>
        <w:gridCol w:w="1036"/>
        <w:gridCol w:w="662"/>
        <w:gridCol w:w="1036"/>
      </w:tblGrid>
      <w:tr w:rsidR="00ED31B9" w:rsidTr="00ED31B9">
        <w:tc>
          <w:tcPr>
            <w:tcW w:w="988" w:type="dxa"/>
          </w:tcPr>
          <w:p w:rsidR="00ED31B9" w:rsidRPr="00ED31B9" w:rsidRDefault="00ED31B9" w:rsidP="00ED31B9">
            <w:pPr>
              <w:pStyle w:val="a"/>
              <w:numPr>
                <w:ilvl w:val="0"/>
                <w:numId w:val="0"/>
              </w:numPr>
              <w:tabs>
                <w:tab w:val="left" w:pos="0"/>
              </w:tabs>
              <w:jc w:val="center"/>
            </w:pPr>
            <w:r w:rsidRPr="00ED31B9">
              <w:t>ОУ</w:t>
            </w:r>
          </w:p>
        </w:tc>
        <w:tc>
          <w:tcPr>
            <w:tcW w:w="1002" w:type="dxa"/>
          </w:tcPr>
          <w:p w:rsidR="00ED31B9" w:rsidRPr="00ED31B9" w:rsidRDefault="00ED31B9" w:rsidP="00ED31B9">
            <w:pPr>
              <w:pStyle w:val="a"/>
              <w:numPr>
                <w:ilvl w:val="0"/>
                <w:numId w:val="0"/>
              </w:numPr>
              <w:tabs>
                <w:tab w:val="left" w:pos="0"/>
              </w:tabs>
              <w:jc w:val="center"/>
            </w:pPr>
            <w:r w:rsidRPr="00ED31B9">
              <w:t>Кол-во «2»</w:t>
            </w:r>
          </w:p>
        </w:tc>
        <w:tc>
          <w:tcPr>
            <w:tcW w:w="1099" w:type="dxa"/>
          </w:tcPr>
          <w:p w:rsidR="00ED31B9" w:rsidRPr="00ED31B9" w:rsidRDefault="00ED31B9" w:rsidP="00ED31B9">
            <w:pPr>
              <w:pStyle w:val="a"/>
              <w:numPr>
                <w:ilvl w:val="0"/>
                <w:numId w:val="0"/>
              </w:numPr>
              <w:tabs>
                <w:tab w:val="left" w:pos="0"/>
              </w:tabs>
              <w:jc w:val="center"/>
            </w:pPr>
            <w:r w:rsidRPr="00ED31B9">
              <w:t>Процент «2»</w:t>
            </w:r>
          </w:p>
        </w:tc>
        <w:tc>
          <w:tcPr>
            <w:tcW w:w="996" w:type="dxa"/>
          </w:tcPr>
          <w:p w:rsidR="00ED31B9" w:rsidRPr="00ED31B9" w:rsidRDefault="00ED31B9" w:rsidP="00ED31B9">
            <w:pPr>
              <w:pStyle w:val="a"/>
              <w:numPr>
                <w:ilvl w:val="0"/>
                <w:numId w:val="0"/>
              </w:numPr>
              <w:tabs>
                <w:tab w:val="left" w:pos="0"/>
              </w:tabs>
              <w:jc w:val="center"/>
            </w:pPr>
            <w:r w:rsidRPr="00ED31B9">
              <w:t xml:space="preserve">Кол-во </w:t>
            </w:r>
            <w:r>
              <w:t>«3</w:t>
            </w:r>
            <w:r w:rsidRPr="00ED31B9">
              <w:t>»</w:t>
            </w:r>
          </w:p>
        </w:tc>
        <w:tc>
          <w:tcPr>
            <w:tcW w:w="1098" w:type="dxa"/>
          </w:tcPr>
          <w:p w:rsidR="00ED31B9" w:rsidRPr="00ED31B9" w:rsidRDefault="00ED31B9" w:rsidP="00ED31B9">
            <w:pPr>
              <w:pStyle w:val="a"/>
              <w:numPr>
                <w:ilvl w:val="0"/>
                <w:numId w:val="0"/>
              </w:numPr>
              <w:tabs>
                <w:tab w:val="left" w:pos="0"/>
              </w:tabs>
              <w:jc w:val="center"/>
            </w:pPr>
            <w:r w:rsidRPr="00ED31B9">
              <w:t>Процент «</w:t>
            </w:r>
            <w:r>
              <w:t>3</w:t>
            </w:r>
            <w:r w:rsidRPr="00ED31B9">
              <w:t>»</w:t>
            </w:r>
          </w:p>
        </w:tc>
        <w:tc>
          <w:tcPr>
            <w:tcW w:w="988" w:type="dxa"/>
          </w:tcPr>
          <w:p w:rsidR="00ED31B9" w:rsidRPr="00ED31B9" w:rsidRDefault="00ED31B9" w:rsidP="00ED31B9">
            <w:pPr>
              <w:pStyle w:val="a"/>
              <w:numPr>
                <w:ilvl w:val="0"/>
                <w:numId w:val="0"/>
              </w:numPr>
              <w:tabs>
                <w:tab w:val="left" w:pos="0"/>
              </w:tabs>
              <w:jc w:val="center"/>
            </w:pPr>
            <w:r w:rsidRPr="00ED31B9">
              <w:t xml:space="preserve">Кол-во </w:t>
            </w:r>
            <w:r>
              <w:t>«4</w:t>
            </w:r>
            <w:r w:rsidRPr="00ED31B9">
              <w:t>»</w:t>
            </w:r>
          </w:p>
        </w:tc>
        <w:tc>
          <w:tcPr>
            <w:tcW w:w="1098" w:type="dxa"/>
          </w:tcPr>
          <w:p w:rsidR="00ED31B9" w:rsidRPr="00ED31B9" w:rsidRDefault="00ED31B9" w:rsidP="00ED31B9">
            <w:pPr>
              <w:pStyle w:val="a"/>
              <w:numPr>
                <w:ilvl w:val="0"/>
                <w:numId w:val="0"/>
              </w:numPr>
              <w:tabs>
                <w:tab w:val="left" w:pos="0"/>
              </w:tabs>
              <w:jc w:val="center"/>
            </w:pPr>
            <w:r w:rsidRPr="00ED31B9">
              <w:t>Процент «</w:t>
            </w:r>
            <w:r>
              <w:t>4</w:t>
            </w:r>
            <w:r w:rsidRPr="00ED31B9">
              <w:t>»</w:t>
            </w:r>
          </w:p>
        </w:tc>
        <w:tc>
          <w:tcPr>
            <w:tcW w:w="978" w:type="dxa"/>
          </w:tcPr>
          <w:p w:rsidR="00ED31B9" w:rsidRPr="00ED31B9" w:rsidRDefault="00ED31B9" w:rsidP="00ED31B9">
            <w:pPr>
              <w:pStyle w:val="a"/>
              <w:numPr>
                <w:ilvl w:val="0"/>
                <w:numId w:val="0"/>
              </w:numPr>
              <w:tabs>
                <w:tab w:val="left" w:pos="0"/>
              </w:tabs>
              <w:jc w:val="center"/>
            </w:pPr>
            <w:r w:rsidRPr="00ED31B9">
              <w:t xml:space="preserve">Кол-во </w:t>
            </w:r>
            <w:r>
              <w:t>«5</w:t>
            </w:r>
            <w:r w:rsidRPr="00ED31B9">
              <w:t>»</w:t>
            </w:r>
          </w:p>
        </w:tc>
        <w:tc>
          <w:tcPr>
            <w:tcW w:w="1098" w:type="dxa"/>
          </w:tcPr>
          <w:p w:rsidR="00ED31B9" w:rsidRPr="00ED31B9" w:rsidRDefault="00ED31B9" w:rsidP="00ED31B9">
            <w:pPr>
              <w:pStyle w:val="a"/>
              <w:numPr>
                <w:ilvl w:val="0"/>
                <w:numId w:val="0"/>
              </w:numPr>
              <w:tabs>
                <w:tab w:val="left" w:pos="0"/>
              </w:tabs>
              <w:jc w:val="center"/>
            </w:pPr>
            <w:r w:rsidRPr="00ED31B9">
              <w:t>Процент «</w:t>
            </w:r>
            <w:r>
              <w:t>5</w:t>
            </w:r>
            <w:r w:rsidRPr="00ED31B9">
              <w:t>»</w:t>
            </w:r>
          </w:p>
        </w:tc>
      </w:tr>
      <w:tr w:rsidR="00846AC1" w:rsidTr="00EE00ED">
        <w:tc>
          <w:tcPr>
            <w:tcW w:w="988" w:type="dxa"/>
          </w:tcPr>
          <w:p w:rsidR="00846AC1" w:rsidRPr="005735D1" w:rsidRDefault="00846AC1" w:rsidP="009F3200">
            <w:pPr>
              <w:pStyle w:val="a"/>
              <w:numPr>
                <w:ilvl w:val="0"/>
                <w:numId w:val="0"/>
              </w:numPr>
              <w:tabs>
                <w:tab w:val="left" w:pos="0"/>
              </w:tabs>
              <w:ind w:right="-160"/>
              <w:rPr>
                <w:b/>
              </w:rPr>
            </w:pPr>
            <w:r>
              <w:rPr>
                <w:b/>
              </w:rPr>
              <w:t>ВО</w:t>
            </w:r>
            <w:r w:rsidR="009F3200">
              <w:rPr>
                <w:b/>
              </w:rPr>
              <w:t xml:space="preserve"> (подведомственные)</w:t>
            </w:r>
          </w:p>
        </w:tc>
        <w:tc>
          <w:tcPr>
            <w:tcW w:w="1002" w:type="dxa"/>
            <w:vAlign w:val="bottom"/>
          </w:tcPr>
          <w:p w:rsidR="00846AC1" w:rsidRDefault="00846AC1" w:rsidP="00846AC1">
            <w:pPr>
              <w:jc w:val="right"/>
              <w:rPr>
                <w:rFonts w:ascii="Calibri" w:hAnsi="Calibri"/>
                <w:b/>
                <w:bCs/>
                <w:color w:val="000000"/>
              </w:rPr>
            </w:pPr>
            <w:r>
              <w:rPr>
                <w:rFonts w:ascii="Calibri" w:hAnsi="Calibri"/>
                <w:b/>
                <w:bCs/>
                <w:color w:val="000000"/>
              </w:rPr>
              <w:t>199</w:t>
            </w:r>
          </w:p>
        </w:tc>
        <w:tc>
          <w:tcPr>
            <w:tcW w:w="1099" w:type="dxa"/>
            <w:vAlign w:val="bottom"/>
          </w:tcPr>
          <w:p w:rsidR="00846AC1" w:rsidRDefault="00846AC1" w:rsidP="00846AC1">
            <w:pPr>
              <w:jc w:val="right"/>
              <w:rPr>
                <w:rFonts w:ascii="Calibri" w:hAnsi="Calibri"/>
                <w:b/>
                <w:bCs/>
                <w:color w:val="000000"/>
              </w:rPr>
            </w:pPr>
            <w:r>
              <w:rPr>
                <w:rFonts w:ascii="Calibri" w:hAnsi="Calibri"/>
                <w:b/>
                <w:bCs/>
                <w:color w:val="000000"/>
              </w:rPr>
              <w:t>26,05</w:t>
            </w:r>
          </w:p>
        </w:tc>
        <w:tc>
          <w:tcPr>
            <w:tcW w:w="996" w:type="dxa"/>
            <w:vAlign w:val="bottom"/>
          </w:tcPr>
          <w:p w:rsidR="00846AC1" w:rsidRDefault="00846AC1" w:rsidP="00846AC1">
            <w:pPr>
              <w:jc w:val="right"/>
              <w:rPr>
                <w:rFonts w:ascii="Calibri" w:hAnsi="Calibri"/>
                <w:b/>
                <w:bCs/>
                <w:color w:val="000000"/>
              </w:rPr>
            </w:pPr>
            <w:r>
              <w:rPr>
                <w:rFonts w:ascii="Calibri" w:hAnsi="Calibri"/>
                <w:b/>
                <w:bCs/>
                <w:color w:val="000000"/>
              </w:rPr>
              <w:t>479</w:t>
            </w:r>
          </w:p>
        </w:tc>
        <w:tc>
          <w:tcPr>
            <w:tcW w:w="1098" w:type="dxa"/>
            <w:vAlign w:val="bottom"/>
          </w:tcPr>
          <w:p w:rsidR="00846AC1" w:rsidRDefault="00846AC1" w:rsidP="00846AC1">
            <w:pPr>
              <w:jc w:val="right"/>
              <w:rPr>
                <w:rFonts w:ascii="Calibri" w:hAnsi="Calibri"/>
                <w:b/>
                <w:bCs/>
                <w:color w:val="000000"/>
              </w:rPr>
            </w:pPr>
            <w:r>
              <w:rPr>
                <w:rFonts w:ascii="Calibri" w:hAnsi="Calibri"/>
                <w:b/>
                <w:bCs/>
                <w:color w:val="000000"/>
              </w:rPr>
              <w:t>51,21</w:t>
            </w:r>
          </w:p>
        </w:tc>
        <w:tc>
          <w:tcPr>
            <w:tcW w:w="988" w:type="dxa"/>
            <w:vAlign w:val="bottom"/>
          </w:tcPr>
          <w:p w:rsidR="00846AC1" w:rsidRDefault="00846AC1" w:rsidP="00846AC1">
            <w:pPr>
              <w:jc w:val="right"/>
              <w:rPr>
                <w:rFonts w:ascii="Calibri" w:hAnsi="Calibri"/>
                <w:b/>
                <w:bCs/>
                <w:color w:val="000000"/>
              </w:rPr>
            </w:pPr>
            <w:r>
              <w:rPr>
                <w:rFonts w:ascii="Calibri" w:hAnsi="Calibri"/>
                <w:b/>
                <w:bCs/>
                <w:color w:val="000000"/>
              </w:rPr>
              <w:t>169</w:t>
            </w:r>
          </w:p>
        </w:tc>
        <w:tc>
          <w:tcPr>
            <w:tcW w:w="1098" w:type="dxa"/>
            <w:vAlign w:val="bottom"/>
          </w:tcPr>
          <w:p w:rsidR="00846AC1" w:rsidRDefault="00846AC1" w:rsidP="00846AC1">
            <w:pPr>
              <w:jc w:val="right"/>
              <w:rPr>
                <w:rFonts w:ascii="Calibri" w:hAnsi="Calibri"/>
                <w:b/>
                <w:bCs/>
                <w:color w:val="000000"/>
              </w:rPr>
            </w:pPr>
            <w:r>
              <w:rPr>
                <w:rFonts w:ascii="Calibri" w:hAnsi="Calibri"/>
                <w:b/>
                <w:bCs/>
                <w:color w:val="000000"/>
              </w:rPr>
              <w:t>16,90</w:t>
            </w:r>
          </w:p>
        </w:tc>
        <w:tc>
          <w:tcPr>
            <w:tcW w:w="978" w:type="dxa"/>
            <w:vAlign w:val="bottom"/>
          </w:tcPr>
          <w:p w:rsidR="00846AC1" w:rsidRDefault="00846AC1" w:rsidP="00846AC1">
            <w:pPr>
              <w:jc w:val="right"/>
              <w:rPr>
                <w:rFonts w:ascii="Calibri" w:hAnsi="Calibri"/>
                <w:b/>
                <w:bCs/>
                <w:color w:val="000000"/>
              </w:rPr>
            </w:pPr>
            <w:r>
              <w:rPr>
                <w:rFonts w:ascii="Calibri" w:hAnsi="Calibri"/>
                <w:b/>
                <w:bCs/>
                <w:color w:val="000000"/>
              </w:rPr>
              <w:t>75</w:t>
            </w:r>
          </w:p>
        </w:tc>
        <w:tc>
          <w:tcPr>
            <w:tcW w:w="1098" w:type="dxa"/>
            <w:vAlign w:val="bottom"/>
          </w:tcPr>
          <w:p w:rsidR="00846AC1" w:rsidRDefault="00846AC1" w:rsidP="00846AC1">
            <w:pPr>
              <w:jc w:val="right"/>
              <w:rPr>
                <w:rFonts w:ascii="Calibri" w:hAnsi="Calibri"/>
                <w:b/>
                <w:bCs/>
                <w:color w:val="000000"/>
              </w:rPr>
            </w:pPr>
            <w:r>
              <w:rPr>
                <w:rFonts w:ascii="Calibri" w:hAnsi="Calibri"/>
                <w:b/>
                <w:bCs/>
                <w:color w:val="000000"/>
              </w:rPr>
              <w:t>4,81</w:t>
            </w:r>
          </w:p>
        </w:tc>
      </w:tr>
    </w:tbl>
    <w:p w:rsidR="00DB6F92" w:rsidRDefault="00DB6F92" w:rsidP="0056256D">
      <w:pPr>
        <w:pStyle w:val="a"/>
        <w:numPr>
          <w:ilvl w:val="0"/>
          <w:numId w:val="0"/>
        </w:numPr>
        <w:tabs>
          <w:tab w:val="left" w:pos="0"/>
        </w:tabs>
        <w:ind w:firstLine="709"/>
        <w:rPr>
          <w:u w:val="single"/>
        </w:rPr>
      </w:pPr>
    </w:p>
    <w:p w:rsidR="00DB6F92" w:rsidRDefault="00DB6F92" w:rsidP="0056256D">
      <w:pPr>
        <w:pStyle w:val="a"/>
        <w:numPr>
          <w:ilvl w:val="0"/>
          <w:numId w:val="0"/>
        </w:numPr>
        <w:tabs>
          <w:tab w:val="left" w:pos="0"/>
        </w:tabs>
        <w:ind w:firstLine="709"/>
        <w:rPr>
          <w:u w:val="single"/>
        </w:rPr>
      </w:pPr>
      <w:r>
        <w:rPr>
          <w:u w:val="single"/>
        </w:rPr>
        <w:t>Выполнение учащимися заданий:</w:t>
      </w:r>
    </w:p>
    <w:p w:rsidR="00DB6F92" w:rsidRDefault="00DB6F92" w:rsidP="0056256D">
      <w:pPr>
        <w:pStyle w:val="a"/>
        <w:numPr>
          <w:ilvl w:val="0"/>
          <w:numId w:val="0"/>
        </w:numPr>
        <w:tabs>
          <w:tab w:val="left" w:pos="0"/>
        </w:tabs>
        <w:ind w:firstLine="709"/>
        <w:rPr>
          <w:u w:val="single"/>
        </w:rPr>
      </w:pPr>
    </w:p>
    <w:tbl>
      <w:tblPr>
        <w:tblStyle w:val="a6"/>
        <w:tblW w:w="9209" w:type="dxa"/>
        <w:tblLayout w:type="fixed"/>
        <w:tblLook w:val="04A0" w:firstRow="1" w:lastRow="0" w:firstColumn="1" w:lastColumn="0" w:noHBand="0" w:noVBand="1"/>
      </w:tblPr>
      <w:tblGrid>
        <w:gridCol w:w="1271"/>
        <w:gridCol w:w="1134"/>
        <w:gridCol w:w="1134"/>
        <w:gridCol w:w="1417"/>
        <w:gridCol w:w="1134"/>
        <w:gridCol w:w="992"/>
        <w:gridCol w:w="1134"/>
        <w:gridCol w:w="993"/>
      </w:tblGrid>
      <w:tr w:rsidR="00C62EC1" w:rsidTr="00C62EC1">
        <w:trPr>
          <w:trHeight w:val="611"/>
        </w:trPr>
        <w:tc>
          <w:tcPr>
            <w:tcW w:w="1271" w:type="dxa"/>
          </w:tcPr>
          <w:p w:rsidR="00C62EC1" w:rsidRDefault="00C62EC1" w:rsidP="00C62EC1">
            <w:pPr>
              <w:pStyle w:val="a"/>
              <w:numPr>
                <w:ilvl w:val="0"/>
                <w:numId w:val="0"/>
              </w:numPr>
              <w:tabs>
                <w:tab w:val="left" w:pos="0"/>
              </w:tabs>
              <w:rPr>
                <w:u w:val="single"/>
              </w:rPr>
            </w:pPr>
          </w:p>
        </w:tc>
        <w:tc>
          <w:tcPr>
            <w:tcW w:w="1134" w:type="dxa"/>
            <w:vAlign w:val="center"/>
          </w:tcPr>
          <w:p w:rsidR="00C62EC1" w:rsidRPr="00C62EC1" w:rsidRDefault="00C62EC1" w:rsidP="00C62EC1">
            <w:pPr>
              <w:rPr>
                <w:rFonts w:ascii="Times New Roman" w:eastAsiaTheme="minorEastAsia" w:hAnsi="Times New Roman" w:cs="Times New Roman"/>
                <w:sz w:val="24"/>
                <w:szCs w:val="24"/>
                <w:lang w:eastAsia="ru-RU"/>
              </w:rPr>
            </w:pPr>
            <w:r w:rsidRPr="00C62EC1">
              <w:rPr>
                <w:rFonts w:ascii="Times New Roman" w:eastAsiaTheme="minorEastAsia" w:hAnsi="Times New Roman" w:cs="Times New Roman"/>
                <w:sz w:val="24"/>
                <w:szCs w:val="24"/>
                <w:lang w:eastAsia="ru-RU"/>
              </w:rPr>
              <w:t xml:space="preserve"> </w:t>
            </w:r>
            <w:proofErr w:type="spellStart"/>
            <w:r w:rsidRPr="00C62EC1">
              <w:rPr>
                <w:rFonts w:ascii="Times New Roman" w:eastAsiaTheme="minorEastAsia" w:hAnsi="Times New Roman" w:cs="Times New Roman"/>
                <w:sz w:val="24"/>
                <w:szCs w:val="24"/>
                <w:lang w:eastAsia="ru-RU"/>
              </w:rPr>
              <w:t>Аудир</w:t>
            </w:r>
            <w:proofErr w:type="spellEnd"/>
            <w:r w:rsidRPr="00C62EC1">
              <w:rPr>
                <w:rFonts w:ascii="Times New Roman" w:eastAsiaTheme="minorEastAsia" w:hAnsi="Times New Roman" w:cs="Times New Roman"/>
                <w:sz w:val="24"/>
                <w:szCs w:val="24"/>
                <w:lang w:eastAsia="ru-RU"/>
              </w:rPr>
              <w:t xml:space="preserve">-е </w:t>
            </w:r>
          </w:p>
          <w:p w:rsidR="00C62EC1" w:rsidRPr="00C62EC1" w:rsidRDefault="00C62EC1" w:rsidP="00C62EC1">
            <w:pPr>
              <w:rPr>
                <w:rFonts w:ascii="Times New Roman" w:eastAsiaTheme="minorEastAsia" w:hAnsi="Times New Roman" w:cs="Times New Roman"/>
                <w:sz w:val="24"/>
                <w:szCs w:val="24"/>
                <w:lang w:eastAsia="ru-RU"/>
              </w:rPr>
            </w:pPr>
            <w:r w:rsidRPr="00C62EC1">
              <w:rPr>
                <w:rFonts w:ascii="Times New Roman" w:eastAsiaTheme="minorEastAsia" w:hAnsi="Times New Roman" w:cs="Times New Roman"/>
                <w:sz w:val="24"/>
                <w:szCs w:val="24"/>
                <w:lang w:eastAsia="ru-RU"/>
              </w:rPr>
              <w:t xml:space="preserve">(ср. </w:t>
            </w:r>
            <w:proofErr w:type="gramStart"/>
            <w:r w:rsidRPr="00C62EC1">
              <w:rPr>
                <w:rFonts w:ascii="Times New Roman" w:eastAsiaTheme="minorEastAsia" w:hAnsi="Times New Roman" w:cs="Times New Roman"/>
                <w:sz w:val="24"/>
                <w:szCs w:val="24"/>
                <w:lang w:eastAsia="ru-RU"/>
              </w:rPr>
              <w:t>балл)</w:t>
            </w:r>
            <w:r>
              <w:rPr>
                <w:rFonts w:ascii="Times New Roman" w:eastAsiaTheme="minorEastAsia" w:hAnsi="Times New Roman" w:cs="Times New Roman"/>
                <w:sz w:val="24"/>
                <w:szCs w:val="24"/>
                <w:lang w:eastAsia="ru-RU"/>
              </w:rPr>
              <w:t>/</w:t>
            </w:r>
            <w:proofErr w:type="gramEnd"/>
            <w:r>
              <w:rPr>
                <w:rFonts w:ascii="Times New Roman" w:eastAsiaTheme="minorEastAsia" w:hAnsi="Times New Roman" w:cs="Times New Roman"/>
                <w:sz w:val="24"/>
                <w:szCs w:val="24"/>
                <w:lang w:val="en-US" w:eastAsia="ru-RU"/>
              </w:rPr>
              <w:t xml:space="preserve"> max</w:t>
            </w:r>
            <w:r w:rsidRPr="00C62EC1">
              <w:rPr>
                <w:rFonts w:ascii="Times New Roman" w:eastAsiaTheme="minorEastAsia" w:hAnsi="Times New Roman" w:cs="Times New Roman"/>
                <w:sz w:val="24"/>
                <w:szCs w:val="24"/>
                <w:lang w:eastAsia="ru-RU"/>
              </w:rPr>
              <w:t>.5</w:t>
            </w:r>
          </w:p>
        </w:tc>
        <w:tc>
          <w:tcPr>
            <w:tcW w:w="1134" w:type="dxa"/>
            <w:vAlign w:val="center"/>
          </w:tcPr>
          <w:p w:rsidR="00C62EC1" w:rsidRPr="00C62EC1" w:rsidRDefault="00C62EC1" w:rsidP="00C62EC1">
            <w:pPr>
              <w:rPr>
                <w:rFonts w:ascii="Times New Roman" w:eastAsiaTheme="minorEastAsia" w:hAnsi="Times New Roman" w:cs="Times New Roman"/>
                <w:sz w:val="24"/>
                <w:szCs w:val="24"/>
                <w:lang w:eastAsia="ru-RU"/>
              </w:rPr>
            </w:pPr>
            <w:r w:rsidRPr="00C62EC1">
              <w:rPr>
                <w:rFonts w:ascii="Times New Roman" w:eastAsiaTheme="minorEastAsia" w:hAnsi="Times New Roman" w:cs="Times New Roman"/>
                <w:sz w:val="24"/>
                <w:szCs w:val="24"/>
                <w:lang w:eastAsia="ru-RU"/>
              </w:rPr>
              <w:t xml:space="preserve"> Чтение</w:t>
            </w:r>
          </w:p>
          <w:p w:rsidR="00C62EC1" w:rsidRDefault="00C62EC1" w:rsidP="00C62EC1">
            <w:pPr>
              <w:rPr>
                <w:rFonts w:ascii="Times New Roman" w:eastAsiaTheme="minorEastAsia" w:hAnsi="Times New Roman" w:cs="Times New Roman"/>
                <w:sz w:val="24"/>
                <w:szCs w:val="24"/>
                <w:lang w:eastAsia="ru-RU"/>
              </w:rPr>
            </w:pPr>
            <w:r w:rsidRPr="00C62EC1">
              <w:rPr>
                <w:rFonts w:ascii="Times New Roman" w:eastAsiaTheme="minorEastAsia" w:hAnsi="Times New Roman" w:cs="Times New Roman"/>
                <w:sz w:val="24"/>
                <w:szCs w:val="24"/>
                <w:lang w:eastAsia="ru-RU"/>
              </w:rPr>
              <w:t xml:space="preserve"> (ср. балл)</w:t>
            </w:r>
          </w:p>
          <w:p w:rsidR="00C62EC1" w:rsidRPr="00C62EC1" w:rsidRDefault="00C62EC1" w:rsidP="00C62EC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val="en-US" w:eastAsia="ru-RU"/>
              </w:rPr>
              <w:t>max</w:t>
            </w:r>
            <w:r w:rsidRPr="00C62EC1">
              <w:rPr>
                <w:rFonts w:ascii="Times New Roman" w:eastAsiaTheme="minorEastAsia" w:hAnsi="Times New Roman" w:cs="Times New Roman"/>
                <w:sz w:val="24"/>
                <w:szCs w:val="24"/>
                <w:lang w:eastAsia="ru-RU"/>
              </w:rPr>
              <w:t>.5</w:t>
            </w:r>
          </w:p>
        </w:tc>
        <w:tc>
          <w:tcPr>
            <w:tcW w:w="1417" w:type="dxa"/>
            <w:vAlign w:val="center"/>
          </w:tcPr>
          <w:p w:rsidR="00C62EC1" w:rsidRDefault="00C62EC1" w:rsidP="00C62EC1">
            <w:pPr>
              <w:rPr>
                <w:rFonts w:ascii="Times New Roman" w:eastAsiaTheme="minorEastAsia" w:hAnsi="Times New Roman" w:cs="Times New Roman"/>
                <w:sz w:val="24"/>
                <w:szCs w:val="24"/>
                <w:lang w:eastAsia="ru-RU"/>
              </w:rPr>
            </w:pPr>
            <w:r w:rsidRPr="00C62EC1">
              <w:rPr>
                <w:rFonts w:ascii="Times New Roman" w:eastAsiaTheme="minorEastAsia" w:hAnsi="Times New Roman" w:cs="Times New Roman"/>
                <w:sz w:val="24"/>
                <w:szCs w:val="24"/>
                <w:lang w:eastAsia="ru-RU"/>
              </w:rPr>
              <w:t xml:space="preserve"> Грамматика (ср. балл)</w:t>
            </w:r>
          </w:p>
          <w:p w:rsidR="00C62EC1" w:rsidRPr="00C62EC1" w:rsidRDefault="00C62EC1" w:rsidP="00C62EC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val="en-US" w:eastAsia="ru-RU"/>
              </w:rPr>
              <w:t>max</w:t>
            </w:r>
            <w:r w:rsidRPr="00C62EC1">
              <w:rPr>
                <w:rFonts w:ascii="Times New Roman" w:eastAsiaTheme="minorEastAsia" w:hAnsi="Times New Roman" w:cs="Times New Roman"/>
                <w:sz w:val="24"/>
                <w:szCs w:val="24"/>
                <w:lang w:eastAsia="ru-RU"/>
              </w:rPr>
              <w:t>.5</w:t>
            </w:r>
          </w:p>
        </w:tc>
        <w:tc>
          <w:tcPr>
            <w:tcW w:w="1134" w:type="dxa"/>
            <w:vAlign w:val="center"/>
          </w:tcPr>
          <w:p w:rsidR="00C62EC1" w:rsidRDefault="00C62EC1" w:rsidP="00C62EC1">
            <w:pPr>
              <w:rPr>
                <w:rFonts w:ascii="Times New Roman" w:eastAsiaTheme="minorEastAsia" w:hAnsi="Times New Roman" w:cs="Times New Roman"/>
                <w:sz w:val="24"/>
                <w:szCs w:val="24"/>
                <w:lang w:eastAsia="ru-RU"/>
              </w:rPr>
            </w:pPr>
            <w:r w:rsidRPr="00C62EC1">
              <w:rPr>
                <w:rFonts w:ascii="Times New Roman" w:eastAsiaTheme="minorEastAsia" w:hAnsi="Times New Roman" w:cs="Times New Roman"/>
                <w:sz w:val="24"/>
                <w:szCs w:val="24"/>
                <w:lang w:eastAsia="ru-RU"/>
              </w:rPr>
              <w:t xml:space="preserve"> Лексика (ср. балл)</w:t>
            </w:r>
          </w:p>
          <w:p w:rsidR="00C62EC1" w:rsidRPr="00C62EC1" w:rsidRDefault="00C62EC1" w:rsidP="00C62EC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val="en-US" w:eastAsia="ru-RU"/>
              </w:rPr>
              <w:t>max</w:t>
            </w:r>
            <w:r w:rsidRPr="00C62EC1">
              <w:rPr>
                <w:rFonts w:ascii="Times New Roman" w:eastAsiaTheme="minorEastAsia" w:hAnsi="Times New Roman" w:cs="Times New Roman"/>
                <w:sz w:val="24"/>
                <w:szCs w:val="24"/>
                <w:lang w:eastAsia="ru-RU"/>
              </w:rPr>
              <w:t>.5</w:t>
            </w:r>
          </w:p>
        </w:tc>
        <w:tc>
          <w:tcPr>
            <w:tcW w:w="992" w:type="dxa"/>
            <w:vAlign w:val="center"/>
          </w:tcPr>
          <w:p w:rsidR="00C62EC1" w:rsidRDefault="00C62EC1" w:rsidP="00C62EC1">
            <w:pPr>
              <w:rPr>
                <w:rFonts w:ascii="Times New Roman" w:eastAsiaTheme="minorEastAsia" w:hAnsi="Times New Roman" w:cs="Times New Roman"/>
                <w:sz w:val="24"/>
                <w:szCs w:val="24"/>
                <w:lang w:eastAsia="ru-RU"/>
              </w:rPr>
            </w:pPr>
            <w:r w:rsidRPr="00C62EC1">
              <w:rPr>
                <w:rFonts w:ascii="Times New Roman" w:eastAsiaTheme="minorEastAsia" w:hAnsi="Times New Roman" w:cs="Times New Roman"/>
                <w:sz w:val="24"/>
                <w:szCs w:val="24"/>
                <w:lang w:eastAsia="ru-RU"/>
              </w:rPr>
              <w:t xml:space="preserve"> Письмо (ср. балл)</w:t>
            </w:r>
          </w:p>
          <w:p w:rsidR="00C62EC1" w:rsidRPr="00C62EC1" w:rsidRDefault="00C62EC1" w:rsidP="00C62EC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val="en-US" w:eastAsia="ru-RU"/>
              </w:rPr>
              <w:t>max</w:t>
            </w:r>
            <w:r>
              <w:rPr>
                <w:rFonts w:ascii="Times New Roman" w:eastAsiaTheme="minorEastAsia" w:hAnsi="Times New Roman" w:cs="Times New Roman"/>
                <w:sz w:val="24"/>
                <w:szCs w:val="24"/>
                <w:lang w:eastAsia="ru-RU"/>
              </w:rPr>
              <w:t>.10</w:t>
            </w:r>
          </w:p>
        </w:tc>
        <w:tc>
          <w:tcPr>
            <w:tcW w:w="1134" w:type="dxa"/>
            <w:vAlign w:val="center"/>
          </w:tcPr>
          <w:p w:rsidR="00C62EC1" w:rsidRDefault="00C62EC1" w:rsidP="00C62EC1">
            <w:pPr>
              <w:rPr>
                <w:rFonts w:ascii="Times New Roman" w:eastAsiaTheme="minorEastAsia" w:hAnsi="Times New Roman" w:cs="Times New Roman"/>
                <w:sz w:val="24"/>
                <w:szCs w:val="24"/>
                <w:lang w:eastAsia="ru-RU"/>
              </w:rPr>
            </w:pPr>
            <w:r w:rsidRPr="00C62EC1">
              <w:rPr>
                <w:rFonts w:ascii="Times New Roman" w:eastAsiaTheme="minorEastAsia" w:hAnsi="Times New Roman" w:cs="Times New Roman"/>
                <w:sz w:val="24"/>
                <w:szCs w:val="24"/>
                <w:lang w:eastAsia="ru-RU"/>
              </w:rPr>
              <w:t>Средний балл</w:t>
            </w:r>
          </w:p>
          <w:p w:rsidR="00C62EC1" w:rsidRPr="00C62EC1" w:rsidRDefault="00C62EC1" w:rsidP="00C62EC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val="en-US" w:eastAsia="ru-RU"/>
              </w:rPr>
              <w:t>max</w:t>
            </w:r>
            <w:r>
              <w:rPr>
                <w:rFonts w:ascii="Times New Roman" w:eastAsiaTheme="minorEastAsia" w:hAnsi="Times New Roman" w:cs="Times New Roman"/>
                <w:sz w:val="24"/>
                <w:szCs w:val="24"/>
                <w:lang w:eastAsia="ru-RU"/>
              </w:rPr>
              <w:t>.30</w:t>
            </w:r>
            <w:bookmarkStart w:id="0" w:name="_GoBack"/>
            <w:bookmarkEnd w:id="0"/>
          </w:p>
        </w:tc>
        <w:tc>
          <w:tcPr>
            <w:tcW w:w="993" w:type="dxa"/>
          </w:tcPr>
          <w:p w:rsidR="00C62EC1" w:rsidRPr="00C62EC1" w:rsidRDefault="00C62EC1" w:rsidP="00C62EC1">
            <w:pP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Ср.отм</w:t>
            </w:r>
            <w:proofErr w:type="spellEnd"/>
            <w:r>
              <w:rPr>
                <w:rFonts w:ascii="Times New Roman" w:eastAsiaTheme="minorEastAsia" w:hAnsi="Times New Roman" w:cs="Times New Roman"/>
                <w:sz w:val="24"/>
                <w:szCs w:val="24"/>
                <w:lang w:eastAsia="ru-RU"/>
              </w:rPr>
              <w:t>.</w:t>
            </w:r>
          </w:p>
        </w:tc>
      </w:tr>
      <w:tr w:rsidR="00C62EC1" w:rsidTr="00DD3C6C">
        <w:tc>
          <w:tcPr>
            <w:tcW w:w="1271" w:type="dxa"/>
          </w:tcPr>
          <w:p w:rsidR="00C62EC1" w:rsidRPr="005735D1" w:rsidRDefault="00C62EC1" w:rsidP="00C62EC1">
            <w:pPr>
              <w:pStyle w:val="a"/>
              <w:numPr>
                <w:ilvl w:val="0"/>
                <w:numId w:val="0"/>
              </w:numPr>
              <w:tabs>
                <w:tab w:val="left" w:pos="0"/>
              </w:tabs>
              <w:ind w:right="-160"/>
              <w:rPr>
                <w:b/>
              </w:rPr>
            </w:pPr>
            <w:r>
              <w:rPr>
                <w:b/>
              </w:rPr>
              <w:t xml:space="preserve">ВО </w:t>
            </w:r>
            <w:r w:rsidRPr="00C62EC1">
              <w:rPr>
                <w:b/>
                <w:sz w:val="16"/>
              </w:rPr>
              <w:t>(подведомственные)</w:t>
            </w:r>
          </w:p>
        </w:tc>
        <w:tc>
          <w:tcPr>
            <w:tcW w:w="1134" w:type="dxa"/>
            <w:vAlign w:val="bottom"/>
          </w:tcPr>
          <w:p w:rsidR="00C62EC1" w:rsidRDefault="00C62EC1" w:rsidP="00C62EC1">
            <w:pPr>
              <w:jc w:val="right"/>
              <w:rPr>
                <w:rFonts w:ascii="Calibri" w:hAnsi="Calibri"/>
                <w:b/>
                <w:bCs/>
                <w:color w:val="000000"/>
              </w:rPr>
            </w:pPr>
            <w:r>
              <w:rPr>
                <w:rFonts w:ascii="Calibri" w:hAnsi="Calibri"/>
                <w:b/>
                <w:bCs/>
                <w:color w:val="000000"/>
              </w:rPr>
              <w:t>3,54</w:t>
            </w:r>
          </w:p>
        </w:tc>
        <w:tc>
          <w:tcPr>
            <w:tcW w:w="1134" w:type="dxa"/>
            <w:vAlign w:val="bottom"/>
          </w:tcPr>
          <w:p w:rsidR="00C62EC1" w:rsidRDefault="00C62EC1" w:rsidP="00C62EC1">
            <w:pPr>
              <w:jc w:val="right"/>
              <w:rPr>
                <w:rFonts w:ascii="Calibri" w:hAnsi="Calibri"/>
                <w:b/>
                <w:bCs/>
                <w:color w:val="000000"/>
              </w:rPr>
            </w:pPr>
            <w:r>
              <w:rPr>
                <w:rFonts w:ascii="Calibri" w:hAnsi="Calibri"/>
                <w:b/>
                <w:bCs/>
                <w:color w:val="000000"/>
              </w:rPr>
              <w:t>2,34</w:t>
            </w:r>
          </w:p>
        </w:tc>
        <w:tc>
          <w:tcPr>
            <w:tcW w:w="1417" w:type="dxa"/>
            <w:vAlign w:val="bottom"/>
          </w:tcPr>
          <w:p w:rsidR="00C62EC1" w:rsidRDefault="00C62EC1" w:rsidP="00C62EC1">
            <w:pPr>
              <w:jc w:val="right"/>
              <w:rPr>
                <w:rFonts w:ascii="Calibri" w:hAnsi="Calibri"/>
                <w:b/>
                <w:bCs/>
                <w:color w:val="000000"/>
              </w:rPr>
            </w:pPr>
            <w:r>
              <w:rPr>
                <w:rFonts w:ascii="Calibri" w:hAnsi="Calibri"/>
                <w:b/>
                <w:bCs/>
                <w:color w:val="000000"/>
              </w:rPr>
              <w:t>1,91</w:t>
            </w:r>
          </w:p>
        </w:tc>
        <w:tc>
          <w:tcPr>
            <w:tcW w:w="1134" w:type="dxa"/>
            <w:vAlign w:val="bottom"/>
          </w:tcPr>
          <w:p w:rsidR="00C62EC1" w:rsidRDefault="00C62EC1" w:rsidP="00C62EC1">
            <w:pPr>
              <w:jc w:val="right"/>
              <w:rPr>
                <w:rFonts w:ascii="Calibri" w:hAnsi="Calibri"/>
                <w:b/>
                <w:bCs/>
                <w:color w:val="000000"/>
              </w:rPr>
            </w:pPr>
            <w:r>
              <w:rPr>
                <w:rFonts w:ascii="Calibri" w:hAnsi="Calibri"/>
                <w:b/>
                <w:bCs/>
                <w:color w:val="000000"/>
              </w:rPr>
              <w:t>2,32</w:t>
            </w:r>
          </w:p>
        </w:tc>
        <w:tc>
          <w:tcPr>
            <w:tcW w:w="992" w:type="dxa"/>
            <w:vAlign w:val="bottom"/>
          </w:tcPr>
          <w:p w:rsidR="00C62EC1" w:rsidRDefault="00C62EC1" w:rsidP="00C62EC1">
            <w:pPr>
              <w:jc w:val="right"/>
              <w:rPr>
                <w:rFonts w:ascii="Calibri" w:hAnsi="Calibri"/>
                <w:b/>
                <w:bCs/>
                <w:color w:val="000000"/>
              </w:rPr>
            </w:pPr>
            <w:r>
              <w:rPr>
                <w:rFonts w:ascii="Calibri" w:hAnsi="Calibri"/>
                <w:b/>
                <w:bCs/>
                <w:color w:val="000000"/>
              </w:rPr>
              <w:t>2,12</w:t>
            </w:r>
          </w:p>
        </w:tc>
        <w:tc>
          <w:tcPr>
            <w:tcW w:w="1134" w:type="dxa"/>
            <w:vAlign w:val="bottom"/>
          </w:tcPr>
          <w:p w:rsidR="00C62EC1" w:rsidRDefault="00C62EC1" w:rsidP="00C62EC1">
            <w:pPr>
              <w:jc w:val="right"/>
              <w:rPr>
                <w:rFonts w:ascii="Calibri" w:hAnsi="Calibri"/>
                <w:b/>
                <w:bCs/>
                <w:color w:val="000000"/>
              </w:rPr>
            </w:pPr>
            <w:r>
              <w:rPr>
                <w:rFonts w:ascii="Calibri" w:hAnsi="Calibri"/>
                <w:b/>
                <w:bCs/>
                <w:color w:val="000000"/>
              </w:rPr>
              <w:t>10,50</w:t>
            </w:r>
          </w:p>
        </w:tc>
        <w:tc>
          <w:tcPr>
            <w:tcW w:w="993" w:type="dxa"/>
            <w:vAlign w:val="bottom"/>
          </w:tcPr>
          <w:p w:rsidR="00C62EC1" w:rsidRDefault="00C62EC1" w:rsidP="00C62EC1">
            <w:pPr>
              <w:jc w:val="right"/>
              <w:rPr>
                <w:rFonts w:ascii="Calibri" w:hAnsi="Calibri"/>
                <w:b/>
                <w:bCs/>
                <w:color w:val="000000"/>
              </w:rPr>
            </w:pPr>
            <w:r>
              <w:rPr>
                <w:rFonts w:ascii="Calibri" w:hAnsi="Calibri"/>
                <w:b/>
                <w:bCs/>
                <w:color w:val="000000"/>
              </w:rPr>
              <w:t>3,05</w:t>
            </w:r>
          </w:p>
        </w:tc>
      </w:tr>
    </w:tbl>
    <w:p w:rsidR="00FA1AFC" w:rsidRDefault="00FA1AFC" w:rsidP="00FA1AFC">
      <w:pPr>
        <w:pStyle w:val="1"/>
        <w:spacing w:before="0" w:after="240"/>
        <w:jc w:val="center"/>
        <w:rPr>
          <w:rFonts w:ascii="Times New Roman" w:hAnsi="Times New Roman" w:cs="Times New Roman"/>
          <w:b/>
          <w:color w:val="auto"/>
        </w:rPr>
      </w:pPr>
    </w:p>
    <w:p w:rsidR="009C178B" w:rsidRDefault="009C178B" w:rsidP="009C178B">
      <w:pPr>
        <w:rPr>
          <w:rFonts w:ascii="Times New Roman" w:hAnsi="Times New Roman" w:cs="Times New Roman"/>
          <w:b/>
          <w:sz w:val="24"/>
          <w:szCs w:val="24"/>
          <w:lang w:eastAsia="ru-RU"/>
        </w:rPr>
      </w:pPr>
      <w:r w:rsidRPr="009C178B">
        <w:rPr>
          <w:rFonts w:ascii="Times New Roman" w:hAnsi="Times New Roman" w:cs="Times New Roman"/>
          <w:b/>
          <w:sz w:val="24"/>
          <w:szCs w:val="24"/>
          <w:lang w:eastAsia="ru-RU"/>
        </w:rPr>
        <w:t>Выводы:</w:t>
      </w:r>
      <w:r w:rsidR="002A4E66">
        <w:rPr>
          <w:rFonts w:ascii="Times New Roman" w:hAnsi="Times New Roman" w:cs="Times New Roman"/>
          <w:b/>
          <w:sz w:val="24"/>
          <w:szCs w:val="24"/>
          <w:lang w:eastAsia="ru-RU"/>
        </w:rPr>
        <w:t xml:space="preserve"> </w:t>
      </w:r>
    </w:p>
    <w:p w:rsidR="009D1CFE" w:rsidRPr="009D1CFE" w:rsidRDefault="009D1CFE" w:rsidP="009B12B6">
      <w:pPr>
        <w:pStyle w:val="a4"/>
        <w:numPr>
          <w:ilvl w:val="0"/>
          <w:numId w:val="7"/>
        </w:numPr>
        <w:ind w:left="709"/>
        <w:jc w:val="both"/>
        <w:rPr>
          <w:rFonts w:ascii="Times New Roman" w:hAnsi="Times New Roman" w:cs="Times New Roman"/>
          <w:sz w:val="24"/>
          <w:szCs w:val="24"/>
          <w:lang w:eastAsia="ru-RU"/>
        </w:rPr>
      </w:pPr>
      <w:r w:rsidRPr="009D1CFE">
        <w:rPr>
          <w:rFonts w:ascii="Times New Roman" w:hAnsi="Times New Roman" w:cs="Times New Roman"/>
          <w:sz w:val="24"/>
          <w:szCs w:val="24"/>
          <w:lang w:eastAsia="ru-RU"/>
        </w:rPr>
        <w:t xml:space="preserve">Самое высокое качество </w:t>
      </w:r>
      <w:proofErr w:type="spellStart"/>
      <w:r w:rsidRPr="009D1CFE">
        <w:rPr>
          <w:rFonts w:ascii="Times New Roman" w:hAnsi="Times New Roman" w:cs="Times New Roman"/>
          <w:sz w:val="24"/>
          <w:szCs w:val="24"/>
          <w:lang w:eastAsia="ru-RU"/>
        </w:rPr>
        <w:t>обученности</w:t>
      </w:r>
      <w:proofErr w:type="spellEnd"/>
      <w:r w:rsidRPr="009D1CFE">
        <w:rPr>
          <w:rFonts w:ascii="Times New Roman" w:hAnsi="Times New Roman" w:cs="Times New Roman"/>
          <w:sz w:val="24"/>
          <w:szCs w:val="24"/>
          <w:lang w:eastAsia="ru-RU"/>
        </w:rPr>
        <w:t xml:space="preserve"> было продемонстрировано при выполнении заданий на </w:t>
      </w:r>
      <w:proofErr w:type="spellStart"/>
      <w:r w:rsidRPr="009D1CFE">
        <w:rPr>
          <w:rFonts w:ascii="Times New Roman" w:hAnsi="Times New Roman" w:cs="Times New Roman"/>
          <w:sz w:val="24"/>
          <w:szCs w:val="24"/>
          <w:lang w:eastAsia="ru-RU"/>
        </w:rPr>
        <w:t>аудирование</w:t>
      </w:r>
      <w:proofErr w:type="spellEnd"/>
      <w:r w:rsidRPr="009D1CFE">
        <w:rPr>
          <w:rFonts w:ascii="Times New Roman" w:hAnsi="Times New Roman" w:cs="Times New Roman"/>
          <w:sz w:val="24"/>
          <w:szCs w:val="24"/>
          <w:lang w:eastAsia="ru-RU"/>
        </w:rPr>
        <w:t xml:space="preserve">. </w:t>
      </w:r>
      <w:r w:rsidR="00197D88">
        <w:rPr>
          <w:rFonts w:ascii="Times New Roman" w:hAnsi="Times New Roman" w:cs="Times New Roman"/>
          <w:sz w:val="24"/>
          <w:szCs w:val="24"/>
          <w:lang w:eastAsia="ru-RU"/>
        </w:rPr>
        <w:t>Тем не менее, следует обратить внимание на формирование стратегической компетенции обучающихся.</w:t>
      </w:r>
    </w:p>
    <w:p w:rsidR="009D1CFE" w:rsidRPr="009D1CFE" w:rsidRDefault="009D1CFE" w:rsidP="009B12B6">
      <w:pPr>
        <w:ind w:left="709" w:hanging="349"/>
        <w:jc w:val="both"/>
        <w:rPr>
          <w:rFonts w:ascii="Times New Roman" w:hAnsi="Times New Roman" w:cs="Times New Roman"/>
          <w:sz w:val="24"/>
          <w:szCs w:val="24"/>
          <w:lang w:eastAsia="ru-RU"/>
        </w:rPr>
      </w:pPr>
      <w:r w:rsidRPr="009D1CFE">
        <w:rPr>
          <w:rFonts w:ascii="Times New Roman" w:hAnsi="Times New Roman" w:cs="Times New Roman"/>
          <w:sz w:val="24"/>
          <w:szCs w:val="24"/>
          <w:lang w:eastAsia="ru-RU"/>
        </w:rPr>
        <w:t xml:space="preserve">2. </w:t>
      </w:r>
      <w:r w:rsidR="009B12B6">
        <w:rPr>
          <w:rFonts w:ascii="Times New Roman" w:hAnsi="Times New Roman" w:cs="Times New Roman"/>
          <w:sz w:val="24"/>
          <w:szCs w:val="24"/>
          <w:lang w:eastAsia="ru-RU"/>
        </w:rPr>
        <w:t xml:space="preserve">  </w:t>
      </w:r>
      <w:r w:rsidR="009C178B" w:rsidRPr="009D1CFE">
        <w:rPr>
          <w:rFonts w:ascii="Times New Roman" w:hAnsi="Times New Roman" w:cs="Times New Roman"/>
          <w:sz w:val="24"/>
          <w:szCs w:val="24"/>
          <w:lang w:eastAsia="ru-RU"/>
        </w:rPr>
        <w:t>Большинство учащихся</w:t>
      </w:r>
      <w:r w:rsidR="00197D88">
        <w:rPr>
          <w:rFonts w:ascii="Times New Roman" w:hAnsi="Times New Roman" w:cs="Times New Roman"/>
          <w:sz w:val="24"/>
          <w:szCs w:val="24"/>
          <w:lang w:eastAsia="ru-RU"/>
        </w:rPr>
        <w:t xml:space="preserve">, в первую </w:t>
      </w:r>
      <w:proofErr w:type="gramStart"/>
      <w:r w:rsidR="00197D88">
        <w:rPr>
          <w:rFonts w:ascii="Times New Roman" w:hAnsi="Times New Roman" w:cs="Times New Roman"/>
          <w:sz w:val="24"/>
          <w:szCs w:val="24"/>
          <w:lang w:eastAsia="ru-RU"/>
        </w:rPr>
        <w:t xml:space="preserve">очередь, </w:t>
      </w:r>
      <w:r w:rsidR="009C178B" w:rsidRPr="009D1CFE">
        <w:rPr>
          <w:rFonts w:ascii="Times New Roman" w:hAnsi="Times New Roman" w:cs="Times New Roman"/>
          <w:sz w:val="24"/>
          <w:szCs w:val="24"/>
          <w:lang w:eastAsia="ru-RU"/>
        </w:rPr>
        <w:t xml:space="preserve"> испытывают</w:t>
      </w:r>
      <w:proofErr w:type="gramEnd"/>
      <w:r w:rsidR="009C178B" w:rsidRPr="009D1CFE">
        <w:rPr>
          <w:rFonts w:ascii="Times New Roman" w:hAnsi="Times New Roman" w:cs="Times New Roman"/>
          <w:sz w:val="24"/>
          <w:szCs w:val="24"/>
          <w:lang w:eastAsia="ru-RU"/>
        </w:rPr>
        <w:t xml:space="preserve"> тр</w:t>
      </w:r>
      <w:r w:rsidR="00BD5374" w:rsidRPr="009D1CFE">
        <w:rPr>
          <w:rFonts w:ascii="Times New Roman" w:hAnsi="Times New Roman" w:cs="Times New Roman"/>
          <w:sz w:val="24"/>
          <w:szCs w:val="24"/>
          <w:lang w:eastAsia="ru-RU"/>
        </w:rPr>
        <w:t xml:space="preserve">удности при выполнении заданий </w:t>
      </w:r>
      <w:r w:rsidR="009C178B" w:rsidRPr="009D1CFE">
        <w:rPr>
          <w:rFonts w:ascii="Times New Roman" w:hAnsi="Times New Roman" w:cs="Times New Roman"/>
          <w:sz w:val="24"/>
          <w:szCs w:val="24"/>
          <w:lang w:eastAsia="ru-RU"/>
        </w:rPr>
        <w:t xml:space="preserve"> </w:t>
      </w:r>
      <w:r w:rsidRPr="009D1CFE">
        <w:rPr>
          <w:rFonts w:ascii="Times New Roman" w:hAnsi="Times New Roman" w:cs="Times New Roman"/>
          <w:sz w:val="24"/>
          <w:szCs w:val="24"/>
          <w:lang w:eastAsia="ru-RU"/>
        </w:rPr>
        <w:t xml:space="preserve">на смысловое чтение </w:t>
      </w:r>
      <w:r w:rsidR="009C178B" w:rsidRPr="009D1CFE">
        <w:rPr>
          <w:rFonts w:ascii="Times New Roman" w:hAnsi="Times New Roman" w:cs="Times New Roman"/>
          <w:sz w:val="24"/>
          <w:szCs w:val="24"/>
          <w:lang w:eastAsia="ru-RU"/>
        </w:rPr>
        <w:t xml:space="preserve">из-за недостаточного уровня </w:t>
      </w:r>
      <w:proofErr w:type="spellStart"/>
      <w:r w:rsidR="009C178B" w:rsidRPr="009D1CFE">
        <w:rPr>
          <w:rFonts w:ascii="Times New Roman" w:hAnsi="Times New Roman" w:cs="Times New Roman"/>
          <w:sz w:val="24"/>
          <w:szCs w:val="24"/>
          <w:lang w:eastAsia="ru-RU"/>
        </w:rPr>
        <w:t>сформированности</w:t>
      </w:r>
      <w:proofErr w:type="spellEnd"/>
      <w:r w:rsidR="009C178B" w:rsidRPr="009D1CFE">
        <w:rPr>
          <w:rFonts w:ascii="Times New Roman" w:hAnsi="Times New Roman" w:cs="Times New Roman"/>
          <w:sz w:val="24"/>
          <w:szCs w:val="24"/>
          <w:lang w:eastAsia="ru-RU"/>
        </w:rPr>
        <w:t xml:space="preserve"> </w:t>
      </w:r>
      <w:proofErr w:type="spellStart"/>
      <w:r w:rsidR="002A4E66" w:rsidRPr="009D1CFE">
        <w:rPr>
          <w:rFonts w:ascii="Times New Roman" w:hAnsi="Times New Roman" w:cs="Times New Roman"/>
          <w:sz w:val="24"/>
          <w:szCs w:val="24"/>
          <w:lang w:eastAsia="ru-RU"/>
        </w:rPr>
        <w:t>метапредметных</w:t>
      </w:r>
      <w:proofErr w:type="spellEnd"/>
      <w:r w:rsidR="002A4E66" w:rsidRPr="009D1CFE">
        <w:rPr>
          <w:rFonts w:ascii="Times New Roman" w:hAnsi="Times New Roman" w:cs="Times New Roman"/>
          <w:sz w:val="24"/>
          <w:szCs w:val="24"/>
          <w:lang w:eastAsia="ru-RU"/>
        </w:rPr>
        <w:t xml:space="preserve"> умений:</w:t>
      </w:r>
      <w:r w:rsidR="009C178B" w:rsidRPr="009D1CFE">
        <w:rPr>
          <w:rFonts w:ascii="Times New Roman" w:hAnsi="Times New Roman" w:cs="Times New Roman"/>
          <w:sz w:val="24"/>
          <w:szCs w:val="24"/>
          <w:lang w:eastAsia="ru-RU"/>
        </w:rPr>
        <w:t xml:space="preserve"> </w:t>
      </w:r>
    </w:p>
    <w:p w:rsidR="009D1CFE" w:rsidRPr="009D1CFE" w:rsidRDefault="009D1CFE" w:rsidP="009D1CFE">
      <w:pPr>
        <w:pStyle w:val="a4"/>
        <w:jc w:val="both"/>
        <w:rPr>
          <w:rFonts w:ascii="Times New Roman" w:hAnsi="Times New Roman" w:cs="Times New Roman"/>
          <w:sz w:val="24"/>
          <w:szCs w:val="24"/>
          <w:lang w:eastAsia="ru-RU"/>
        </w:rPr>
      </w:pPr>
      <w:r w:rsidRPr="009D1CFE">
        <w:rPr>
          <w:rFonts w:ascii="Times New Roman" w:hAnsi="Times New Roman" w:cs="Times New Roman"/>
          <w:sz w:val="24"/>
          <w:szCs w:val="24"/>
          <w:lang w:eastAsia="ru-RU"/>
        </w:rPr>
        <w:t xml:space="preserve">- неумение использовать языковую догадку при работе с незнакомыми словами в контексте и неумение игнорировать </w:t>
      </w:r>
      <w:proofErr w:type="spellStart"/>
      <w:r w:rsidRPr="009D1CFE">
        <w:rPr>
          <w:rFonts w:ascii="Times New Roman" w:hAnsi="Times New Roman" w:cs="Times New Roman"/>
          <w:sz w:val="24"/>
          <w:szCs w:val="24"/>
          <w:lang w:eastAsia="ru-RU"/>
        </w:rPr>
        <w:t>неприниципиальные</w:t>
      </w:r>
      <w:proofErr w:type="spellEnd"/>
      <w:r w:rsidRPr="009D1CFE">
        <w:rPr>
          <w:rFonts w:ascii="Times New Roman" w:hAnsi="Times New Roman" w:cs="Times New Roman"/>
          <w:sz w:val="24"/>
          <w:szCs w:val="24"/>
          <w:lang w:eastAsia="ru-RU"/>
        </w:rPr>
        <w:t xml:space="preserve"> для понимания незнакомые слова также приводят к неправильным ответам</w:t>
      </w:r>
      <w:r w:rsidR="009B12B6">
        <w:rPr>
          <w:rFonts w:ascii="Times New Roman" w:hAnsi="Times New Roman" w:cs="Times New Roman"/>
          <w:sz w:val="24"/>
          <w:szCs w:val="24"/>
          <w:lang w:eastAsia="ru-RU"/>
        </w:rPr>
        <w:t xml:space="preserve">; незнание географических названий и социокультурных реалий тоже препятствовало более высокому качеству выполнения задания на чтение, так как дети испытали чувство </w:t>
      </w:r>
      <w:r w:rsidR="009B12B6">
        <w:rPr>
          <w:rFonts w:ascii="Times New Roman" w:hAnsi="Times New Roman" w:cs="Times New Roman"/>
          <w:sz w:val="24"/>
          <w:szCs w:val="24"/>
          <w:lang w:eastAsia="ru-RU"/>
        </w:rPr>
        <w:lastRenderedPageBreak/>
        <w:t xml:space="preserve">паники от большого количества незнакомых слов, не смогли разобраться, применяя языковую догадку и </w:t>
      </w:r>
      <w:proofErr w:type="gramStart"/>
      <w:r w:rsidR="009B12B6">
        <w:rPr>
          <w:rFonts w:ascii="Times New Roman" w:hAnsi="Times New Roman" w:cs="Times New Roman"/>
          <w:sz w:val="24"/>
          <w:szCs w:val="24"/>
          <w:lang w:eastAsia="ru-RU"/>
        </w:rPr>
        <w:t>контекст.</w:t>
      </w:r>
      <w:r w:rsidRPr="009D1CFE">
        <w:rPr>
          <w:rFonts w:ascii="Times New Roman" w:hAnsi="Times New Roman" w:cs="Times New Roman"/>
          <w:sz w:val="24"/>
          <w:szCs w:val="24"/>
          <w:lang w:eastAsia="ru-RU"/>
        </w:rPr>
        <w:t>;</w:t>
      </w:r>
      <w:proofErr w:type="gramEnd"/>
      <w:r w:rsidRPr="009D1CFE">
        <w:rPr>
          <w:rFonts w:ascii="Times New Roman" w:hAnsi="Times New Roman" w:cs="Times New Roman"/>
          <w:sz w:val="24"/>
          <w:szCs w:val="24"/>
          <w:lang w:eastAsia="ru-RU"/>
        </w:rPr>
        <w:t xml:space="preserve"> </w:t>
      </w:r>
    </w:p>
    <w:p w:rsidR="009D1CFE" w:rsidRPr="009D1CFE" w:rsidRDefault="009D1CFE" w:rsidP="009D1CFE">
      <w:pPr>
        <w:pStyle w:val="a4"/>
        <w:jc w:val="both"/>
        <w:rPr>
          <w:rFonts w:ascii="Times New Roman" w:hAnsi="Times New Roman" w:cs="Times New Roman"/>
          <w:sz w:val="24"/>
          <w:szCs w:val="24"/>
          <w:lang w:eastAsia="ru-RU"/>
        </w:rPr>
      </w:pPr>
      <w:r w:rsidRPr="009D1CFE">
        <w:rPr>
          <w:rFonts w:ascii="Times New Roman" w:hAnsi="Times New Roman" w:cs="Times New Roman"/>
          <w:sz w:val="24"/>
          <w:szCs w:val="24"/>
          <w:lang w:eastAsia="ru-RU"/>
        </w:rPr>
        <w:t xml:space="preserve">- в ходе </w:t>
      </w:r>
      <w:proofErr w:type="gramStart"/>
      <w:r w:rsidRPr="009D1CFE">
        <w:rPr>
          <w:rFonts w:ascii="Times New Roman" w:hAnsi="Times New Roman" w:cs="Times New Roman"/>
          <w:sz w:val="24"/>
          <w:szCs w:val="24"/>
          <w:lang w:eastAsia="ru-RU"/>
        </w:rPr>
        <w:t>выполнения работы</w:t>
      </w:r>
      <w:proofErr w:type="gramEnd"/>
      <w:r w:rsidRPr="009D1CFE">
        <w:rPr>
          <w:rFonts w:ascii="Times New Roman" w:hAnsi="Times New Roman" w:cs="Times New Roman"/>
          <w:sz w:val="24"/>
          <w:szCs w:val="24"/>
          <w:lang w:eastAsia="ru-RU"/>
        </w:rPr>
        <w:t xml:space="preserve"> учащиеся не подчеркивают ключевые слова и выражения, поэтому возникают затруднения с выполнением заданий;</w:t>
      </w:r>
    </w:p>
    <w:p w:rsidR="009D1CFE" w:rsidRDefault="009D1CFE" w:rsidP="009D1CFE">
      <w:pPr>
        <w:pStyle w:val="a4"/>
        <w:jc w:val="both"/>
        <w:rPr>
          <w:rFonts w:ascii="Times New Roman" w:hAnsi="Times New Roman" w:cs="Times New Roman"/>
          <w:sz w:val="24"/>
          <w:szCs w:val="24"/>
          <w:lang w:eastAsia="ru-RU"/>
        </w:rPr>
      </w:pPr>
      <w:r w:rsidRPr="009D1CFE">
        <w:rPr>
          <w:rFonts w:ascii="Times New Roman" w:hAnsi="Times New Roman" w:cs="Times New Roman"/>
          <w:sz w:val="24"/>
          <w:szCs w:val="24"/>
          <w:lang w:eastAsia="ru-RU"/>
        </w:rPr>
        <w:t>- невнимательность, поспешное выполнение заданий, игнорирование рек</w:t>
      </w:r>
      <w:r w:rsidR="00197D88">
        <w:rPr>
          <w:rFonts w:ascii="Times New Roman" w:hAnsi="Times New Roman" w:cs="Times New Roman"/>
          <w:sz w:val="24"/>
          <w:szCs w:val="24"/>
          <w:lang w:eastAsia="ru-RU"/>
        </w:rPr>
        <w:t>омендации проверить свои ответы;</w:t>
      </w:r>
    </w:p>
    <w:p w:rsidR="009D1CFE" w:rsidRDefault="009D1CFE" w:rsidP="009B12B6">
      <w:pPr>
        <w:ind w:left="851" w:hanging="491"/>
        <w:jc w:val="both"/>
        <w:rPr>
          <w:rFonts w:ascii="Times New Roman" w:hAnsi="Times New Roman" w:cs="Times New Roman"/>
          <w:sz w:val="24"/>
          <w:szCs w:val="24"/>
          <w:lang w:eastAsia="ru-RU"/>
        </w:rPr>
      </w:pPr>
      <w:r w:rsidRPr="009D1CFE">
        <w:rPr>
          <w:rFonts w:ascii="Times New Roman" w:hAnsi="Times New Roman" w:cs="Times New Roman"/>
          <w:sz w:val="24"/>
          <w:szCs w:val="24"/>
          <w:lang w:eastAsia="ru-RU"/>
        </w:rPr>
        <w:t xml:space="preserve">3. При выполнении ЛГ заданий основными </w:t>
      </w:r>
      <w:r w:rsidR="009B12B6">
        <w:rPr>
          <w:rFonts w:ascii="Times New Roman" w:hAnsi="Times New Roman" w:cs="Times New Roman"/>
          <w:sz w:val="24"/>
          <w:szCs w:val="24"/>
          <w:lang w:eastAsia="ru-RU"/>
        </w:rPr>
        <w:t>проблемами</w:t>
      </w:r>
      <w:r w:rsidRPr="009D1CFE">
        <w:rPr>
          <w:rFonts w:ascii="Times New Roman" w:hAnsi="Times New Roman" w:cs="Times New Roman"/>
          <w:sz w:val="24"/>
          <w:szCs w:val="24"/>
          <w:lang w:eastAsia="ru-RU"/>
        </w:rPr>
        <w:t xml:space="preserve"> стали маленький словарный запас</w:t>
      </w:r>
      <w:r>
        <w:rPr>
          <w:rFonts w:ascii="Times New Roman" w:hAnsi="Times New Roman" w:cs="Times New Roman"/>
          <w:sz w:val="24"/>
          <w:szCs w:val="24"/>
          <w:lang w:eastAsia="ru-RU"/>
        </w:rPr>
        <w:t xml:space="preserve"> и</w:t>
      </w:r>
      <w:r w:rsidRPr="009D1CFE">
        <w:rPr>
          <w:rFonts w:ascii="Times New Roman" w:hAnsi="Times New Roman" w:cs="Times New Roman"/>
          <w:sz w:val="24"/>
          <w:szCs w:val="24"/>
          <w:lang w:eastAsia="ru-RU"/>
        </w:rPr>
        <w:t xml:space="preserve"> неумение определять необходимую грамматическую категорию с опорой на контекст. </w:t>
      </w:r>
      <w:proofErr w:type="spellStart"/>
      <w:proofErr w:type="gramStart"/>
      <w:r w:rsidR="00197D88">
        <w:rPr>
          <w:rFonts w:ascii="Times New Roman" w:hAnsi="Times New Roman" w:cs="Times New Roman"/>
          <w:sz w:val="24"/>
          <w:szCs w:val="24"/>
          <w:lang w:eastAsia="ru-RU"/>
        </w:rPr>
        <w:t>Видо</w:t>
      </w:r>
      <w:proofErr w:type="spellEnd"/>
      <w:r w:rsidR="00197D88">
        <w:rPr>
          <w:rFonts w:ascii="Times New Roman" w:hAnsi="Times New Roman" w:cs="Times New Roman"/>
          <w:sz w:val="24"/>
          <w:szCs w:val="24"/>
          <w:lang w:eastAsia="ru-RU"/>
        </w:rPr>
        <w:t>-временные</w:t>
      </w:r>
      <w:proofErr w:type="gramEnd"/>
      <w:r w:rsidR="00197D88">
        <w:rPr>
          <w:rFonts w:ascii="Times New Roman" w:hAnsi="Times New Roman" w:cs="Times New Roman"/>
          <w:sz w:val="24"/>
          <w:szCs w:val="24"/>
          <w:lang w:eastAsia="ru-RU"/>
        </w:rPr>
        <w:t xml:space="preserve"> формы глагола вызывают особые трудности, так как изучено большинство структур, а систематизация еще не осуществлена.</w:t>
      </w:r>
    </w:p>
    <w:p w:rsidR="002E1A01" w:rsidRPr="009D1CFE" w:rsidRDefault="002E1A01" w:rsidP="009B12B6">
      <w:pPr>
        <w:ind w:left="709" w:hanging="28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При составлении </w:t>
      </w:r>
      <w:proofErr w:type="gramStart"/>
      <w:r>
        <w:rPr>
          <w:rFonts w:ascii="Times New Roman" w:hAnsi="Times New Roman" w:cs="Times New Roman"/>
          <w:sz w:val="24"/>
          <w:szCs w:val="24"/>
          <w:lang w:eastAsia="ru-RU"/>
        </w:rPr>
        <w:t>описания иллюстраций</w:t>
      </w:r>
      <w:proofErr w:type="gramEnd"/>
      <w:r>
        <w:rPr>
          <w:rFonts w:ascii="Times New Roman" w:hAnsi="Times New Roman" w:cs="Times New Roman"/>
          <w:sz w:val="24"/>
          <w:szCs w:val="24"/>
          <w:lang w:eastAsia="ru-RU"/>
        </w:rPr>
        <w:t xml:space="preserve"> учащиеся справились с содержательным аспектом. Значительное снижение баллов было отмечено за счет критериев «Лексика</w:t>
      </w:r>
      <w:r w:rsidR="009B12B6">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и </w:t>
      </w:r>
      <w:r w:rsidR="009B12B6">
        <w:rPr>
          <w:rFonts w:ascii="Times New Roman" w:hAnsi="Times New Roman" w:cs="Times New Roman"/>
          <w:sz w:val="24"/>
          <w:szCs w:val="24"/>
          <w:lang w:eastAsia="ru-RU"/>
        </w:rPr>
        <w:t>«Г</w:t>
      </w:r>
      <w:r>
        <w:rPr>
          <w:rFonts w:ascii="Times New Roman" w:hAnsi="Times New Roman" w:cs="Times New Roman"/>
          <w:sz w:val="24"/>
          <w:szCs w:val="24"/>
          <w:lang w:eastAsia="ru-RU"/>
        </w:rPr>
        <w:t>рамматика». Кроме того, отмечено неумение использовать средства логической связи.</w:t>
      </w:r>
    </w:p>
    <w:p w:rsidR="00C1249A" w:rsidRPr="007B0529" w:rsidRDefault="00C1249A" w:rsidP="00C1249A">
      <w:pPr>
        <w:ind w:left="709" w:hanging="1"/>
        <w:jc w:val="both"/>
        <w:rPr>
          <w:rFonts w:ascii="Times New Roman" w:hAnsi="Times New Roman" w:cs="Times New Roman"/>
          <w:sz w:val="24"/>
          <w:szCs w:val="24"/>
          <w:highlight w:val="yellow"/>
          <w:lang w:eastAsia="ru-RU"/>
        </w:rPr>
      </w:pPr>
    </w:p>
    <w:p w:rsidR="00C1249A" w:rsidRPr="002E1A01" w:rsidRDefault="00C1249A" w:rsidP="00C1249A">
      <w:pPr>
        <w:ind w:left="709" w:hanging="1"/>
        <w:jc w:val="both"/>
        <w:rPr>
          <w:rFonts w:ascii="Times New Roman" w:hAnsi="Times New Roman" w:cs="Times New Roman"/>
          <w:b/>
          <w:sz w:val="24"/>
          <w:szCs w:val="24"/>
          <w:lang w:eastAsia="ru-RU"/>
        </w:rPr>
      </w:pPr>
      <w:r w:rsidRPr="002E1A01">
        <w:rPr>
          <w:rFonts w:ascii="Times New Roman" w:hAnsi="Times New Roman" w:cs="Times New Roman"/>
          <w:b/>
          <w:sz w:val="24"/>
          <w:szCs w:val="24"/>
          <w:lang w:eastAsia="ru-RU"/>
        </w:rPr>
        <w:t xml:space="preserve">Рекомендации: </w:t>
      </w:r>
    </w:p>
    <w:p w:rsidR="00C1249A" w:rsidRDefault="00C1249A" w:rsidP="00C1249A">
      <w:pPr>
        <w:pStyle w:val="a4"/>
        <w:numPr>
          <w:ilvl w:val="0"/>
          <w:numId w:val="8"/>
        </w:numPr>
        <w:jc w:val="both"/>
        <w:rPr>
          <w:rFonts w:ascii="Times New Roman" w:hAnsi="Times New Roman" w:cs="Times New Roman"/>
          <w:sz w:val="24"/>
          <w:szCs w:val="24"/>
          <w:lang w:eastAsia="ru-RU"/>
        </w:rPr>
      </w:pPr>
      <w:r w:rsidRPr="002E1A01">
        <w:rPr>
          <w:rFonts w:ascii="Times New Roman" w:hAnsi="Times New Roman" w:cs="Times New Roman"/>
          <w:sz w:val="24"/>
          <w:szCs w:val="24"/>
          <w:lang w:eastAsia="ru-RU"/>
        </w:rPr>
        <w:t>Проводить занятия, посвященные анализу допущенных ошибок, рекомендовать обучающимся индивидуальные задания с целью совершенствования определенных умений;</w:t>
      </w:r>
    </w:p>
    <w:p w:rsidR="006278B9" w:rsidRPr="002E1A01" w:rsidRDefault="006278B9" w:rsidP="00C1249A">
      <w:pPr>
        <w:pStyle w:val="a4"/>
        <w:numPr>
          <w:ilvl w:val="0"/>
          <w:numId w:val="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Спланировать занятия в компьютерном классе для выполнения заданий в тестовом формате с использованием ИКТ.</w:t>
      </w:r>
    </w:p>
    <w:p w:rsidR="00C1249A" w:rsidRPr="002E1A01" w:rsidRDefault="00C1249A" w:rsidP="00C1249A">
      <w:pPr>
        <w:pStyle w:val="a4"/>
        <w:numPr>
          <w:ilvl w:val="0"/>
          <w:numId w:val="8"/>
        </w:numPr>
        <w:jc w:val="both"/>
        <w:rPr>
          <w:rFonts w:ascii="Times New Roman" w:hAnsi="Times New Roman" w:cs="Times New Roman"/>
          <w:sz w:val="24"/>
          <w:szCs w:val="24"/>
          <w:lang w:eastAsia="ru-RU"/>
        </w:rPr>
      </w:pPr>
      <w:r w:rsidRPr="002E1A01">
        <w:rPr>
          <w:rFonts w:ascii="Times New Roman" w:hAnsi="Times New Roman" w:cs="Times New Roman"/>
          <w:sz w:val="24"/>
          <w:szCs w:val="24"/>
          <w:lang w:eastAsia="ru-RU"/>
        </w:rPr>
        <w:t>Отбирать эффективные методы и приемы, позволяющие расширять словарный запас учащихся;</w:t>
      </w:r>
    </w:p>
    <w:p w:rsidR="002E1A01" w:rsidRPr="002E1A01" w:rsidRDefault="002E1A01" w:rsidP="002E1A01">
      <w:pPr>
        <w:pStyle w:val="a4"/>
        <w:numPr>
          <w:ilvl w:val="0"/>
          <w:numId w:val="8"/>
        </w:numPr>
        <w:jc w:val="both"/>
        <w:rPr>
          <w:rFonts w:ascii="Times New Roman" w:hAnsi="Times New Roman" w:cs="Times New Roman"/>
          <w:sz w:val="24"/>
          <w:szCs w:val="24"/>
          <w:lang w:eastAsia="ru-RU"/>
        </w:rPr>
      </w:pPr>
      <w:r w:rsidRPr="002E1A01">
        <w:rPr>
          <w:rFonts w:ascii="Times New Roman" w:hAnsi="Times New Roman" w:cs="Times New Roman"/>
          <w:sz w:val="24"/>
          <w:szCs w:val="24"/>
          <w:lang w:eastAsia="ru-RU"/>
        </w:rPr>
        <w:t xml:space="preserve">Осуществлять тренинг грамматических умений на уровне текста; особое внимание обратить на выбор </w:t>
      </w:r>
      <w:proofErr w:type="spellStart"/>
      <w:proofErr w:type="gramStart"/>
      <w:r w:rsidRPr="002E1A01">
        <w:rPr>
          <w:rFonts w:ascii="Times New Roman" w:hAnsi="Times New Roman" w:cs="Times New Roman"/>
          <w:sz w:val="24"/>
          <w:szCs w:val="24"/>
          <w:lang w:eastAsia="ru-RU"/>
        </w:rPr>
        <w:t>видо</w:t>
      </w:r>
      <w:proofErr w:type="spellEnd"/>
      <w:r w:rsidRPr="002E1A01">
        <w:rPr>
          <w:rFonts w:ascii="Times New Roman" w:hAnsi="Times New Roman" w:cs="Times New Roman"/>
          <w:sz w:val="24"/>
          <w:szCs w:val="24"/>
          <w:lang w:eastAsia="ru-RU"/>
        </w:rPr>
        <w:t>-временных</w:t>
      </w:r>
      <w:proofErr w:type="gramEnd"/>
      <w:r w:rsidRPr="002E1A01">
        <w:rPr>
          <w:rFonts w:ascii="Times New Roman" w:hAnsi="Times New Roman" w:cs="Times New Roman"/>
          <w:sz w:val="24"/>
          <w:szCs w:val="24"/>
          <w:lang w:eastAsia="ru-RU"/>
        </w:rPr>
        <w:t xml:space="preserve"> форм глагола; использовать эффективные приемы для обеспечения совершенствования языковой компетенции обучающихся</w:t>
      </w:r>
    </w:p>
    <w:p w:rsidR="002E1A01" w:rsidRDefault="002E1A01" w:rsidP="002E1A01">
      <w:pPr>
        <w:pStyle w:val="a4"/>
        <w:numPr>
          <w:ilvl w:val="0"/>
          <w:numId w:val="8"/>
        </w:numPr>
        <w:jc w:val="both"/>
        <w:rPr>
          <w:rFonts w:ascii="Times New Roman" w:hAnsi="Times New Roman" w:cs="Times New Roman"/>
          <w:sz w:val="24"/>
          <w:szCs w:val="24"/>
          <w:lang w:eastAsia="ru-RU"/>
        </w:rPr>
      </w:pPr>
      <w:r w:rsidRPr="002E1A01">
        <w:rPr>
          <w:rFonts w:ascii="Times New Roman" w:hAnsi="Times New Roman" w:cs="Times New Roman"/>
          <w:sz w:val="24"/>
          <w:szCs w:val="24"/>
          <w:lang w:eastAsia="ru-RU"/>
        </w:rPr>
        <w:t>Использовать современные ИКТ-технологии для обеспечения визуализации при описании иллюстраций. Возможно использование собственных мобильных устройств и собственных фотографий для повышения мотивации для выполнения данного вида заданий.</w:t>
      </w:r>
    </w:p>
    <w:p w:rsidR="002E1A01" w:rsidRDefault="002E1A01" w:rsidP="002E1A01">
      <w:pPr>
        <w:pStyle w:val="a4"/>
        <w:numPr>
          <w:ilvl w:val="0"/>
          <w:numId w:val="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Использовать языковой банк клише для составления текста-описания иллюстрации; тренировать в использовании средств логической связи.</w:t>
      </w:r>
    </w:p>
    <w:p w:rsidR="00C1249A" w:rsidRPr="002E1A01" w:rsidRDefault="00C1249A" w:rsidP="00C1249A">
      <w:pPr>
        <w:pStyle w:val="a4"/>
        <w:numPr>
          <w:ilvl w:val="0"/>
          <w:numId w:val="8"/>
        </w:numPr>
        <w:jc w:val="both"/>
        <w:rPr>
          <w:rFonts w:ascii="Times New Roman" w:hAnsi="Times New Roman" w:cs="Times New Roman"/>
          <w:sz w:val="24"/>
          <w:szCs w:val="24"/>
          <w:lang w:eastAsia="ru-RU"/>
        </w:rPr>
      </w:pPr>
      <w:r w:rsidRPr="002E1A01">
        <w:rPr>
          <w:rFonts w:ascii="Times New Roman" w:hAnsi="Times New Roman" w:cs="Times New Roman"/>
          <w:sz w:val="24"/>
          <w:szCs w:val="24"/>
          <w:lang w:eastAsia="ru-RU"/>
        </w:rPr>
        <w:t xml:space="preserve">Уделять больше внимания формированию </w:t>
      </w:r>
      <w:proofErr w:type="spellStart"/>
      <w:r w:rsidRPr="002E1A01">
        <w:rPr>
          <w:rFonts w:ascii="Times New Roman" w:hAnsi="Times New Roman" w:cs="Times New Roman"/>
          <w:sz w:val="24"/>
          <w:szCs w:val="24"/>
          <w:lang w:eastAsia="ru-RU"/>
        </w:rPr>
        <w:t>метапредметных</w:t>
      </w:r>
      <w:proofErr w:type="spellEnd"/>
      <w:r w:rsidRPr="002E1A01">
        <w:rPr>
          <w:rFonts w:ascii="Times New Roman" w:hAnsi="Times New Roman" w:cs="Times New Roman"/>
          <w:sz w:val="24"/>
          <w:szCs w:val="24"/>
          <w:lang w:eastAsia="ru-RU"/>
        </w:rPr>
        <w:t xml:space="preserve"> умений, позволяя учащимся освоить стратегии выполнения заданий, научить</w:t>
      </w:r>
      <w:r w:rsidR="00300FA5" w:rsidRPr="002E1A01">
        <w:rPr>
          <w:rFonts w:ascii="Times New Roman" w:hAnsi="Times New Roman" w:cs="Times New Roman"/>
          <w:sz w:val="24"/>
          <w:szCs w:val="24"/>
          <w:lang w:eastAsia="ru-RU"/>
        </w:rPr>
        <w:t>ся работать с информацией и т.д.</w:t>
      </w:r>
      <w:r w:rsidRPr="002E1A01">
        <w:rPr>
          <w:rFonts w:ascii="Times New Roman" w:hAnsi="Times New Roman" w:cs="Times New Roman"/>
          <w:sz w:val="24"/>
          <w:szCs w:val="24"/>
          <w:lang w:eastAsia="ru-RU"/>
        </w:rPr>
        <w:t xml:space="preserve">  </w:t>
      </w:r>
    </w:p>
    <w:p w:rsidR="000C49B7" w:rsidRPr="007B0529" w:rsidRDefault="000C49B7" w:rsidP="000C49B7">
      <w:pPr>
        <w:pStyle w:val="a4"/>
        <w:ind w:left="1068"/>
        <w:jc w:val="both"/>
        <w:rPr>
          <w:rFonts w:ascii="Times New Roman" w:hAnsi="Times New Roman" w:cs="Times New Roman"/>
          <w:sz w:val="24"/>
          <w:szCs w:val="24"/>
          <w:highlight w:val="yellow"/>
          <w:lang w:eastAsia="ru-RU"/>
        </w:rPr>
      </w:pPr>
    </w:p>
    <w:p w:rsidR="00C1249A" w:rsidRDefault="00C1249A" w:rsidP="00C1249A">
      <w:pPr>
        <w:ind w:left="709" w:hanging="1"/>
        <w:jc w:val="both"/>
        <w:rPr>
          <w:rFonts w:ascii="Times New Roman" w:hAnsi="Times New Roman" w:cs="Times New Roman"/>
          <w:sz w:val="24"/>
          <w:szCs w:val="24"/>
          <w:lang w:eastAsia="ru-RU"/>
        </w:rPr>
      </w:pPr>
    </w:p>
    <w:p w:rsidR="00C1249A" w:rsidRDefault="00C1249A" w:rsidP="00C1249A">
      <w:pPr>
        <w:ind w:left="709" w:hanging="1"/>
        <w:jc w:val="both"/>
        <w:rPr>
          <w:rFonts w:ascii="Times New Roman" w:hAnsi="Times New Roman" w:cs="Times New Roman"/>
          <w:sz w:val="24"/>
          <w:szCs w:val="24"/>
          <w:lang w:eastAsia="ru-RU"/>
        </w:rPr>
      </w:pPr>
    </w:p>
    <w:p w:rsidR="00C1249A" w:rsidRDefault="00C1249A" w:rsidP="00C1249A">
      <w:pPr>
        <w:jc w:val="both"/>
        <w:rPr>
          <w:rFonts w:ascii="Times New Roman" w:hAnsi="Times New Roman" w:cs="Times New Roman"/>
          <w:sz w:val="24"/>
          <w:szCs w:val="24"/>
          <w:lang w:eastAsia="ru-RU"/>
        </w:rPr>
      </w:pPr>
    </w:p>
    <w:p w:rsidR="00C1249A" w:rsidRPr="002A4E66" w:rsidRDefault="00C1249A" w:rsidP="002A4E66">
      <w:pPr>
        <w:ind w:left="709" w:hanging="709"/>
        <w:jc w:val="both"/>
        <w:rPr>
          <w:rFonts w:ascii="Times New Roman" w:hAnsi="Times New Roman" w:cs="Times New Roman"/>
          <w:sz w:val="24"/>
          <w:szCs w:val="24"/>
          <w:lang w:eastAsia="ru-RU"/>
        </w:rPr>
      </w:pPr>
    </w:p>
    <w:p w:rsidR="002A4E66" w:rsidRPr="00454591" w:rsidRDefault="002A4E66" w:rsidP="002A4E66">
      <w:pPr>
        <w:pStyle w:val="a4"/>
        <w:jc w:val="both"/>
        <w:rPr>
          <w:rFonts w:ascii="Times New Roman" w:hAnsi="Times New Roman" w:cs="Times New Roman"/>
          <w:sz w:val="24"/>
          <w:szCs w:val="24"/>
          <w:lang w:eastAsia="ru-RU"/>
        </w:rPr>
      </w:pPr>
    </w:p>
    <w:p w:rsidR="009C178B" w:rsidRPr="00454591" w:rsidRDefault="009C178B" w:rsidP="00454591">
      <w:pPr>
        <w:jc w:val="both"/>
        <w:rPr>
          <w:lang w:eastAsia="ru-RU"/>
        </w:rPr>
      </w:pPr>
    </w:p>
    <w:p w:rsidR="00FA1AFC" w:rsidRDefault="00FA1AFC" w:rsidP="00FA1AFC">
      <w:pPr>
        <w:pStyle w:val="1"/>
        <w:spacing w:before="0" w:after="240"/>
        <w:jc w:val="center"/>
        <w:rPr>
          <w:rFonts w:ascii="Times New Roman" w:hAnsi="Times New Roman" w:cs="Times New Roman"/>
          <w:b/>
          <w:color w:val="auto"/>
        </w:rPr>
      </w:pPr>
    </w:p>
    <w:p w:rsidR="00FA1AFC" w:rsidRDefault="00FA1AFC" w:rsidP="00FA1AFC">
      <w:pPr>
        <w:pStyle w:val="1"/>
        <w:spacing w:before="0" w:after="240"/>
        <w:jc w:val="center"/>
        <w:rPr>
          <w:rFonts w:ascii="Times New Roman" w:hAnsi="Times New Roman" w:cs="Times New Roman"/>
          <w:b/>
          <w:color w:val="auto"/>
        </w:rPr>
        <w:sectPr w:rsidR="00FA1AFC" w:rsidSect="00C62EC1">
          <w:pgSz w:w="11906" w:h="16838"/>
          <w:pgMar w:top="1134" w:right="1133" w:bottom="1134" w:left="1701" w:header="708" w:footer="708" w:gutter="0"/>
          <w:cols w:space="708"/>
          <w:docGrid w:linePitch="360"/>
        </w:sectPr>
      </w:pPr>
    </w:p>
    <w:p w:rsidR="00FA1AFC" w:rsidRPr="00FA1AFC" w:rsidRDefault="00FA1AFC" w:rsidP="00FA1AFC">
      <w:pPr>
        <w:pStyle w:val="1"/>
        <w:spacing w:before="0" w:after="240"/>
        <w:jc w:val="right"/>
        <w:rPr>
          <w:rFonts w:ascii="Times New Roman" w:hAnsi="Times New Roman" w:cs="Times New Roman"/>
          <w:color w:val="auto"/>
          <w:sz w:val="24"/>
          <w:szCs w:val="24"/>
        </w:rPr>
      </w:pPr>
      <w:r w:rsidRPr="00FA1AFC">
        <w:rPr>
          <w:rFonts w:ascii="Times New Roman" w:hAnsi="Times New Roman" w:cs="Times New Roman"/>
          <w:color w:val="auto"/>
          <w:sz w:val="24"/>
          <w:szCs w:val="24"/>
        </w:rPr>
        <w:lastRenderedPageBreak/>
        <w:t>Приложение 1</w:t>
      </w:r>
    </w:p>
    <w:p w:rsidR="006D7089" w:rsidRPr="000A714B" w:rsidRDefault="006D7089" w:rsidP="006D7089">
      <w:pPr>
        <w:pStyle w:val="1"/>
        <w:spacing w:before="0" w:after="240"/>
        <w:jc w:val="center"/>
        <w:rPr>
          <w:rFonts w:ascii="Times New Roman" w:hAnsi="Times New Roman" w:cs="Times New Roman"/>
          <w:b/>
          <w:color w:val="auto"/>
        </w:rPr>
      </w:pPr>
      <w:r w:rsidRPr="000A714B">
        <w:rPr>
          <w:rFonts w:ascii="Times New Roman" w:hAnsi="Times New Roman" w:cs="Times New Roman"/>
          <w:b/>
          <w:color w:val="auto"/>
        </w:rPr>
        <w:t>Порядок проведения р</w:t>
      </w:r>
      <w:r w:rsidRPr="00FA5878">
        <w:rPr>
          <w:rFonts w:ascii="Times New Roman" w:hAnsi="Times New Roman" w:cs="Times New Roman"/>
          <w:b/>
          <w:color w:val="auto"/>
        </w:rPr>
        <w:t>айон</w:t>
      </w:r>
      <w:r w:rsidRPr="000A714B">
        <w:rPr>
          <w:rFonts w:ascii="Times New Roman" w:hAnsi="Times New Roman" w:cs="Times New Roman"/>
          <w:b/>
          <w:color w:val="auto"/>
        </w:rPr>
        <w:t xml:space="preserve">ной диагностической работы по </w:t>
      </w:r>
      <w:r>
        <w:rPr>
          <w:rFonts w:ascii="Times New Roman" w:hAnsi="Times New Roman" w:cs="Times New Roman"/>
          <w:b/>
          <w:color w:val="auto"/>
        </w:rPr>
        <w:t xml:space="preserve">английскому языку </w:t>
      </w:r>
      <w:r w:rsidRPr="000A714B">
        <w:rPr>
          <w:rFonts w:ascii="Times New Roman" w:hAnsi="Times New Roman" w:cs="Times New Roman"/>
          <w:b/>
          <w:color w:val="auto"/>
        </w:rPr>
        <w:t xml:space="preserve">в </w:t>
      </w:r>
      <w:r>
        <w:rPr>
          <w:rFonts w:ascii="Times New Roman" w:hAnsi="Times New Roman" w:cs="Times New Roman"/>
          <w:b/>
          <w:color w:val="auto"/>
        </w:rPr>
        <w:t>7</w:t>
      </w:r>
      <w:r w:rsidRPr="000A714B">
        <w:rPr>
          <w:rFonts w:ascii="Times New Roman" w:hAnsi="Times New Roman" w:cs="Times New Roman"/>
          <w:b/>
          <w:color w:val="auto"/>
        </w:rPr>
        <w:t xml:space="preserve">-х классах </w:t>
      </w:r>
      <w:r>
        <w:rPr>
          <w:rFonts w:ascii="Times New Roman" w:hAnsi="Times New Roman" w:cs="Times New Roman"/>
          <w:b/>
          <w:color w:val="auto"/>
        </w:rPr>
        <w:t>17</w:t>
      </w:r>
      <w:r w:rsidRPr="000A714B">
        <w:rPr>
          <w:rFonts w:ascii="Times New Roman" w:hAnsi="Times New Roman" w:cs="Times New Roman"/>
          <w:b/>
          <w:color w:val="auto"/>
        </w:rPr>
        <w:t>.1</w:t>
      </w:r>
      <w:r>
        <w:rPr>
          <w:rFonts w:ascii="Times New Roman" w:hAnsi="Times New Roman" w:cs="Times New Roman"/>
          <w:b/>
          <w:color w:val="auto"/>
        </w:rPr>
        <w:t>2</w:t>
      </w:r>
      <w:r w:rsidRPr="000A714B">
        <w:rPr>
          <w:rFonts w:ascii="Times New Roman" w:hAnsi="Times New Roman" w:cs="Times New Roman"/>
          <w:b/>
          <w:color w:val="auto"/>
        </w:rPr>
        <w:t>.201</w:t>
      </w:r>
      <w:r>
        <w:rPr>
          <w:rFonts w:ascii="Times New Roman" w:hAnsi="Times New Roman" w:cs="Times New Roman"/>
          <w:b/>
          <w:color w:val="auto"/>
        </w:rPr>
        <w:t>9</w:t>
      </w:r>
    </w:p>
    <w:p w:rsidR="006D7089" w:rsidRPr="00CA45D3" w:rsidRDefault="006D7089" w:rsidP="006D7089">
      <w:pPr>
        <w:pStyle w:val="2"/>
      </w:pPr>
      <w:r>
        <w:t>Общие положения</w:t>
      </w:r>
    </w:p>
    <w:p w:rsidR="006D7089" w:rsidRPr="00E032BA" w:rsidRDefault="006D7089" w:rsidP="006D7089">
      <w:pPr>
        <w:pStyle w:val="a"/>
        <w:tabs>
          <w:tab w:val="left" w:pos="1134"/>
        </w:tabs>
        <w:ind w:left="0" w:firstLine="709"/>
      </w:pPr>
      <w:r w:rsidRPr="00364036">
        <w:t>Р</w:t>
      </w:r>
      <w:r>
        <w:t>айонная</w:t>
      </w:r>
      <w:r w:rsidRPr="00364036">
        <w:t xml:space="preserve"> диагностическая работа по </w:t>
      </w:r>
      <w:r>
        <w:t xml:space="preserve">английскому языку </w:t>
      </w:r>
      <w:r w:rsidRPr="00364036">
        <w:t xml:space="preserve">в </w:t>
      </w:r>
      <w:r>
        <w:t>7-х</w:t>
      </w:r>
      <w:r w:rsidRPr="00364036">
        <w:t xml:space="preserve"> классах (далее – РДР) проводится в соответствии с </w:t>
      </w:r>
      <w:r>
        <w:t xml:space="preserve">планом работы ГБУ ДППО ЦПКС «ИМЦ» Василеостровского района </w:t>
      </w:r>
    </w:p>
    <w:p w:rsidR="006D7089" w:rsidRPr="00C8050E" w:rsidRDefault="006D7089" w:rsidP="006D7089">
      <w:pPr>
        <w:pStyle w:val="a"/>
        <w:tabs>
          <w:tab w:val="left" w:pos="1134"/>
        </w:tabs>
        <w:ind w:left="0" w:firstLine="709"/>
      </w:pPr>
      <w:r>
        <w:t xml:space="preserve">В диагностике принимают участие все государственные бюджетные образовательные учреждения Василеостровского района. </w:t>
      </w:r>
    </w:p>
    <w:p w:rsidR="006D7089" w:rsidRDefault="006D7089" w:rsidP="006D7089">
      <w:pPr>
        <w:pStyle w:val="a"/>
        <w:ind w:left="0" w:firstLine="709"/>
      </w:pPr>
      <w:r>
        <w:t xml:space="preserve">Ответственный за проведение диагностической работы в ОО скачивает материалы с сайта </w:t>
      </w:r>
      <w:r w:rsidRPr="00FA5878">
        <w:t>ГБУ ДППО ЦПКС “</w:t>
      </w:r>
      <w:r>
        <w:t xml:space="preserve">ИМЦ» </w:t>
      </w:r>
      <w:hyperlink r:id="rId5" w:history="1">
        <w:r w:rsidRPr="00F42925">
          <w:rPr>
            <w:rStyle w:val="a7"/>
          </w:rPr>
          <w:t>http://schoolinfo.spb.ru/deyatelnost-imts/struktura-i-napravldeyat/napravleniya-deyatelnosti/metodicheskie-ob-edineniya/inostrannykh-yazykov</w:t>
        </w:r>
      </w:hyperlink>
      <w:r>
        <w:t xml:space="preserve"> (раздел «Внешний мониторинг») в день проведения диагностической работы.</w:t>
      </w:r>
    </w:p>
    <w:p w:rsidR="006D7089" w:rsidRDefault="006D7089" w:rsidP="006D7089">
      <w:pPr>
        <w:pStyle w:val="a"/>
        <w:ind w:left="0" w:firstLine="709"/>
      </w:pPr>
      <w:r>
        <w:t>Рекомендуемое время проведения 2 урок. В случае выбора другого времени проведения необходимо сообщить об этом методисту ИМЦ по иностранным языкам с указанием причины</w:t>
      </w:r>
      <w:r w:rsidRPr="000435E3">
        <w:t xml:space="preserve"> (</w:t>
      </w:r>
      <w:hyperlink r:id="rId6" w:history="1">
        <w:r w:rsidRPr="00474782">
          <w:rPr>
            <w:rStyle w:val="a7"/>
            <w:lang w:val="en-US"/>
          </w:rPr>
          <w:t>chekerda</w:t>
        </w:r>
        <w:r w:rsidRPr="00474782">
          <w:rPr>
            <w:rStyle w:val="a7"/>
          </w:rPr>
          <w:t>@</w:t>
        </w:r>
        <w:r w:rsidRPr="00474782">
          <w:rPr>
            <w:rStyle w:val="a7"/>
            <w:lang w:val="en-US"/>
          </w:rPr>
          <w:t>gymn</w:t>
        </w:r>
        <w:r w:rsidRPr="00474782">
          <w:rPr>
            <w:rStyle w:val="a7"/>
          </w:rPr>
          <w:t>24.</w:t>
        </w:r>
        <w:proofErr w:type="spellStart"/>
        <w:r w:rsidRPr="00474782">
          <w:rPr>
            <w:rStyle w:val="a7"/>
            <w:lang w:val="en-US"/>
          </w:rPr>
          <w:t>ru</w:t>
        </w:r>
        <w:proofErr w:type="spellEnd"/>
      </w:hyperlink>
      <w:r>
        <w:t xml:space="preserve">) </w:t>
      </w:r>
    </w:p>
    <w:p w:rsidR="006D7089" w:rsidRDefault="006D7089" w:rsidP="006D7089">
      <w:pPr>
        <w:pStyle w:val="a"/>
        <w:ind w:left="0" w:firstLine="709"/>
      </w:pPr>
      <w:r>
        <w:t xml:space="preserve">Организаторы в аудитории проведения РДР (по одному в каждой аудитории), обеспечивающие раздачу материалов, инструктирование участников, порядок в аудитории, сбор материалов по окончании РДР, не должны быть учителем английского языка, работающим в данном коллективе детей. </w:t>
      </w:r>
    </w:p>
    <w:p w:rsidR="006D7089" w:rsidRDefault="006D7089" w:rsidP="006D7089">
      <w:pPr>
        <w:pStyle w:val="a"/>
        <w:tabs>
          <w:tab w:val="left" w:pos="1134"/>
        </w:tabs>
        <w:ind w:left="0" w:firstLine="709"/>
      </w:pPr>
      <w:r>
        <w:t>Каждой работе необходимо присвоить номер. Первые три цифры – номер школы (например, 002 – ГБОУ СОШ №2); далее – класс (7А); следующие три цифры – номер обучающегося по журналу 001. Таким образом, у каждого ребенка будет свой персональный код. Например, 002-7А-001.</w:t>
      </w:r>
    </w:p>
    <w:p w:rsidR="006D7089" w:rsidRDefault="006D7089" w:rsidP="006D7089">
      <w:pPr>
        <w:pStyle w:val="2"/>
      </w:pPr>
      <w:r>
        <w:t>Содержание и проведение РДР</w:t>
      </w:r>
    </w:p>
    <w:p w:rsidR="006D7089" w:rsidRDefault="006D7089" w:rsidP="006D7089">
      <w:pPr>
        <w:pStyle w:val="a"/>
        <w:tabs>
          <w:tab w:val="left" w:pos="1134"/>
        </w:tabs>
        <w:ind w:left="0" w:firstLine="709"/>
      </w:pPr>
      <w:r>
        <w:t>Спецификация работы аналогична ВПР для 7 класса. Работа включает в себя следующие разделы: «</w:t>
      </w:r>
      <w:proofErr w:type="spellStart"/>
      <w:r>
        <w:t>Аудирование</w:t>
      </w:r>
      <w:proofErr w:type="spellEnd"/>
      <w:r>
        <w:t xml:space="preserve">», «Чтение», «Лексика и грамматика», «Письмо». Необходимо обратить внимание, что задание раздела «Письмо» предполагает описание иллюстрации, которое в ходе ВПР выполняют устно. Изменение вида </w:t>
      </w:r>
      <w:proofErr w:type="gramStart"/>
      <w:r>
        <w:t>деятельности</w:t>
      </w:r>
      <w:proofErr w:type="gramEnd"/>
      <w:r>
        <w:t xml:space="preserve"> учащихся учтено при разработке критериев оценивания данного задания.</w:t>
      </w:r>
    </w:p>
    <w:p w:rsidR="006D7089" w:rsidRPr="000435E3" w:rsidRDefault="006D7089" w:rsidP="006D7089">
      <w:pPr>
        <w:pStyle w:val="a"/>
        <w:tabs>
          <w:tab w:val="left" w:pos="1134"/>
        </w:tabs>
        <w:ind w:left="0" w:firstLine="709"/>
      </w:pPr>
      <w:r w:rsidRPr="000435E3">
        <w:t xml:space="preserve">Цель: определение уровня освоения обучающимися 7 классов предметного содержания курса английского языка в соответствии с требованиями ФГОС ООО. </w:t>
      </w:r>
    </w:p>
    <w:p w:rsidR="006D7089" w:rsidRPr="000435E3" w:rsidRDefault="006D7089" w:rsidP="006D7089">
      <w:pPr>
        <w:pStyle w:val="a"/>
        <w:tabs>
          <w:tab w:val="left" w:pos="1134"/>
        </w:tabs>
        <w:ind w:left="0" w:firstLine="709"/>
      </w:pPr>
      <w:r w:rsidRPr="000435E3">
        <w:t xml:space="preserve">Комплект материалов для участников включает КИМ (2 страницы), бланк ответов (1 страница) КИМ могут быть использованы как черновик (в них можно писать, подчеркивать и т.п.) </w:t>
      </w:r>
    </w:p>
    <w:p w:rsidR="006D7089" w:rsidRDefault="006D7089" w:rsidP="006D7089">
      <w:pPr>
        <w:pStyle w:val="a"/>
        <w:tabs>
          <w:tab w:val="left" w:pos="1134"/>
        </w:tabs>
        <w:ind w:left="0" w:firstLine="709"/>
      </w:pPr>
      <w:r>
        <w:t>Продолжительность работы – 45 минут.</w:t>
      </w:r>
    </w:p>
    <w:p w:rsidR="006D7089" w:rsidRDefault="006D7089" w:rsidP="006D7089">
      <w:pPr>
        <w:pStyle w:val="a"/>
        <w:tabs>
          <w:tab w:val="left" w:pos="1134"/>
        </w:tabs>
        <w:ind w:left="0" w:firstLine="709"/>
      </w:pPr>
      <w:r>
        <w:t>На выдачу комплектов материалов и инструктаж участников отводится не более 10 минут.</w:t>
      </w:r>
    </w:p>
    <w:p w:rsidR="006D7089" w:rsidRDefault="006D7089" w:rsidP="006D7089">
      <w:pPr>
        <w:pStyle w:val="a"/>
        <w:tabs>
          <w:tab w:val="left" w:pos="1134"/>
        </w:tabs>
        <w:ind w:left="0" w:firstLine="709"/>
      </w:pPr>
      <w:r>
        <w:t>Перед началом работы организатор проводит инструктаж участников РДР:</w:t>
      </w:r>
    </w:p>
    <w:p w:rsidR="006D7089" w:rsidRDefault="006D7089" w:rsidP="006D7089">
      <w:pPr>
        <w:pStyle w:val="a"/>
        <w:numPr>
          <w:ilvl w:val="0"/>
          <w:numId w:val="0"/>
        </w:numPr>
        <w:tabs>
          <w:tab w:val="left" w:pos="567"/>
        </w:tabs>
        <w:ind w:firstLine="709"/>
      </w:pPr>
      <w:r>
        <w:t xml:space="preserve">- приветствует; </w:t>
      </w:r>
    </w:p>
    <w:p w:rsidR="006D7089" w:rsidRDefault="006D7089" w:rsidP="006D7089">
      <w:pPr>
        <w:pStyle w:val="a"/>
        <w:numPr>
          <w:ilvl w:val="0"/>
          <w:numId w:val="0"/>
        </w:numPr>
        <w:tabs>
          <w:tab w:val="left" w:pos="567"/>
        </w:tabs>
        <w:ind w:firstLine="709"/>
      </w:pPr>
      <w:r>
        <w:t>- сообщает, что учащимся не разрешается пользоваться любыми справочными ресурсами;</w:t>
      </w:r>
    </w:p>
    <w:p w:rsidR="006D7089" w:rsidRDefault="006D7089" w:rsidP="006D7089">
      <w:pPr>
        <w:pStyle w:val="a"/>
        <w:numPr>
          <w:ilvl w:val="0"/>
          <w:numId w:val="0"/>
        </w:numPr>
        <w:tabs>
          <w:tab w:val="left" w:pos="567"/>
        </w:tabs>
        <w:ind w:firstLine="709"/>
      </w:pPr>
      <w:r>
        <w:t>- напоминает, что телефоны и другие устройства должны быть отключены и убраны;</w:t>
      </w:r>
    </w:p>
    <w:p w:rsidR="006D7089" w:rsidRDefault="006D7089" w:rsidP="006D7089">
      <w:pPr>
        <w:pStyle w:val="a"/>
        <w:numPr>
          <w:ilvl w:val="0"/>
          <w:numId w:val="0"/>
        </w:numPr>
        <w:tabs>
          <w:tab w:val="left" w:pos="567"/>
        </w:tabs>
        <w:ind w:firstLine="709"/>
      </w:pPr>
      <w:r w:rsidRPr="000435E3">
        <w:t xml:space="preserve">- рекомендует внимательно читать инструкции к заданиям, обращать внимание на предложенные образцы и оформлять ответы в соответствии с данными образцами; </w:t>
      </w:r>
    </w:p>
    <w:p w:rsidR="006D7089" w:rsidRDefault="006D7089" w:rsidP="006D7089">
      <w:pPr>
        <w:pStyle w:val="a"/>
        <w:numPr>
          <w:ilvl w:val="0"/>
          <w:numId w:val="0"/>
        </w:numPr>
        <w:tabs>
          <w:tab w:val="left" w:pos="567"/>
        </w:tabs>
        <w:ind w:firstLine="709"/>
      </w:pPr>
      <w:r>
        <w:t>- сообщает, что на листах с заданиями учащиеся могут делать все необходимые пометки и использовать их в качестве черновика;</w:t>
      </w:r>
    </w:p>
    <w:p w:rsidR="006D7089" w:rsidRDefault="006D7089" w:rsidP="006D7089">
      <w:pPr>
        <w:pStyle w:val="a"/>
        <w:numPr>
          <w:ilvl w:val="0"/>
          <w:numId w:val="0"/>
        </w:numPr>
        <w:tabs>
          <w:tab w:val="left" w:pos="567"/>
        </w:tabs>
        <w:ind w:firstLine="709"/>
      </w:pPr>
      <w:r>
        <w:t xml:space="preserve"> - сообщает, что организатор не может давать никаких комментариев в ходе работы;</w:t>
      </w:r>
    </w:p>
    <w:p w:rsidR="006D7089" w:rsidRDefault="006D7089" w:rsidP="006D7089">
      <w:pPr>
        <w:pStyle w:val="a"/>
        <w:numPr>
          <w:ilvl w:val="0"/>
          <w:numId w:val="0"/>
        </w:numPr>
        <w:tabs>
          <w:tab w:val="left" w:pos="567"/>
        </w:tabs>
        <w:ind w:firstLine="709"/>
      </w:pPr>
      <w:r>
        <w:t>- записывает на доске время начала работы, время окончания работы; за 5 минут до окончания напоминает о необходимости внести ответы в бланк в соответствии с данным образцом.</w:t>
      </w:r>
    </w:p>
    <w:p w:rsidR="006D7089" w:rsidRDefault="006D7089" w:rsidP="006D7089">
      <w:pPr>
        <w:pStyle w:val="2"/>
      </w:pPr>
      <w:r>
        <w:t>Проверка выполнения заданий, формирование отчетов о результатах выполнения РДР</w:t>
      </w:r>
    </w:p>
    <w:p w:rsidR="006D7089" w:rsidRDefault="006D7089" w:rsidP="006D7089">
      <w:pPr>
        <w:pStyle w:val="a"/>
        <w:tabs>
          <w:tab w:val="left" w:pos="1134"/>
        </w:tabs>
        <w:ind w:left="0" w:firstLine="709"/>
      </w:pPr>
      <w:r w:rsidRPr="00F12E0F">
        <w:t xml:space="preserve">Проверка выполнения работ осуществляется учителями </w:t>
      </w:r>
      <w:r>
        <w:t>иностранного языка</w:t>
      </w:r>
      <w:r w:rsidRPr="00F12E0F">
        <w:t xml:space="preserve"> ОО самостоятельно</w:t>
      </w:r>
      <w:r>
        <w:t xml:space="preserve">. </w:t>
      </w:r>
      <w:r w:rsidRPr="00F12E0F">
        <w:t xml:space="preserve">Проверка заданий осуществляется в соответствии с ключами </w:t>
      </w:r>
      <w:r>
        <w:t xml:space="preserve">и </w:t>
      </w:r>
      <w:proofErr w:type="gramStart"/>
      <w:r>
        <w:t xml:space="preserve">критериями </w:t>
      </w:r>
      <w:r w:rsidRPr="00F12E0F">
        <w:t xml:space="preserve"> оценивания</w:t>
      </w:r>
      <w:proofErr w:type="gramEnd"/>
      <w:r>
        <w:t>.</w:t>
      </w:r>
      <w:r w:rsidRPr="00F12E0F">
        <w:t xml:space="preserve"> </w:t>
      </w:r>
    </w:p>
    <w:p w:rsidR="006D7089" w:rsidRDefault="006D7089" w:rsidP="006D7089">
      <w:pPr>
        <w:pStyle w:val="a"/>
        <w:tabs>
          <w:tab w:val="left" w:pos="1134"/>
        </w:tabs>
        <w:ind w:left="0" w:firstLine="709"/>
      </w:pPr>
      <w:r>
        <w:lastRenderedPageBreak/>
        <w:t>Выставление отметок за работы производится в соответствии с рекомендуемой шкалой.</w:t>
      </w:r>
    </w:p>
    <w:p w:rsidR="006D7089" w:rsidRDefault="006D7089" w:rsidP="006D7089">
      <w:pPr>
        <w:pStyle w:val="a"/>
        <w:tabs>
          <w:tab w:val="left" w:pos="1134"/>
        </w:tabs>
        <w:ind w:left="0" w:firstLine="709"/>
      </w:pPr>
      <w:r>
        <w:t>Ответы, критерии оценивания, шкала оценивания и ф</w:t>
      </w:r>
      <w:r w:rsidRPr="00337B18">
        <w:t xml:space="preserve">ормы отчета </w:t>
      </w:r>
      <w:r>
        <w:t xml:space="preserve">будут размещены на сайте «ИМЦ» на следующий день после проведения РДР. </w:t>
      </w:r>
    </w:p>
    <w:p w:rsidR="006D7089" w:rsidRDefault="006D7089" w:rsidP="006D7089">
      <w:pPr>
        <w:pStyle w:val="a"/>
        <w:tabs>
          <w:tab w:val="left" w:pos="1134"/>
        </w:tabs>
        <w:ind w:left="0" w:firstLine="709"/>
      </w:pPr>
      <w:r>
        <w:t>Передачу результатов методисту по иностранным языкам по электронной почте (</w:t>
      </w:r>
      <w:hyperlink r:id="rId7" w:history="1">
        <w:r w:rsidRPr="00F42925">
          <w:rPr>
            <w:rStyle w:val="a7"/>
          </w:rPr>
          <w:t>chekerda@gymn24.ru</w:t>
        </w:r>
      </w:hyperlink>
      <w:r>
        <w:t>) осуществляет</w:t>
      </w:r>
      <w:r w:rsidRPr="000F7153">
        <w:t xml:space="preserve"> ответственный за проведение РДР</w:t>
      </w:r>
      <w:r>
        <w:t xml:space="preserve"> в срок до 24 декабря 2018 года в соответствии с формой, которая будет размещена одновременно с ответами и критериями</w:t>
      </w:r>
      <w:r w:rsidRPr="000F7153">
        <w:t>.</w:t>
      </w:r>
    </w:p>
    <w:p w:rsidR="006D7089" w:rsidRPr="00F12E0F" w:rsidRDefault="006D7089" w:rsidP="006D7089">
      <w:pPr>
        <w:pStyle w:val="a"/>
        <w:tabs>
          <w:tab w:val="left" w:pos="1134"/>
        </w:tabs>
        <w:ind w:left="0" w:firstLine="709"/>
      </w:pPr>
      <w:r>
        <w:t xml:space="preserve">Использованные КИМ </w:t>
      </w:r>
      <w:r w:rsidRPr="00F12E0F">
        <w:t xml:space="preserve">поступают </w:t>
      </w:r>
      <w:proofErr w:type="gramStart"/>
      <w:r w:rsidRPr="00F12E0F">
        <w:t>на  хранение</w:t>
      </w:r>
      <w:proofErr w:type="gramEnd"/>
      <w:r w:rsidRPr="00F12E0F">
        <w:t xml:space="preserve"> </w:t>
      </w:r>
      <w:r>
        <w:t>до 01</w:t>
      </w:r>
      <w:r w:rsidRPr="00F12E0F">
        <w:t>.</w:t>
      </w:r>
      <w:r>
        <w:t>06.2020</w:t>
      </w:r>
      <w:r w:rsidRPr="00E20252">
        <w:t xml:space="preserve"> </w:t>
      </w:r>
      <w:r w:rsidRPr="00F12E0F">
        <w:t>ответственному за проведение РДР в ОО</w:t>
      </w:r>
      <w:r>
        <w:t>. До этого срока может быть произведена выборочная перепроверка работ.</w:t>
      </w:r>
    </w:p>
    <w:p w:rsidR="006D7089" w:rsidRDefault="006D7089" w:rsidP="00FA1AFC">
      <w:pPr>
        <w:pStyle w:val="a"/>
        <w:numPr>
          <w:ilvl w:val="0"/>
          <w:numId w:val="0"/>
        </w:numPr>
        <w:tabs>
          <w:tab w:val="left" w:pos="1134"/>
        </w:tabs>
        <w:ind w:left="1778" w:hanging="360"/>
        <w:jc w:val="right"/>
      </w:pPr>
    </w:p>
    <w:p w:rsidR="006D7089" w:rsidRDefault="006D7089" w:rsidP="00FA1AFC">
      <w:pPr>
        <w:pStyle w:val="a"/>
        <w:numPr>
          <w:ilvl w:val="0"/>
          <w:numId w:val="0"/>
        </w:numPr>
        <w:tabs>
          <w:tab w:val="left" w:pos="1134"/>
        </w:tabs>
        <w:ind w:left="1778" w:hanging="360"/>
        <w:jc w:val="right"/>
      </w:pPr>
    </w:p>
    <w:p w:rsidR="006D7089" w:rsidRDefault="006D7089" w:rsidP="00FA1AFC">
      <w:pPr>
        <w:pStyle w:val="a"/>
        <w:numPr>
          <w:ilvl w:val="0"/>
          <w:numId w:val="0"/>
        </w:numPr>
        <w:tabs>
          <w:tab w:val="left" w:pos="1134"/>
        </w:tabs>
        <w:ind w:left="1778" w:hanging="360"/>
        <w:jc w:val="right"/>
      </w:pPr>
    </w:p>
    <w:p w:rsidR="006D7089" w:rsidRDefault="006D7089" w:rsidP="00FA1AFC">
      <w:pPr>
        <w:pStyle w:val="a"/>
        <w:numPr>
          <w:ilvl w:val="0"/>
          <w:numId w:val="0"/>
        </w:numPr>
        <w:tabs>
          <w:tab w:val="left" w:pos="1134"/>
        </w:tabs>
        <w:ind w:left="1778" w:hanging="360"/>
        <w:jc w:val="right"/>
      </w:pPr>
    </w:p>
    <w:p w:rsidR="00FA1AFC" w:rsidRDefault="00FA1AFC" w:rsidP="00FA1AFC">
      <w:pPr>
        <w:pStyle w:val="a"/>
        <w:numPr>
          <w:ilvl w:val="0"/>
          <w:numId w:val="0"/>
        </w:numPr>
        <w:tabs>
          <w:tab w:val="left" w:pos="1134"/>
        </w:tabs>
        <w:ind w:left="1778" w:hanging="360"/>
        <w:jc w:val="right"/>
      </w:pPr>
      <w:r>
        <w:t>Приложение 2</w:t>
      </w:r>
    </w:p>
    <w:p w:rsidR="006D7089" w:rsidRPr="0077132A" w:rsidRDefault="006D7089" w:rsidP="006D7089">
      <w:pPr>
        <w:spacing w:after="0" w:line="240" w:lineRule="auto"/>
        <w:ind w:right="20"/>
        <w:jc w:val="center"/>
        <w:rPr>
          <w:rFonts w:ascii="Times New Roman" w:hAnsi="Times New Roman" w:cs="Times New Roman"/>
          <w:sz w:val="24"/>
          <w:szCs w:val="24"/>
        </w:rPr>
      </w:pPr>
      <w:r w:rsidRPr="0077132A">
        <w:rPr>
          <w:rFonts w:ascii="Times New Roman" w:hAnsi="Times New Roman" w:cs="Times New Roman"/>
          <w:sz w:val="24"/>
          <w:szCs w:val="24"/>
        </w:rPr>
        <w:t>ГБУ ДППО ЦПКС «ИМЦ» Василеостровского района</w:t>
      </w:r>
    </w:p>
    <w:p w:rsidR="006D7089" w:rsidRPr="0077132A" w:rsidRDefault="006D7089" w:rsidP="006D7089">
      <w:pPr>
        <w:spacing w:after="0" w:line="240" w:lineRule="auto"/>
        <w:jc w:val="center"/>
        <w:rPr>
          <w:rFonts w:ascii="Times New Roman" w:hAnsi="Times New Roman" w:cs="Times New Roman"/>
          <w:b/>
          <w:sz w:val="24"/>
          <w:szCs w:val="24"/>
        </w:rPr>
      </w:pPr>
      <w:r w:rsidRPr="0077132A">
        <w:rPr>
          <w:rFonts w:ascii="Times New Roman" w:hAnsi="Times New Roman" w:cs="Times New Roman"/>
          <w:b/>
          <w:sz w:val="24"/>
          <w:szCs w:val="24"/>
        </w:rPr>
        <w:t>Районная диагностическая работа по предмету «Английский язык» для 7 класса</w:t>
      </w:r>
    </w:p>
    <w:p w:rsidR="006D7089" w:rsidRPr="0077132A" w:rsidRDefault="006D7089" w:rsidP="006D7089">
      <w:pPr>
        <w:spacing w:after="0" w:line="240" w:lineRule="auto"/>
        <w:ind w:right="20"/>
        <w:jc w:val="center"/>
        <w:rPr>
          <w:rFonts w:ascii="Times New Roman" w:hAnsi="Times New Roman" w:cs="Times New Roman"/>
          <w:b/>
          <w:sz w:val="24"/>
          <w:szCs w:val="24"/>
        </w:rPr>
      </w:pPr>
      <w:r w:rsidRPr="0077132A">
        <w:rPr>
          <w:rFonts w:ascii="Times New Roman" w:hAnsi="Times New Roman" w:cs="Times New Roman"/>
          <w:b/>
          <w:sz w:val="24"/>
          <w:szCs w:val="24"/>
        </w:rPr>
        <w:t>17 декабря 2019г. Время: 45 минут.</w:t>
      </w:r>
    </w:p>
    <w:p w:rsidR="006D7089" w:rsidRPr="0077132A" w:rsidRDefault="006D7089" w:rsidP="006D7089">
      <w:pPr>
        <w:spacing w:after="0" w:line="240" w:lineRule="auto"/>
        <w:jc w:val="center"/>
        <w:rPr>
          <w:rFonts w:ascii="Times New Roman" w:hAnsi="Times New Roman" w:cs="Times New Roman"/>
          <w:b/>
          <w:sz w:val="24"/>
          <w:szCs w:val="24"/>
        </w:rPr>
      </w:pPr>
    </w:p>
    <w:p w:rsidR="006D7089" w:rsidRDefault="006D7089" w:rsidP="006D7089">
      <w:pPr>
        <w:spacing w:after="0" w:line="240" w:lineRule="auto"/>
        <w:jc w:val="center"/>
        <w:rPr>
          <w:rFonts w:ascii="Times New Roman" w:hAnsi="Times New Roman" w:cs="Times New Roman"/>
          <w:b/>
          <w:sz w:val="24"/>
          <w:szCs w:val="24"/>
        </w:rPr>
      </w:pPr>
      <w:r w:rsidRPr="0077132A">
        <w:rPr>
          <w:rFonts w:ascii="Times New Roman" w:hAnsi="Times New Roman" w:cs="Times New Roman"/>
          <w:b/>
          <w:sz w:val="24"/>
          <w:szCs w:val="24"/>
        </w:rPr>
        <w:t>АУДИРОВАНИЕ</w:t>
      </w:r>
      <w:r>
        <w:rPr>
          <w:rFonts w:ascii="Times New Roman" w:hAnsi="Times New Roman" w:cs="Times New Roman"/>
          <w:b/>
          <w:sz w:val="24"/>
          <w:szCs w:val="24"/>
        </w:rPr>
        <w:t xml:space="preserve"> </w:t>
      </w:r>
    </w:p>
    <w:p w:rsidR="006D7089" w:rsidRPr="0077132A" w:rsidRDefault="006D7089" w:rsidP="006D70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(рекомендуемое время выполнения – 10 минут, включая время звучания записи)</w:t>
      </w:r>
    </w:p>
    <w:p w:rsidR="006D7089" w:rsidRPr="0077132A" w:rsidRDefault="006D7089" w:rsidP="006D7089">
      <w:pPr>
        <w:spacing w:after="0" w:line="240" w:lineRule="auto"/>
        <w:jc w:val="center"/>
        <w:rPr>
          <w:rFonts w:ascii="Times New Roman" w:hAnsi="Times New Roman" w:cs="Times New Roman"/>
          <w:b/>
          <w:sz w:val="24"/>
          <w:szCs w:val="24"/>
        </w:rPr>
      </w:pPr>
      <w:r w:rsidRPr="0077132A">
        <w:rPr>
          <w:rFonts w:ascii="Times New Roman" w:hAnsi="Times New Roman" w:cs="Times New Roman"/>
          <w:b/>
          <w:sz w:val="24"/>
          <w:szCs w:val="24"/>
        </w:rPr>
        <w:t>Задание 1 (</w:t>
      </w:r>
      <w:r w:rsidRPr="000739ED">
        <w:rPr>
          <w:rFonts w:ascii="Times New Roman" w:hAnsi="Times New Roman" w:cs="Times New Roman"/>
          <w:b/>
          <w:sz w:val="24"/>
          <w:szCs w:val="24"/>
        </w:rPr>
        <w:t>0-5 баллов)</w:t>
      </w:r>
      <w:r w:rsidRPr="0077132A">
        <w:rPr>
          <w:rFonts w:ascii="Times New Roman" w:hAnsi="Times New Roman" w:cs="Times New Roman"/>
          <w:b/>
          <w:sz w:val="24"/>
          <w:szCs w:val="24"/>
        </w:rPr>
        <w:t>.</w:t>
      </w:r>
      <w:r>
        <w:rPr>
          <w:rFonts w:ascii="Times New Roman" w:hAnsi="Times New Roman" w:cs="Times New Roman"/>
          <w:b/>
          <w:sz w:val="24"/>
          <w:szCs w:val="24"/>
        </w:rPr>
        <w:t xml:space="preserve"> </w:t>
      </w:r>
    </w:p>
    <w:p w:rsidR="006D7089" w:rsidRPr="00E731C3" w:rsidRDefault="006D7089" w:rsidP="006D7089">
      <w:pPr>
        <w:spacing w:after="0" w:line="240" w:lineRule="auto"/>
        <w:ind w:firstLine="360"/>
        <w:jc w:val="both"/>
        <w:rPr>
          <w:rFonts w:ascii="Times New Roman" w:hAnsi="Times New Roman" w:cs="Times New Roman"/>
          <w:b/>
          <w:i/>
          <w:sz w:val="24"/>
          <w:szCs w:val="24"/>
        </w:rPr>
      </w:pPr>
      <w:r>
        <w:rPr>
          <w:rFonts w:ascii="Times New Roman" w:hAnsi="Times New Roman" w:cs="Times New Roman"/>
          <w:b/>
          <w:i/>
          <w:sz w:val="24"/>
          <w:szCs w:val="24"/>
        </w:rPr>
        <w:t>Дважды п</w:t>
      </w:r>
      <w:r w:rsidRPr="00E731C3">
        <w:rPr>
          <w:rFonts w:ascii="Times New Roman" w:hAnsi="Times New Roman" w:cs="Times New Roman"/>
          <w:b/>
          <w:i/>
          <w:sz w:val="24"/>
          <w:szCs w:val="24"/>
        </w:rPr>
        <w:t>рослушайте диалог с Бруно о посещении музея, выберите правильный ответ (А, В или С)</w:t>
      </w:r>
      <w:r>
        <w:rPr>
          <w:rFonts w:ascii="Times New Roman" w:hAnsi="Times New Roman" w:cs="Times New Roman"/>
          <w:b/>
          <w:i/>
          <w:sz w:val="24"/>
          <w:szCs w:val="24"/>
        </w:rPr>
        <w:t xml:space="preserve"> и внесите его в </w:t>
      </w:r>
      <w:r w:rsidRPr="00F84A60">
        <w:rPr>
          <w:rFonts w:ascii="Times New Roman" w:hAnsi="Times New Roman" w:cs="Times New Roman"/>
          <w:b/>
          <w:i/>
          <w:sz w:val="24"/>
          <w:szCs w:val="24"/>
        </w:rPr>
        <w:t>бланк ответов</w:t>
      </w:r>
      <w:r w:rsidRPr="00E731C3">
        <w:rPr>
          <w:rFonts w:ascii="Times New Roman" w:hAnsi="Times New Roman" w:cs="Times New Roman"/>
          <w:b/>
          <w:i/>
          <w:sz w:val="24"/>
          <w:szCs w:val="24"/>
        </w:rPr>
        <w:t>. Вам дан образец записи ответа</w:t>
      </w:r>
      <w:r>
        <w:rPr>
          <w:rFonts w:ascii="Times New Roman" w:hAnsi="Times New Roman" w:cs="Times New Roman"/>
          <w:b/>
          <w:i/>
          <w:sz w:val="24"/>
          <w:szCs w:val="24"/>
        </w:rPr>
        <w:t xml:space="preserve"> (</w:t>
      </w:r>
      <w:r w:rsidRPr="000739ED">
        <w:rPr>
          <w:rFonts w:ascii="Times New Roman" w:hAnsi="Times New Roman" w:cs="Times New Roman"/>
          <w:b/>
          <w:i/>
          <w:sz w:val="24"/>
          <w:szCs w:val="24"/>
        </w:rPr>
        <w:t>0)</w:t>
      </w:r>
      <w:r w:rsidRPr="00E731C3">
        <w:rPr>
          <w:rFonts w:ascii="Times New Roman" w:hAnsi="Times New Roman" w:cs="Times New Roman"/>
          <w:b/>
          <w:i/>
          <w:sz w:val="24"/>
          <w:szCs w:val="24"/>
        </w:rPr>
        <w:t xml:space="preserve">. </w:t>
      </w:r>
    </w:p>
    <w:p w:rsidR="006D7089" w:rsidRPr="00D1396C" w:rsidRDefault="006D7089" w:rsidP="006D7089">
      <w:pPr>
        <w:spacing w:after="0" w:line="240" w:lineRule="auto"/>
        <w:rPr>
          <w:rFonts w:ascii="Times New Roman" w:hAnsi="Times New Roman" w:cs="Times New Roman"/>
          <w:b/>
          <w:sz w:val="24"/>
          <w:szCs w:val="24"/>
          <w:lang w:val="en-US"/>
        </w:rPr>
        <w:sectPr w:rsidR="006D7089" w:rsidRPr="00D1396C" w:rsidSect="000739ED">
          <w:pgSz w:w="11906" w:h="16838"/>
          <w:pgMar w:top="567" w:right="424" w:bottom="568" w:left="709" w:header="708" w:footer="708" w:gutter="0"/>
          <w:cols w:space="708"/>
          <w:docGrid w:linePitch="360"/>
        </w:sectPr>
      </w:pPr>
    </w:p>
    <w:p w:rsidR="006D7089" w:rsidRPr="00D1396C" w:rsidRDefault="006D7089" w:rsidP="006D7089">
      <w:pPr>
        <w:pStyle w:val="a4"/>
        <w:numPr>
          <w:ilvl w:val="0"/>
          <w:numId w:val="18"/>
        </w:numPr>
        <w:spacing w:after="0" w:line="240" w:lineRule="auto"/>
        <w:rPr>
          <w:rFonts w:ascii="Times New Roman" w:hAnsi="Times New Roman" w:cs="Times New Roman"/>
          <w:b/>
          <w:sz w:val="24"/>
          <w:szCs w:val="24"/>
          <w:lang w:val="en-US"/>
        </w:rPr>
      </w:pPr>
      <w:r w:rsidRPr="00D1396C">
        <w:rPr>
          <w:rFonts w:ascii="Times New Roman" w:hAnsi="Times New Roman" w:cs="Times New Roman"/>
          <w:b/>
          <w:sz w:val="24"/>
          <w:szCs w:val="24"/>
          <w:lang w:val="en-US"/>
        </w:rPr>
        <w:lastRenderedPageBreak/>
        <w:t>How long has the museum been open</w:t>
      </w:r>
    </w:p>
    <w:p w:rsidR="006D7089" w:rsidRPr="00D1396C" w:rsidRDefault="006D7089" w:rsidP="006D7089">
      <w:pPr>
        <w:pStyle w:val="a4"/>
        <w:spacing w:after="0" w:line="240" w:lineRule="auto"/>
        <w:ind w:left="426"/>
        <w:rPr>
          <w:rFonts w:ascii="Times New Roman" w:hAnsi="Times New Roman" w:cs="Times New Roman"/>
          <w:sz w:val="24"/>
          <w:szCs w:val="24"/>
          <w:lang w:val="en-US"/>
        </w:rPr>
      </w:pPr>
      <w:proofErr w:type="gramStart"/>
      <w:r w:rsidRPr="00D1396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Pr="00D1396C">
        <w:rPr>
          <w:rFonts w:ascii="Times New Roman" w:hAnsi="Times New Roman" w:cs="Times New Roman"/>
          <w:sz w:val="24"/>
          <w:szCs w:val="24"/>
          <w:lang w:val="en-US"/>
        </w:rPr>
        <w:t>two</w:t>
      </w:r>
      <w:proofErr w:type="gramEnd"/>
      <w:r w:rsidRPr="00D1396C">
        <w:rPr>
          <w:rFonts w:ascii="Times New Roman" w:hAnsi="Times New Roman" w:cs="Times New Roman"/>
          <w:sz w:val="24"/>
          <w:szCs w:val="24"/>
          <w:lang w:val="en-US"/>
        </w:rPr>
        <w:t xml:space="preserve"> days</w:t>
      </w:r>
    </w:p>
    <w:p w:rsidR="006D7089" w:rsidRPr="00D1396C" w:rsidRDefault="006D7089" w:rsidP="006D7089">
      <w:pPr>
        <w:pStyle w:val="a4"/>
        <w:spacing w:after="0" w:line="240" w:lineRule="auto"/>
        <w:ind w:left="426"/>
        <w:rPr>
          <w:rFonts w:ascii="Times New Roman" w:hAnsi="Times New Roman" w:cs="Times New Roman"/>
          <w:sz w:val="24"/>
          <w:szCs w:val="24"/>
          <w:lang w:val="en-US"/>
        </w:rPr>
      </w:pPr>
      <w:proofErr w:type="gramStart"/>
      <w:r w:rsidRPr="00D1396C">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D1396C">
        <w:rPr>
          <w:rFonts w:ascii="Times New Roman" w:hAnsi="Times New Roman" w:cs="Times New Roman"/>
          <w:sz w:val="24"/>
          <w:szCs w:val="24"/>
          <w:lang w:val="en-US"/>
        </w:rPr>
        <w:t>two</w:t>
      </w:r>
      <w:proofErr w:type="gramEnd"/>
      <w:r w:rsidRPr="00D1396C">
        <w:rPr>
          <w:rFonts w:ascii="Times New Roman" w:hAnsi="Times New Roman" w:cs="Times New Roman"/>
          <w:sz w:val="24"/>
          <w:szCs w:val="24"/>
          <w:lang w:val="en-US"/>
        </w:rPr>
        <w:t xml:space="preserve"> months</w:t>
      </w:r>
    </w:p>
    <w:p w:rsidR="006D7089" w:rsidRPr="00D1396C" w:rsidRDefault="006D7089" w:rsidP="006D7089">
      <w:pPr>
        <w:pStyle w:val="a4"/>
        <w:spacing w:after="0" w:line="240" w:lineRule="auto"/>
        <w:ind w:hanging="294"/>
        <w:rPr>
          <w:rFonts w:ascii="Times New Roman" w:hAnsi="Times New Roman" w:cs="Times New Roman"/>
          <w:sz w:val="24"/>
          <w:szCs w:val="24"/>
          <w:lang w:val="en-US"/>
        </w:rPr>
      </w:pPr>
      <w:proofErr w:type="gramStart"/>
      <w:r w:rsidRPr="00D1396C">
        <w:rPr>
          <w:rFonts w:ascii="Times New Roman" w:hAnsi="Times New Roman" w:cs="Times New Roman"/>
          <w:sz w:val="24"/>
          <w:szCs w:val="24"/>
          <w:lang w:val="en-US"/>
        </w:rPr>
        <w:t>С</w:t>
      </w:r>
      <w:r>
        <w:rPr>
          <w:rFonts w:ascii="Times New Roman" w:hAnsi="Times New Roman" w:cs="Times New Roman"/>
          <w:sz w:val="24"/>
          <w:szCs w:val="24"/>
          <w:lang w:val="en-US"/>
        </w:rPr>
        <w:t xml:space="preserve">  </w:t>
      </w:r>
      <w:r w:rsidRPr="00D1396C">
        <w:rPr>
          <w:rFonts w:ascii="Times New Roman" w:hAnsi="Times New Roman" w:cs="Times New Roman"/>
          <w:sz w:val="24"/>
          <w:szCs w:val="24"/>
          <w:lang w:val="en-US"/>
        </w:rPr>
        <w:t>three</w:t>
      </w:r>
      <w:proofErr w:type="gramEnd"/>
      <w:r w:rsidRPr="00D1396C">
        <w:rPr>
          <w:rFonts w:ascii="Times New Roman" w:hAnsi="Times New Roman" w:cs="Times New Roman"/>
          <w:sz w:val="24"/>
          <w:szCs w:val="24"/>
          <w:lang w:val="en-US"/>
        </w:rPr>
        <w:t xml:space="preserve"> years</w:t>
      </w:r>
    </w:p>
    <w:p w:rsidR="006D7089" w:rsidRPr="0077132A" w:rsidRDefault="006D7089" w:rsidP="006D7089">
      <w:pPr>
        <w:pStyle w:val="a4"/>
        <w:numPr>
          <w:ilvl w:val="0"/>
          <w:numId w:val="12"/>
        </w:numPr>
        <w:spacing w:after="0" w:line="240" w:lineRule="auto"/>
        <w:rPr>
          <w:rFonts w:ascii="Times New Roman" w:hAnsi="Times New Roman" w:cs="Times New Roman"/>
          <w:b/>
          <w:sz w:val="24"/>
          <w:szCs w:val="24"/>
          <w:lang w:val="en-US"/>
        </w:rPr>
      </w:pPr>
      <w:r w:rsidRPr="0077132A">
        <w:rPr>
          <w:rFonts w:ascii="Times New Roman" w:hAnsi="Times New Roman" w:cs="Times New Roman"/>
          <w:b/>
          <w:sz w:val="24"/>
          <w:szCs w:val="24"/>
          <w:lang w:val="en-US"/>
        </w:rPr>
        <w:t>The museum has lots of information about</w:t>
      </w:r>
    </w:p>
    <w:p w:rsidR="006D7089" w:rsidRPr="0077132A" w:rsidRDefault="006D7089" w:rsidP="006D7089">
      <w:pPr>
        <w:pStyle w:val="a4"/>
        <w:numPr>
          <w:ilvl w:val="0"/>
          <w:numId w:val="13"/>
        </w:numPr>
        <w:spacing w:after="0" w:line="240" w:lineRule="auto"/>
        <w:rPr>
          <w:rFonts w:ascii="Times New Roman" w:hAnsi="Times New Roman" w:cs="Times New Roman"/>
          <w:sz w:val="24"/>
          <w:szCs w:val="24"/>
          <w:lang w:val="en-US"/>
        </w:rPr>
      </w:pPr>
      <w:r w:rsidRPr="0077132A">
        <w:rPr>
          <w:rFonts w:ascii="Times New Roman" w:hAnsi="Times New Roman" w:cs="Times New Roman"/>
          <w:sz w:val="24"/>
          <w:szCs w:val="24"/>
          <w:lang w:val="en-US"/>
        </w:rPr>
        <w:t>forest workers</w:t>
      </w:r>
    </w:p>
    <w:p w:rsidR="006D7089" w:rsidRPr="0077132A" w:rsidRDefault="006D7089" w:rsidP="006D7089">
      <w:pPr>
        <w:pStyle w:val="a4"/>
        <w:numPr>
          <w:ilvl w:val="0"/>
          <w:numId w:val="13"/>
        </w:numPr>
        <w:spacing w:after="0" w:line="240" w:lineRule="auto"/>
        <w:rPr>
          <w:rFonts w:ascii="Times New Roman" w:hAnsi="Times New Roman" w:cs="Times New Roman"/>
          <w:sz w:val="24"/>
          <w:szCs w:val="24"/>
          <w:lang w:val="en-US"/>
        </w:rPr>
      </w:pPr>
      <w:r w:rsidRPr="0077132A">
        <w:rPr>
          <w:rFonts w:ascii="Times New Roman" w:hAnsi="Times New Roman" w:cs="Times New Roman"/>
          <w:sz w:val="24"/>
          <w:szCs w:val="24"/>
          <w:lang w:val="en-US"/>
        </w:rPr>
        <w:t>wild birds</w:t>
      </w:r>
    </w:p>
    <w:p w:rsidR="006D7089" w:rsidRPr="00D1396C" w:rsidRDefault="006D7089" w:rsidP="006D7089">
      <w:pPr>
        <w:pStyle w:val="a4"/>
        <w:numPr>
          <w:ilvl w:val="0"/>
          <w:numId w:val="13"/>
        </w:numPr>
        <w:spacing w:after="0" w:line="240" w:lineRule="auto"/>
        <w:rPr>
          <w:rFonts w:ascii="Times New Roman" w:hAnsi="Times New Roman" w:cs="Times New Roman"/>
          <w:sz w:val="24"/>
          <w:szCs w:val="24"/>
          <w:lang w:val="en-US"/>
        </w:rPr>
      </w:pPr>
      <w:r w:rsidRPr="00D1396C">
        <w:rPr>
          <w:rFonts w:ascii="Times New Roman" w:hAnsi="Times New Roman" w:cs="Times New Roman"/>
          <w:sz w:val="24"/>
          <w:szCs w:val="24"/>
          <w:lang w:val="en-US"/>
        </w:rPr>
        <w:t>different trees</w:t>
      </w:r>
    </w:p>
    <w:p w:rsidR="006D7089" w:rsidRPr="0077132A" w:rsidRDefault="006D7089" w:rsidP="006D7089">
      <w:pPr>
        <w:pStyle w:val="a4"/>
        <w:numPr>
          <w:ilvl w:val="0"/>
          <w:numId w:val="12"/>
        </w:numPr>
        <w:spacing w:after="0" w:line="240" w:lineRule="auto"/>
        <w:rPr>
          <w:rFonts w:ascii="Times New Roman" w:hAnsi="Times New Roman" w:cs="Times New Roman"/>
          <w:b/>
          <w:sz w:val="24"/>
          <w:szCs w:val="24"/>
          <w:lang w:val="en-US"/>
        </w:rPr>
      </w:pPr>
      <w:r w:rsidRPr="0077132A">
        <w:rPr>
          <w:rFonts w:ascii="Times New Roman" w:hAnsi="Times New Roman" w:cs="Times New Roman"/>
          <w:b/>
          <w:sz w:val="24"/>
          <w:szCs w:val="24"/>
          <w:lang w:val="en-US"/>
        </w:rPr>
        <w:t xml:space="preserve">When </w:t>
      </w:r>
      <w:proofErr w:type="gramStart"/>
      <w:r w:rsidRPr="0077132A">
        <w:rPr>
          <w:rFonts w:ascii="Times New Roman" w:hAnsi="Times New Roman" w:cs="Times New Roman"/>
          <w:b/>
          <w:sz w:val="24"/>
          <w:szCs w:val="24"/>
          <w:lang w:val="en-US"/>
        </w:rPr>
        <w:t>is the museum closed</w:t>
      </w:r>
      <w:proofErr w:type="gramEnd"/>
      <w:r w:rsidRPr="0077132A">
        <w:rPr>
          <w:rFonts w:ascii="Times New Roman" w:hAnsi="Times New Roman" w:cs="Times New Roman"/>
          <w:b/>
          <w:sz w:val="24"/>
          <w:szCs w:val="24"/>
          <w:lang w:val="en-US"/>
        </w:rPr>
        <w:t>?</w:t>
      </w:r>
    </w:p>
    <w:p w:rsidR="006D7089" w:rsidRPr="0077132A" w:rsidRDefault="006D7089" w:rsidP="006D7089">
      <w:pPr>
        <w:pStyle w:val="a4"/>
        <w:numPr>
          <w:ilvl w:val="0"/>
          <w:numId w:val="14"/>
        </w:numPr>
        <w:spacing w:after="0" w:line="240" w:lineRule="auto"/>
        <w:rPr>
          <w:rFonts w:ascii="Times New Roman" w:hAnsi="Times New Roman" w:cs="Times New Roman"/>
          <w:sz w:val="24"/>
          <w:szCs w:val="24"/>
          <w:lang w:val="en-US"/>
        </w:rPr>
      </w:pPr>
      <w:r w:rsidRPr="0077132A">
        <w:rPr>
          <w:rFonts w:ascii="Times New Roman" w:hAnsi="Times New Roman" w:cs="Times New Roman"/>
          <w:sz w:val="24"/>
          <w:szCs w:val="24"/>
          <w:lang w:val="en-US"/>
        </w:rPr>
        <w:t>on Thursdays</w:t>
      </w:r>
    </w:p>
    <w:p w:rsidR="006D7089" w:rsidRPr="0077132A" w:rsidRDefault="006D7089" w:rsidP="006D7089">
      <w:pPr>
        <w:pStyle w:val="a4"/>
        <w:numPr>
          <w:ilvl w:val="0"/>
          <w:numId w:val="14"/>
        </w:numPr>
        <w:spacing w:after="0" w:line="240" w:lineRule="auto"/>
        <w:rPr>
          <w:rFonts w:ascii="Times New Roman" w:hAnsi="Times New Roman" w:cs="Times New Roman"/>
          <w:sz w:val="24"/>
          <w:szCs w:val="24"/>
          <w:lang w:val="en-US"/>
        </w:rPr>
      </w:pPr>
      <w:r w:rsidRPr="0077132A">
        <w:rPr>
          <w:rFonts w:ascii="Times New Roman" w:hAnsi="Times New Roman" w:cs="Times New Roman"/>
          <w:sz w:val="24"/>
          <w:szCs w:val="24"/>
          <w:lang w:val="en-US"/>
        </w:rPr>
        <w:t>on Saturdays</w:t>
      </w:r>
    </w:p>
    <w:p w:rsidR="006D7089" w:rsidRPr="00D1396C" w:rsidRDefault="006D7089" w:rsidP="006D7089">
      <w:pPr>
        <w:pStyle w:val="a4"/>
        <w:numPr>
          <w:ilvl w:val="0"/>
          <w:numId w:val="14"/>
        </w:numPr>
        <w:spacing w:after="0" w:line="240" w:lineRule="auto"/>
        <w:rPr>
          <w:rFonts w:ascii="Times New Roman" w:hAnsi="Times New Roman" w:cs="Times New Roman"/>
          <w:sz w:val="24"/>
          <w:szCs w:val="24"/>
          <w:lang w:val="en-US"/>
        </w:rPr>
      </w:pPr>
      <w:r w:rsidRPr="00D1396C">
        <w:rPr>
          <w:rFonts w:ascii="Times New Roman" w:hAnsi="Times New Roman" w:cs="Times New Roman"/>
          <w:sz w:val="24"/>
          <w:szCs w:val="24"/>
          <w:lang w:val="en-US"/>
        </w:rPr>
        <w:t>on Mondays</w:t>
      </w:r>
    </w:p>
    <w:p w:rsidR="006D7089" w:rsidRDefault="006D7089" w:rsidP="006D7089">
      <w:pPr>
        <w:spacing w:after="0" w:line="240" w:lineRule="auto"/>
        <w:rPr>
          <w:rFonts w:ascii="Times New Roman" w:hAnsi="Times New Roman" w:cs="Times New Roman"/>
          <w:sz w:val="24"/>
          <w:szCs w:val="24"/>
          <w:lang w:val="en-US"/>
        </w:rPr>
      </w:pPr>
    </w:p>
    <w:p w:rsidR="006D7089" w:rsidRPr="0077132A" w:rsidRDefault="006D7089" w:rsidP="006D7089">
      <w:pPr>
        <w:spacing w:after="0" w:line="240" w:lineRule="auto"/>
        <w:rPr>
          <w:rFonts w:ascii="Times New Roman" w:hAnsi="Times New Roman" w:cs="Times New Roman"/>
          <w:b/>
          <w:sz w:val="24"/>
          <w:szCs w:val="24"/>
          <w:lang w:val="en-US"/>
        </w:rPr>
      </w:pPr>
      <w:r w:rsidRPr="0077132A">
        <w:rPr>
          <w:rFonts w:ascii="Times New Roman" w:hAnsi="Times New Roman" w:cs="Times New Roman"/>
          <w:b/>
          <w:sz w:val="24"/>
          <w:szCs w:val="24"/>
          <w:lang w:val="en-US"/>
        </w:rPr>
        <w:lastRenderedPageBreak/>
        <w:t xml:space="preserve">       3). How far is the museum?</w:t>
      </w:r>
    </w:p>
    <w:p w:rsidR="006D7089" w:rsidRPr="0077132A" w:rsidRDefault="006D7089" w:rsidP="006D7089">
      <w:pPr>
        <w:pStyle w:val="a4"/>
        <w:numPr>
          <w:ilvl w:val="0"/>
          <w:numId w:val="15"/>
        </w:numPr>
        <w:spacing w:after="0" w:line="240" w:lineRule="auto"/>
        <w:rPr>
          <w:rFonts w:ascii="Times New Roman" w:hAnsi="Times New Roman" w:cs="Times New Roman"/>
          <w:sz w:val="24"/>
          <w:szCs w:val="24"/>
          <w:lang w:val="en-US"/>
        </w:rPr>
      </w:pPr>
      <w:r w:rsidRPr="0077132A">
        <w:rPr>
          <w:rFonts w:ascii="Times New Roman" w:hAnsi="Times New Roman" w:cs="Times New Roman"/>
          <w:sz w:val="24"/>
          <w:szCs w:val="24"/>
          <w:lang w:val="en-US"/>
        </w:rPr>
        <w:t>15 miles</w:t>
      </w:r>
    </w:p>
    <w:p w:rsidR="006D7089" w:rsidRPr="0077132A" w:rsidRDefault="006D7089" w:rsidP="006D7089">
      <w:pPr>
        <w:pStyle w:val="a4"/>
        <w:numPr>
          <w:ilvl w:val="0"/>
          <w:numId w:val="15"/>
        </w:numPr>
        <w:spacing w:after="0" w:line="240" w:lineRule="auto"/>
        <w:rPr>
          <w:rFonts w:ascii="Times New Roman" w:hAnsi="Times New Roman" w:cs="Times New Roman"/>
          <w:sz w:val="24"/>
          <w:szCs w:val="24"/>
          <w:lang w:val="en-US"/>
        </w:rPr>
      </w:pPr>
      <w:r w:rsidRPr="0077132A">
        <w:rPr>
          <w:rFonts w:ascii="Times New Roman" w:hAnsi="Times New Roman" w:cs="Times New Roman"/>
          <w:sz w:val="24"/>
          <w:szCs w:val="24"/>
          <w:lang w:val="en-US"/>
        </w:rPr>
        <w:t>20 miles</w:t>
      </w:r>
    </w:p>
    <w:p w:rsidR="006D7089" w:rsidRPr="0077132A" w:rsidRDefault="006D7089" w:rsidP="006D7089">
      <w:pPr>
        <w:pStyle w:val="a4"/>
        <w:numPr>
          <w:ilvl w:val="0"/>
          <w:numId w:val="15"/>
        </w:numPr>
        <w:spacing w:after="0" w:line="240" w:lineRule="auto"/>
        <w:rPr>
          <w:rFonts w:ascii="Times New Roman" w:hAnsi="Times New Roman" w:cs="Times New Roman"/>
          <w:sz w:val="24"/>
          <w:szCs w:val="24"/>
          <w:lang w:val="en-US"/>
        </w:rPr>
      </w:pPr>
      <w:r w:rsidRPr="0077132A">
        <w:rPr>
          <w:rFonts w:ascii="Times New Roman" w:hAnsi="Times New Roman" w:cs="Times New Roman"/>
          <w:sz w:val="24"/>
          <w:szCs w:val="24"/>
          <w:lang w:val="en-US"/>
        </w:rPr>
        <w:t>30 miles</w:t>
      </w:r>
    </w:p>
    <w:p w:rsidR="006D7089" w:rsidRPr="0077132A" w:rsidRDefault="006D7089" w:rsidP="006D7089">
      <w:pPr>
        <w:spacing w:after="0" w:line="240" w:lineRule="auto"/>
        <w:rPr>
          <w:rFonts w:ascii="Times New Roman" w:hAnsi="Times New Roman" w:cs="Times New Roman"/>
          <w:b/>
          <w:sz w:val="24"/>
          <w:szCs w:val="24"/>
          <w:lang w:val="en-US"/>
        </w:rPr>
      </w:pPr>
      <w:r w:rsidRPr="0077132A">
        <w:rPr>
          <w:rFonts w:ascii="Times New Roman" w:hAnsi="Times New Roman" w:cs="Times New Roman"/>
          <w:b/>
          <w:sz w:val="24"/>
          <w:szCs w:val="24"/>
          <w:lang w:val="en-US"/>
        </w:rPr>
        <w:t xml:space="preserve">       4). </w:t>
      </w:r>
      <w:proofErr w:type="gramStart"/>
      <w:r w:rsidRPr="0077132A">
        <w:rPr>
          <w:rFonts w:ascii="Times New Roman" w:hAnsi="Times New Roman" w:cs="Times New Roman"/>
          <w:b/>
          <w:sz w:val="24"/>
          <w:szCs w:val="24"/>
          <w:lang w:val="en-US"/>
        </w:rPr>
        <w:t>On</w:t>
      </w:r>
      <w:proofErr w:type="gramEnd"/>
      <w:r w:rsidRPr="0077132A">
        <w:rPr>
          <w:rFonts w:ascii="Times New Roman" w:hAnsi="Times New Roman" w:cs="Times New Roman"/>
          <w:b/>
          <w:sz w:val="24"/>
          <w:szCs w:val="24"/>
          <w:lang w:val="en-US"/>
        </w:rPr>
        <w:t xml:space="preserve"> the study day teenagers can learn about </w:t>
      </w:r>
    </w:p>
    <w:p w:rsidR="006D7089" w:rsidRPr="0077132A" w:rsidRDefault="006D7089" w:rsidP="006D7089">
      <w:pPr>
        <w:pStyle w:val="a4"/>
        <w:numPr>
          <w:ilvl w:val="0"/>
          <w:numId w:val="16"/>
        </w:numPr>
        <w:spacing w:after="0" w:line="240" w:lineRule="auto"/>
        <w:rPr>
          <w:rFonts w:ascii="Times New Roman" w:hAnsi="Times New Roman" w:cs="Times New Roman"/>
          <w:sz w:val="24"/>
          <w:szCs w:val="24"/>
          <w:lang w:val="en-US"/>
        </w:rPr>
      </w:pPr>
      <w:r w:rsidRPr="0077132A">
        <w:rPr>
          <w:rFonts w:ascii="Times New Roman" w:hAnsi="Times New Roman" w:cs="Times New Roman"/>
          <w:sz w:val="24"/>
          <w:szCs w:val="24"/>
          <w:lang w:val="en-US"/>
        </w:rPr>
        <w:t>plants</w:t>
      </w:r>
    </w:p>
    <w:p w:rsidR="006D7089" w:rsidRPr="0077132A" w:rsidRDefault="006D7089" w:rsidP="006D7089">
      <w:pPr>
        <w:pStyle w:val="a4"/>
        <w:numPr>
          <w:ilvl w:val="0"/>
          <w:numId w:val="16"/>
        </w:numPr>
        <w:spacing w:after="0" w:line="240" w:lineRule="auto"/>
        <w:rPr>
          <w:rFonts w:ascii="Times New Roman" w:hAnsi="Times New Roman" w:cs="Times New Roman"/>
          <w:sz w:val="24"/>
          <w:szCs w:val="24"/>
          <w:lang w:val="en-US"/>
        </w:rPr>
      </w:pPr>
      <w:r w:rsidRPr="0077132A">
        <w:rPr>
          <w:rFonts w:ascii="Times New Roman" w:hAnsi="Times New Roman" w:cs="Times New Roman"/>
          <w:sz w:val="24"/>
          <w:szCs w:val="24"/>
          <w:lang w:val="en-US"/>
        </w:rPr>
        <w:t>the sea</w:t>
      </w:r>
    </w:p>
    <w:p w:rsidR="006D7089" w:rsidRPr="0077132A" w:rsidRDefault="006D7089" w:rsidP="006D7089">
      <w:pPr>
        <w:pStyle w:val="a4"/>
        <w:numPr>
          <w:ilvl w:val="0"/>
          <w:numId w:val="16"/>
        </w:numPr>
        <w:spacing w:after="0" w:line="240" w:lineRule="auto"/>
        <w:rPr>
          <w:rFonts w:ascii="Times New Roman" w:hAnsi="Times New Roman" w:cs="Times New Roman"/>
          <w:sz w:val="24"/>
          <w:szCs w:val="24"/>
          <w:lang w:val="en-US"/>
        </w:rPr>
      </w:pPr>
      <w:r w:rsidRPr="0077132A">
        <w:rPr>
          <w:rFonts w:ascii="Times New Roman" w:hAnsi="Times New Roman" w:cs="Times New Roman"/>
          <w:sz w:val="24"/>
          <w:szCs w:val="24"/>
          <w:lang w:val="en-US"/>
        </w:rPr>
        <w:t>clouds</w:t>
      </w:r>
    </w:p>
    <w:p w:rsidR="006D7089" w:rsidRPr="0077132A" w:rsidRDefault="006D7089" w:rsidP="006D7089">
      <w:pPr>
        <w:spacing w:after="0" w:line="240" w:lineRule="auto"/>
        <w:rPr>
          <w:rFonts w:ascii="Times New Roman" w:hAnsi="Times New Roman" w:cs="Times New Roman"/>
          <w:b/>
          <w:sz w:val="24"/>
          <w:szCs w:val="24"/>
          <w:lang w:val="en-US"/>
        </w:rPr>
      </w:pPr>
      <w:r w:rsidRPr="0077132A">
        <w:rPr>
          <w:rFonts w:ascii="Times New Roman" w:hAnsi="Times New Roman" w:cs="Times New Roman"/>
          <w:sz w:val="24"/>
          <w:szCs w:val="24"/>
          <w:lang w:val="en-US"/>
        </w:rPr>
        <w:t xml:space="preserve">       </w:t>
      </w:r>
      <w:r w:rsidRPr="0077132A">
        <w:rPr>
          <w:rFonts w:ascii="Times New Roman" w:hAnsi="Times New Roman" w:cs="Times New Roman"/>
          <w:b/>
          <w:sz w:val="24"/>
          <w:szCs w:val="24"/>
          <w:lang w:val="en-US"/>
        </w:rPr>
        <w:t xml:space="preserve">5). </w:t>
      </w:r>
      <w:proofErr w:type="gramStart"/>
      <w:r w:rsidRPr="0077132A">
        <w:rPr>
          <w:rFonts w:ascii="Times New Roman" w:hAnsi="Times New Roman" w:cs="Times New Roman"/>
          <w:b/>
          <w:sz w:val="24"/>
          <w:szCs w:val="24"/>
          <w:lang w:val="en-US"/>
        </w:rPr>
        <w:t>The</w:t>
      </w:r>
      <w:proofErr w:type="gramEnd"/>
      <w:r w:rsidRPr="0077132A">
        <w:rPr>
          <w:rFonts w:ascii="Times New Roman" w:hAnsi="Times New Roman" w:cs="Times New Roman"/>
          <w:b/>
          <w:sz w:val="24"/>
          <w:szCs w:val="24"/>
          <w:lang w:val="en-US"/>
        </w:rPr>
        <w:t xml:space="preserve"> study day is free for students under</w:t>
      </w:r>
    </w:p>
    <w:p w:rsidR="006D7089" w:rsidRPr="0077132A" w:rsidRDefault="006D7089" w:rsidP="006D7089">
      <w:pPr>
        <w:pStyle w:val="a4"/>
        <w:numPr>
          <w:ilvl w:val="0"/>
          <w:numId w:val="17"/>
        </w:numPr>
        <w:spacing w:after="0" w:line="240" w:lineRule="auto"/>
        <w:rPr>
          <w:rFonts w:ascii="Times New Roman" w:hAnsi="Times New Roman" w:cs="Times New Roman"/>
          <w:sz w:val="24"/>
          <w:szCs w:val="24"/>
        </w:rPr>
      </w:pPr>
      <w:r w:rsidRPr="0077132A">
        <w:rPr>
          <w:rFonts w:ascii="Times New Roman" w:hAnsi="Times New Roman" w:cs="Times New Roman"/>
          <w:sz w:val="24"/>
          <w:szCs w:val="24"/>
        </w:rPr>
        <w:t>14</w:t>
      </w:r>
    </w:p>
    <w:p w:rsidR="006D7089" w:rsidRPr="0077132A" w:rsidRDefault="006D7089" w:rsidP="006D7089">
      <w:pPr>
        <w:pStyle w:val="a4"/>
        <w:numPr>
          <w:ilvl w:val="0"/>
          <w:numId w:val="17"/>
        </w:numPr>
        <w:spacing w:after="0" w:line="240" w:lineRule="auto"/>
        <w:rPr>
          <w:rFonts w:ascii="Times New Roman" w:hAnsi="Times New Roman" w:cs="Times New Roman"/>
          <w:sz w:val="24"/>
          <w:szCs w:val="24"/>
        </w:rPr>
      </w:pPr>
      <w:r w:rsidRPr="0077132A">
        <w:rPr>
          <w:rFonts w:ascii="Times New Roman" w:hAnsi="Times New Roman" w:cs="Times New Roman"/>
          <w:sz w:val="24"/>
          <w:szCs w:val="24"/>
        </w:rPr>
        <w:t>16</w:t>
      </w:r>
    </w:p>
    <w:p w:rsidR="006D7089" w:rsidRPr="0077132A" w:rsidRDefault="006D7089" w:rsidP="006D7089">
      <w:pPr>
        <w:pStyle w:val="a4"/>
        <w:numPr>
          <w:ilvl w:val="0"/>
          <w:numId w:val="17"/>
        </w:numPr>
        <w:spacing w:after="0" w:line="240" w:lineRule="auto"/>
        <w:rPr>
          <w:rFonts w:ascii="Times New Roman" w:hAnsi="Times New Roman" w:cs="Times New Roman"/>
          <w:sz w:val="24"/>
          <w:szCs w:val="24"/>
        </w:rPr>
      </w:pPr>
      <w:r w:rsidRPr="0077132A">
        <w:rPr>
          <w:rFonts w:ascii="Times New Roman" w:hAnsi="Times New Roman" w:cs="Times New Roman"/>
          <w:sz w:val="24"/>
          <w:szCs w:val="24"/>
        </w:rPr>
        <w:t>18</w:t>
      </w:r>
    </w:p>
    <w:p w:rsidR="006D7089" w:rsidRDefault="006D7089" w:rsidP="006D7089">
      <w:pPr>
        <w:rPr>
          <w:rFonts w:ascii="Times New Roman" w:hAnsi="Times New Roman" w:cs="Times New Roman"/>
          <w:sz w:val="24"/>
          <w:szCs w:val="24"/>
        </w:rPr>
        <w:sectPr w:rsidR="006D7089" w:rsidSect="00D1396C">
          <w:type w:val="continuous"/>
          <w:pgSz w:w="11906" w:h="16838"/>
          <w:pgMar w:top="567" w:right="424" w:bottom="568" w:left="709" w:header="708" w:footer="708" w:gutter="0"/>
          <w:cols w:num="2" w:space="3"/>
          <w:docGrid w:linePitch="360"/>
        </w:sectPr>
      </w:pPr>
    </w:p>
    <w:tbl>
      <w:tblPr>
        <w:tblStyle w:val="a6"/>
        <w:tblW w:w="0" w:type="auto"/>
        <w:tblLook w:val="04A0" w:firstRow="1" w:lastRow="0" w:firstColumn="1" w:lastColumn="0" w:noHBand="0" w:noVBand="1"/>
      </w:tblPr>
      <w:tblGrid>
        <w:gridCol w:w="1525"/>
        <w:gridCol w:w="1563"/>
        <w:gridCol w:w="1564"/>
        <w:gridCol w:w="1564"/>
        <w:gridCol w:w="1564"/>
        <w:gridCol w:w="1565"/>
      </w:tblGrid>
      <w:tr w:rsidR="006D7089" w:rsidRPr="0077132A" w:rsidTr="00EC6C90">
        <w:tc>
          <w:tcPr>
            <w:tcW w:w="1525" w:type="dxa"/>
          </w:tcPr>
          <w:p w:rsidR="006D7089" w:rsidRPr="0077132A" w:rsidRDefault="006D7089" w:rsidP="00EC6C90">
            <w:pPr>
              <w:rPr>
                <w:rFonts w:ascii="Times New Roman" w:hAnsi="Times New Roman" w:cs="Times New Roman"/>
                <w:sz w:val="24"/>
                <w:szCs w:val="24"/>
                <w:lang w:val="en-US"/>
              </w:rPr>
            </w:pPr>
            <w:r w:rsidRPr="0077132A">
              <w:rPr>
                <w:rFonts w:ascii="Times New Roman" w:hAnsi="Times New Roman" w:cs="Times New Roman"/>
                <w:sz w:val="24"/>
                <w:szCs w:val="24"/>
              </w:rPr>
              <w:lastRenderedPageBreak/>
              <w:t>0 (</w:t>
            </w:r>
            <w:proofErr w:type="spellStart"/>
            <w:r w:rsidRPr="0077132A">
              <w:rPr>
                <w:rFonts w:ascii="Times New Roman" w:hAnsi="Times New Roman" w:cs="Times New Roman"/>
                <w:sz w:val="24"/>
                <w:szCs w:val="24"/>
              </w:rPr>
              <w:t>example</w:t>
            </w:r>
            <w:proofErr w:type="spellEnd"/>
            <w:r w:rsidRPr="0077132A">
              <w:rPr>
                <w:rFonts w:ascii="Times New Roman" w:hAnsi="Times New Roman" w:cs="Times New Roman"/>
                <w:sz w:val="24"/>
                <w:szCs w:val="24"/>
              </w:rPr>
              <w:t xml:space="preserve">) </w:t>
            </w:r>
          </w:p>
        </w:tc>
        <w:tc>
          <w:tcPr>
            <w:tcW w:w="1563" w:type="dxa"/>
          </w:tcPr>
          <w:p w:rsidR="006D7089" w:rsidRPr="0077132A" w:rsidRDefault="006D7089" w:rsidP="00EC6C90">
            <w:pPr>
              <w:rPr>
                <w:rFonts w:ascii="Times New Roman" w:hAnsi="Times New Roman" w:cs="Times New Roman"/>
                <w:sz w:val="24"/>
                <w:szCs w:val="24"/>
              </w:rPr>
            </w:pPr>
            <w:r w:rsidRPr="0077132A">
              <w:rPr>
                <w:rFonts w:ascii="Times New Roman" w:hAnsi="Times New Roman" w:cs="Times New Roman"/>
                <w:sz w:val="24"/>
                <w:szCs w:val="24"/>
              </w:rPr>
              <w:t>1)</w:t>
            </w:r>
          </w:p>
        </w:tc>
        <w:tc>
          <w:tcPr>
            <w:tcW w:w="1564" w:type="dxa"/>
          </w:tcPr>
          <w:p w:rsidR="006D7089" w:rsidRPr="0077132A" w:rsidRDefault="006D7089" w:rsidP="00EC6C90">
            <w:pPr>
              <w:rPr>
                <w:rFonts w:ascii="Times New Roman" w:hAnsi="Times New Roman" w:cs="Times New Roman"/>
                <w:sz w:val="24"/>
                <w:szCs w:val="24"/>
              </w:rPr>
            </w:pPr>
            <w:r w:rsidRPr="0077132A">
              <w:rPr>
                <w:rFonts w:ascii="Times New Roman" w:hAnsi="Times New Roman" w:cs="Times New Roman"/>
                <w:sz w:val="24"/>
                <w:szCs w:val="24"/>
              </w:rPr>
              <w:t>2)</w:t>
            </w:r>
          </w:p>
        </w:tc>
        <w:tc>
          <w:tcPr>
            <w:tcW w:w="1564" w:type="dxa"/>
          </w:tcPr>
          <w:p w:rsidR="006D7089" w:rsidRPr="0077132A" w:rsidRDefault="006D7089" w:rsidP="00EC6C90">
            <w:pPr>
              <w:rPr>
                <w:rFonts w:ascii="Times New Roman" w:hAnsi="Times New Roman" w:cs="Times New Roman"/>
                <w:sz w:val="24"/>
                <w:szCs w:val="24"/>
              </w:rPr>
            </w:pPr>
            <w:r w:rsidRPr="0077132A">
              <w:rPr>
                <w:rFonts w:ascii="Times New Roman" w:hAnsi="Times New Roman" w:cs="Times New Roman"/>
                <w:sz w:val="24"/>
                <w:szCs w:val="24"/>
              </w:rPr>
              <w:t>3)</w:t>
            </w:r>
          </w:p>
        </w:tc>
        <w:tc>
          <w:tcPr>
            <w:tcW w:w="1564" w:type="dxa"/>
          </w:tcPr>
          <w:p w:rsidR="006D7089" w:rsidRPr="0077132A" w:rsidRDefault="006D7089" w:rsidP="00EC6C90">
            <w:pPr>
              <w:rPr>
                <w:rFonts w:ascii="Times New Roman" w:hAnsi="Times New Roman" w:cs="Times New Roman"/>
                <w:sz w:val="24"/>
                <w:szCs w:val="24"/>
              </w:rPr>
            </w:pPr>
            <w:r w:rsidRPr="0077132A">
              <w:rPr>
                <w:rFonts w:ascii="Times New Roman" w:hAnsi="Times New Roman" w:cs="Times New Roman"/>
                <w:sz w:val="24"/>
                <w:szCs w:val="24"/>
              </w:rPr>
              <w:t>4)</w:t>
            </w:r>
          </w:p>
        </w:tc>
        <w:tc>
          <w:tcPr>
            <w:tcW w:w="1565" w:type="dxa"/>
          </w:tcPr>
          <w:p w:rsidR="006D7089" w:rsidRPr="0077132A" w:rsidRDefault="006D7089" w:rsidP="00EC6C90">
            <w:pPr>
              <w:rPr>
                <w:rFonts w:ascii="Times New Roman" w:hAnsi="Times New Roman" w:cs="Times New Roman"/>
                <w:sz w:val="24"/>
                <w:szCs w:val="24"/>
              </w:rPr>
            </w:pPr>
            <w:r w:rsidRPr="0077132A">
              <w:rPr>
                <w:rFonts w:ascii="Times New Roman" w:hAnsi="Times New Roman" w:cs="Times New Roman"/>
                <w:sz w:val="24"/>
                <w:szCs w:val="24"/>
              </w:rPr>
              <w:t>5)</w:t>
            </w:r>
          </w:p>
        </w:tc>
      </w:tr>
      <w:tr w:rsidR="006D7089" w:rsidRPr="0077132A" w:rsidTr="00EC6C90">
        <w:tc>
          <w:tcPr>
            <w:tcW w:w="1525" w:type="dxa"/>
          </w:tcPr>
          <w:p w:rsidR="006D7089" w:rsidRPr="0077132A" w:rsidRDefault="006D7089" w:rsidP="00EC6C90">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1563" w:type="dxa"/>
          </w:tcPr>
          <w:p w:rsidR="006D7089" w:rsidRPr="0077132A" w:rsidRDefault="006D7089" w:rsidP="00EC6C90">
            <w:pPr>
              <w:rPr>
                <w:rFonts w:ascii="Times New Roman" w:hAnsi="Times New Roman" w:cs="Times New Roman"/>
                <w:sz w:val="24"/>
                <w:szCs w:val="24"/>
              </w:rPr>
            </w:pPr>
          </w:p>
        </w:tc>
        <w:tc>
          <w:tcPr>
            <w:tcW w:w="1564" w:type="dxa"/>
          </w:tcPr>
          <w:p w:rsidR="006D7089" w:rsidRPr="0077132A" w:rsidRDefault="006D7089" w:rsidP="00EC6C90">
            <w:pPr>
              <w:rPr>
                <w:rFonts w:ascii="Times New Roman" w:hAnsi="Times New Roman" w:cs="Times New Roman"/>
                <w:sz w:val="24"/>
                <w:szCs w:val="24"/>
              </w:rPr>
            </w:pPr>
          </w:p>
        </w:tc>
        <w:tc>
          <w:tcPr>
            <w:tcW w:w="1564" w:type="dxa"/>
          </w:tcPr>
          <w:p w:rsidR="006D7089" w:rsidRPr="0077132A" w:rsidRDefault="006D7089" w:rsidP="00EC6C90">
            <w:pPr>
              <w:rPr>
                <w:rFonts w:ascii="Times New Roman" w:hAnsi="Times New Roman" w:cs="Times New Roman"/>
                <w:sz w:val="24"/>
                <w:szCs w:val="24"/>
              </w:rPr>
            </w:pPr>
          </w:p>
        </w:tc>
        <w:tc>
          <w:tcPr>
            <w:tcW w:w="1564" w:type="dxa"/>
          </w:tcPr>
          <w:p w:rsidR="006D7089" w:rsidRPr="0077132A" w:rsidRDefault="006D7089" w:rsidP="00EC6C90">
            <w:pPr>
              <w:rPr>
                <w:rFonts w:ascii="Times New Roman" w:hAnsi="Times New Roman" w:cs="Times New Roman"/>
                <w:sz w:val="24"/>
                <w:szCs w:val="24"/>
              </w:rPr>
            </w:pPr>
          </w:p>
        </w:tc>
        <w:tc>
          <w:tcPr>
            <w:tcW w:w="1565" w:type="dxa"/>
          </w:tcPr>
          <w:p w:rsidR="006D7089" w:rsidRPr="0077132A" w:rsidRDefault="006D7089" w:rsidP="00EC6C90">
            <w:pPr>
              <w:rPr>
                <w:rFonts w:ascii="Times New Roman" w:hAnsi="Times New Roman" w:cs="Times New Roman"/>
                <w:sz w:val="24"/>
                <w:szCs w:val="24"/>
              </w:rPr>
            </w:pPr>
          </w:p>
        </w:tc>
      </w:tr>
    </w:tbl>
    <w:p w:rsidR="006D7089" w:rsidRDefault="006D7089" w:rsidP="006D7089">
      <w:pPr>
        <w:spacing w:after="0" w:line="240" w:lineRule="auto"/>
        <w:jc w:val="center"/>
        <w:rPr>
          <w:rFonts w:ascii="Times New Roman" w:hAnsi="Times New Roman" w:cs="Times New Roman"/>
          <w:b/>
          <w:sz w:val="24"/>
          <w:szCs w:val="24"/>
        </w:rPr>
      </w:pPr>
      <w:r w:rsidRPr="0077132A">
        <w:rPr>
          <w:rFonts w:ascii="Times New Roman" w:hAnsi="Times New Roman" w:cs="Times New Roman"/>
          <w:b/>
          <w:sz w:val="24"/>
          <w:szCs w:val="24"/>
        </w:rPr>
        <w:t>ЧТЕНИЕ</w:t>
      </w:r>
      <w:r>
        <w:rPr>
          <w:rFonts w:ascii="Times New Roman" w:hAnsi="Times New Roman" w:cs="Times New Roman"/>
          <w:b/>
          <w:sz w:val="24"/>
          <w:szCs w:val="24"/>
        </w:rPr>
        <w:t xml:space="preserve"> </w:t>
      </w:r>
    </w:p>
    <w:p w:rsidR="006D7089" w:rsidRPr="0077132A" w:rsidRDefault="006D7089" w:rsidP="006D70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(рекомендуемое время выполнения задания – 10 мин.)</w:t>
      </w:r>
    </w:p>
    <w:p w:rsidR="006D7089" w:rsidRPr="000739ED" w:rsidRDefault="006D7089" w:rsidP="006D7089">
      <w:pPr>
        <w:spacing w:after="0" w:line="240" w:lineRule="auto"/>
        <w:jc w:val="center"/>
        <w:rPr>
          <w:rFonts w:ascii="Times New Roman" w:hAnsi="Times New Roman" w:cs="Times New Roman"/>
          <w:b/>
          <w:sz w:val="24"/>
          <w:szCs w:val="24"/>
        </w:rPr>
      </w:pPr>
      <w:r w:rsidRPr="0077132A">
        <w:rPr>
          <w:rFonts w:ascii="Times New Roman" w:hAnsi="Times New Roman" w:cs="Times New Roman"/>
          <w:b/>
          <w:sz w:val="24"/>
          <w:szCs w:val="24"/>
        </w:rPr>
        <w:t>Задание 2 (0-5 баллов)</w:t>
      </w:r>
      <w:r>
        <w:rPr>
          <w:rFonts w:ascii="Times New Roman" w:hAnsi="Times New Roman" w:cs="Times New Roman"/>
          <w:b/>
          <w:sz w:val="24"/>
          <w:szCs w:val="24"/>
        </w:rPr>
        <w:t xml:space="preserve"> </w:t>
      </w:r>
    </w:p>
    <w:p w:rsidR="006D7089" w:rsidRPr="00D270F6" w:rsidRDefault="006D7089" w:rsidP="006D7089">
      <w:pPr>
        <w:spacing w:after="0" w:line="240" w:lineRule="auto"/>
        <w:jc w:val="both"/>
        <w:rPr>
          <w:rFonts w:ascii="Times New Roman" w:hAnsi="Times New Roman" w:cs="Times New Roman"/>
          <w:b/>
          <w:i/>
          <w:sz w:val="24"/>
          <w:szCs w:val="24"/>
          <w:lang w:val="en-US"/>
        </w:rPr>
      </w:pPr>
      <w:r w:rsidRPr="00E731C3">
        <w:rPr>
          <w:rFonts w:ascii="Times New Roman" w:hAnsi="Times New Roman" w:cs="Times New Roman"/>
          <w:b/>
          <w:i/>
          <w:sz w:val="24"/>
          <w:szCs w:val="24"/>
        </w:rPr>
        <w:t>Прочитайте тексты и установите соответствия между текстами и их заголовками.  Используйте каждую цифру только один раз. В задании есть один лишний заголовок.</w:t>
      </w:r>
      <w:r>
        <w:rPr>
          <w:rFonts w:ascii="Times New Roman" w:hAnsi="Times New Roman" w:cs="Times New Roman"/>
          <w:sz w:val="24"/>
          <w:szCs w:val="24"/>
        </w:rPr>
        <w:t xml:space="preserve"> </w:t>
      </w:r>
      <w:r>
        <w:rPr>
          <w:rFonts w:ascii="Times New Roman" w:hAnsi="Times New Roman" w:cs="Times New Roman"/>
          <w:b/>
          <w:i/>
          <w:sz w:val="24"/>
          <w:szCs w:val="24"/>
        </w:rPr>
        <w:t>Заполните</w:t>
      </w:r>
      <w:r w:rsidRPr="00D270F6">
        <w:rPr>
          <w:rFonts w:ascii="Times New Roman" w:hAnsi="Times New Roman" w:cs="Times New Roman"/>
          <w:b/>
          <w:i/>
          <w:sz w:val="24"/>
          <w:szCs w:val="24"/>
          <w:lang w:val="en-US"/>
        </w:rPr>
        <w:t xml:space="preserve"> </w:t>
      </w:r>
      <w:r>
        <w:rPr>
          <w:rFonts w:ascii="Times New Roman" w:hAnsi="Times New Roman" w:cs="Times New Roman"/>
          <w:b/>
          <w:i/>
          <w:sz w:val="24"/>
          <w:szCs w:val="24"/>
        </w:rPr>
        <w:t>бланк</w:t>
      </w:r>
      <w:r w:rsidRPr="00D270F6">
        <w:rPr>
          <w:rFonts w:ascii="Times New Roman" w:hAnsi="Times New Roman" w:cs="Times New Roman"/>
          <w:b/>
          <w:i/>
          <w:sz w:val="24"/>
          <w:szCs w:val="24"/>
          <w:lang w:val="en-US"/>
        </w:rPr>
        <w:t xml:space="preserve"> </w:t>
      </w:r>
      <w:r>
        <w:rPr>
          <w:rFonts w:ascii="Times New Roman" w:hAnsi="Times New Roman" w:cs="Times New Roman"/>
          <w:b/>
          <w:i/>
          <w:sz w:val="24"/>
          <w:szCs w:val="24"/>
        </w:rPr>
        <w:t>ответов</w:t>
      </w:r>
      <w:r w:rsidRPr="00D270F6">
        <w:rPr>
          <w:rFonts w:ascii="Times New Roman" w:hAnsi="Times New Roman" w:cs="Times New Roman"/>
          <w:b/>
          <w:i/>
          <w:sz w:val="24"/>
          <w:szCs w:val="24"/>
          <w:lang w:val="en-US"/>
        </w:rPr>
        <w:t xml:space="preserve">. </w:t>
      </w:r>
    </w:p>
    <w:p w:rsidR="006D7089" w:rsidRDefault="006D7089" w:rsidP="006D7089">
      <w:pPr>
        <w:pStyle w:val="a4"/>
        <w:spacing w:after="0" w:line="240" w:lineRule="auto"/>
        <w:rPr>
          <w:rFonts w:ascii="Times New Roman" w:hAnsi="Times New Roman" w:cs="Times New Roman"/>
          <w:sz w:val="24"/>
          <w:szCs w:val="24"/>
          <w:lang w:val="en-US"/>
        </w:rPr>
        <w:sectPr w:rsidR="006D7089" w:rsidSect="00F84A60">
          <w:type w:val="continuous"/>
          <w:pgSz w:w="11906" w:h="16838"/>
          <w:pgMar w:top="567" w:right="424" w:bottom="568" w:left="709" w:header="708" w:footer="708" w:gutter="0"/>
          <w:cols w:space="708"/>
          <w:docGrid w:linePitch="360"/>
        </w:sectPr>
      </w:pPr>
    </w:p>
    <w:p w:rsidR="006D7089" w:rsidRPr="0077132A" w:rsidRDefault="006D7089" w:rsidP="006D7089">
      <w:pPr>
        <w:pStyle w:val="a4"/>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 </w:t>
      </w:r>
      <w:r>
        <w:rPr>
          <w:rFonts w:ascii="Times New Roman" w:hAnsi="Times New Roman" w:cs="Times New Roman"/>
          <w:sz w:val="24"/>
          <w:szCs w:val="24"/>
          <w:lang w:val="en-US"/>
        </w:rPr>
        <w:tab/>
      </w:r>
      <w:r w:rsidRPr="0077132A">
        <w:rPr>
          <w:rFonts w:ascii="Times New Roman" w:hAnsi="Times New Roman" w:cs="Times New Roman"/>
          <w:sz w:val="24"/>
          <w:szCs w:val="24"/>
          <w:lang w:val="en-US"/>
        </w:rPr>
        <w:t>A country in a city</w:t>
      </w:r>
    </w:p>
    <w:p w:rsidR="006D7089" w:rsidRPr="0077132A" w:rsidRDefault="006D7089" w:rsidP="006D7089">
      <w:pPr>
        <w:pStyle w:val="a4"/>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t xml:space="preserve"> </w:t>
      </w:r>
      <w:r w:rsidRPr="0077132A">
        <w:rPr>
          <w:rFonts w:ascii="Times New Roman" w:hAnsi="Times New Roman" w:cs="Times New Roman"/>
          <w:sz w:val="24"/>
          <w:szCs w:val="24"/>
          <w:lang w:val="en-US"/>
        </w:rPr>
        <w:t>Once poor, now rich</w:t>
      </w:r>
    </w:p>
    <w:p w:rsidR="006D7089" w:rsidRPr="0077132A" w:rsidRDefault="006D7089" w:rsidP="006D7089">
      <w:pPr>
        <w:spacing w:after="0" w:line="240" w:lineRule="auto"/>
        <w:ind w:left="360" w:firstLine="348"/>
        <w:rPr>
          <w:rFonts w:ascii="Times New Roman" w:hAnsi="Times New Roman" w:cs="Times New Roman"/>
          <w:sz w:val="24"/>
          <w:szCs w:val="24"/>
          <w:lang w:val="en-US"/>
        </w:rPr>
      </w:pPr>
      <w:r w:rsidRPr="0077132A">
        <w:rPr>
          <w:rFonts w:ascii="Times New Roman" w:hAnsi="Times New Roman" w:cs="Times New Roman"/>
          <w:sz w:val="24"/>
          <w:szCs w:val="24"/>
          <w:lang w:val="en-US"/>
        </w:rPr>
        <w:t xml:space="preserve">C. </w:t>
      </w:r>
      <w:r>
        <w:rPr>
          <w:rFonts w:ascii="Times New Roman" w:hAnsi="Times New Roman" w:cs="Times New Roman"/>
          <w:sz w:val="24"/>
          <w:szCs w:val="24"/>
          <w:lang w:val="en-US"/>
        </w:rPr>
        <w:tab/>
      </w:r>
      <w:r w:rsidRPr="0077132A">
        <w:rPr>
          <w:rFonts w:ascii="Times New Roman" w:hAnsi="Times New Roman" w:cs="Times New Roman"/>
          <w:sz w:val="24"/>
          <w:szCs w:val="24"/>
          <w:lang w:val="en-US"/>
        </w:rPr>
        <w:t>Land and water</w:t>
      </w:r>
    </w:p>
    <w:p w:rsidR="006D7089" w:rsidRPr="0077132A" w:rsidRDefault="006D7089" w:rsidP="006D7089">
      <w:pPr>
        <w:spacing w:after="0" w:line="240" w:lineRule="auto"/>
        <w:ind w:left="360" w:firstLine="348"/>
        <w:rPr>
          <w:rFonts w:ascii="Times New Roman" w:hAnsi="Times New Roman" w:cs="Times New Roman"/>
          <w:sz w:val="24"/>
          <w:szCs w:val="24"/>
          <w:lang w:val="en-US"/>
        </w:rPr>
      </w:pPr>
      <w:r w:rsidRPr="0077132A">
        <w:rPr>
          <w:rFonts w:ascii="Times New Roman" w:hAnsi="Times New Roman" w:cs="Times New Roman"/>
          <w:sz w:val="24"/>
          <w:szCs w:val="24"/>
          <w:lang w:val="en-US"/>
        </w:rPr>
        <w:t>D.</w:t>
      </w:r>
      <w:r>
        <w:rPr>
          <w:rFonts w:ascii="Times New Roman" w:hAnsi="Times New Roman" w:cs="Times New Roman"/>
          <w:sz w:val="24"/>
          <w:szCs w:val="24"/>
          <w:lang w:val="en-US"/>
        </w:rPr>
        <w:tab/>
      </w:r>
      <w:r w:rsidRPr="0077132A">
        <w:rPr>
          <w:rFonts w:ascii="Times New Roman" w:hAnsi="Times New Roman" w:cs="Times New Roman"/>
          <w:sz w:val="24"/>
          <w:szCs w:val="24"/>
          <w:lang w:val="en-US"/>
        </w:rPr>
        <w:t xml:space="preserve"> High in many ways</w:t>
      </w:r>
    </w:p>
    <w:p w:rsidR="006D7089" w:rsidRPr="0077132A" w:rsidRDefault="006D7089" w:rsidP="006D7089">
      <w:pPr>
        <w:pStyle w:val="a4"/>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w:t>
      </w:r>
      <w:r>
        <w:rPr>
          <w:rFonts w:ascii="Times New Roman" w:hAnsi="Times New Roman" w:cs="Times New Roman"/>
          <w:sz w:val="24"/>
          <w:szCs w:val="24"/>
          <w:lang w:val="en-US"/>
        </w:rPr>
        <w:tab/>
        <w:t xml:space="preserve"> </w:t>
      </w:r>
      <w:r w:rsidRPr="0077132A">
        <w:rPr>
          <w:rFonts w:ascii="Times New Roman" w:hAnsi="Times New Roman" w:cs="Times New Roman"/>
          <w:sz w:val="24"/>
          <w:szCs w:val="24"/>
          <w:lang w:val="en-US"/>
        </w:rPr>
        <w:t>For adrenalin rush</w:t>
      </w:r>
    </w:p>
    <w:p w:rsidR="006D7089" w:rsidRPr="0077132A" w:rsidRDefault="006D7089" w:rsidP="006D7089">
      <w:pPr>
        <w:pStyle w:val="a4"/>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w:t>
      </w:r>
      <w:r>
        <w:rPr>
          <w:rFonts w:ascii="Times New Roman" w:hAnsi="Times New Roman" w:cs="Times New Roman"/>
          <w:sz w:val="24"/>
          <w:szCs w:val="24"/>
          <w:lang w:val="en-US"/>
        </w:rPr>
        <w:tab/>
        <w:t xml:space="preserve"> </w:t>
      </w:r>
      <w:r w:rsidRPr="0077132A">
        <w:rPr>
          <w:rFonts w:ascii="Times New Roman" w:hAnsi="Times New Roman" w:cs="Times New Roman"/>
          <w:sz w:val="24"/>
          <w:szCs w:val="24"/>
          <w:lang w:val="en-US"/>
        </w:rPr>
        <w:t>The smaller the better</w:t>
      </w:r>
    </w:p>
    <w:p w:rsidR="006D7089" w:rsidRDefault="006D7089" w:rsidP="006D7089">
      <w:pPr>
        <w:spacing w:after="0" w:line="240" w:lineRule="auto"/>
        <w:rPr>
          <w:rFonts w:ascii="Times New Roman" w:hAnsi="Times New Roman" w:cs="Times New Roman"/>
          <w:b/>
          <w:sz w:val="24"/>
          <w:szCs w:val="24"/>
          <w:lang w:val="en-US"/>
        </w:rPr>
        <w:sectPr w:rsidR="006D7089" w:rsidSect="00F84A60">
          <w:type w:val="continuous"/>
          <w:pgSz w:w="11906" w:h="16838"/>
          <w:pgMar w:top="567" w:right="424" w:bottom="568" w:left="709" w:header="708" w:footer="708" w:gutter="0"/>
          <w:cols w:num="2" w:space="708"/>
          <w:docGrid w:linePitch="360"/>
        </w:sectPr>
      </w:pPr>
    </w:p>
    <w:p w:rsidR="006D7089" w:rsidRPr="0077132A" w:rsidRDefault="006D7089" w:rsidP="006D7089">
      <w:pPr>
        <w:spacing w:after="0" w:line="240" w:lineRule="auto"/>
        <w:rPr>
          <w:rFonts w:ascii="Times New Roman" w:hAnsi="Times New Roman" w:cs="Times New Roman"/>
          <w:sz w:val="24"/>
          <w:szCs w:val="24"/>
          <w:lang w:val="en-US"/>
        </w:rPr>
      </w:pPr>
      <w:r w:rsidRPr="00424C33">
        <w:rPr>
          <w:rFonts w:ascii="Times New Roman" w:hAnsi="Times New Roman" w:cs="Times New Roman"/>
          <w:b/>
          <w:sz w:val="24"/>
          <w:szCs w:val="24"/>
          <w:lang w:val="en-US"/>
        </w:rPr>
        <w:lastRenderedPageBreak/>
        <w:t>1)</w:t>
      </w:r>
      <w:r w:rsidRPr="0077132A">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77132A">
        <w:rPr>
          <w:rFonts w:ascii="Times New Roman" w:hAnsi="Times New Roman" w:cs="Times New Roman"/>
          <w:sz w:val="24"/>
          <w:szCs w:val="24"/>
          <w:lang w:val="en-US"/>
        </w:rPr>
        <w:t xml:space="preserve">Another tiny European country is Liechtenstein. </w:t>
      </w:r>
      <w:proofErr w:type="gramStart"/>
      <w:r w:rsidRPr="0077132A">
        <w:rPr>
          <w:rFonts w:ascii="Times New Roman" w:hAnsi="Times New Roman" w:cs="Times New Roman"/>
          <w:sz w:val="24"/>
          <w:szCs w:val="24"/>
          <w:lang w:val="en-US"/>
        </w:rPr>
        <w:t>It  covers</w:t>
      </w:r>
      <w:proofErr w:type="gramEnd"/>
      <w:r w:rsidRPr="0077132A">
        <w:rPr>
          <w:rFonts w:ascii="Times New Roman" w:hAnsi="Times New Roman" w:cs="Times New Roman"/>
          <w:sz w:val="24"/>
          <w:szCs w:val="24"/>
          <w:lang w:val="en-US"/>
        </w:rPr>
        <w:t xml:space="preserve"> 160 square kilometers. It borders Switzerland and Austria. It </w:t>
      </w:r>
      <w:proofErr w:type="gramStart"/>
      <w:r w:rsidRPr="0077132A">
        <w:rPr>
          <w:rFonts w:ascii="Times New Roman" w:hAnsi="Times New Roman" w:cs="Times New Roman"/>
          <w:sz w:val="24"/>
          <w:szCs w:val="24"/>
          <w:lang w:val="en-US"/>
        </w:rPr>
        <w:t>is situated</w:t>
      </w:r>
      <w:proofErr w:type="gramEnd"/>
      <w:r w:rsidRPr="0077132A">
        <w:rPr>
          <w:rFonts w:ascii="Times New Roman" w:hAnsi="Times New Roman" w:cs="Times New Roman"/>
          <w:sz w:val="24"/>
          <w:szCs w:val="24"/>
          <w:lang w:val="en-US"/>
        </w:rPr>
        <w:t xml:space="preserve"> near the Alps. Most of its territory is mountainous, making it a popular destination for skiers. Though there are no natural resources in the </w:t>
      </w:r>
      <w:proofErr w:type="gramStart"/>
      <w:r w:rsidRPr="0077132A">
        <w:rPr>
          <w:rFonts w:ascii="Times New Roman" w:hAnsi="Times New Roman" w:cs="Times New Roman"/>
          <w:sz w:val="24"/>
          <w:szCs w:val="24"/>
          <w:lang w:val="en-US"/>
        </w:rPr>
        <w:t>country</w:t>
      </w:r>
      <w:proofErr w:type="gramEnd"/>
      <w:r w:rsidRPr="0077132A">
        <w:rPr>
          <w:rFonts w:ascii="Times New Roman" w:hAnsi="Times New Roman" w:cs="Times New Roman"/>
          <w:sz w:val="24"/>
          <w:szCs w:val="24"/>
          <w:lang w:val="en-US"/>
        </w:rPr>
        <w:t xml:space="preserve"> it has a highly-developed economy. Like its neighbor Switzerland, Liechtenstein has no military.</w:t>
      </w:r>
    </w:p>
    <w:p w:rsidR="006D7089" w:rsidRPr="0077132A" w:rsidRDefault="006D7089" w:rsidP="006D7089">
      <w:pPr>
        <w:spacing w:after="0" w:line="240" w:lineRule="auto"/>
        <w:rPr>
          <w:rFonts w:ascii="Times New Roman" w:hAnsi="Times New Roman" w:cs="Times New Roman"/>
          <w:sz w:val="24"/>
          <w:szCs w:val="24"/>
          <w:lang w:val="en-US"/>
        </w:rPr>
      </w:pPr>
      <w:r w:rsidRPr="00FD544F">
        <w:rPr>
          <w:rFonts w:ascii="Times New Roman" w:hAnsi="Times New Roman" w:cs="Times New Roman"/>
          <w:b/>
          <w:sz w:val="24"/>
          <w:szCs w:val="24"/>
          <w:lang w:val="en-US"/>
        </w:rPr>
        <w:t>2)</w:t>
      </w:r>
      <w:r w:rsidRPr="0077132A">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77132A">
        <w:rPr>
          <w:rFonts w:ascii="Times New Roman" w:hAnsi="Times New Roman" w:cs="Times New Roman"/>
          <w:sz w:val="24"/>
          <w:szCs w:val="24"/>
          <w:lang w:val="en-US"/>
        </w:rPr>
        <w:t xml:space="preserve">Next on the list of tiny countries is </w:t>
      </w:r>
      <w:proofErr w:type="gramStart"/>
      <w:r w:rsidRPr="0077132A">
        <w:rPr>
          <w:rFonts w:ascii="Times New Roman" w:hAnsi="Times New Roman" w:cs="Times New Roman"/>
          <w:sz w:val="24"/>
          <w:szCs w:val="24"/>
          <w:lang w:val="en-US"/>
        </w:rPr>
        <w:t>Monaco which</w:t>
      </w:r>
      <w:proofErr w:type="gramEnd"/>
      <w:r w:rsidRPr="0077132A">
        <w:rPr>
          <w:rFonts w:ascii="Times New Roman" w:hAnsi="Times New Roman" w:cs="Times New Roman"/>
          <w:sz w:val="24"/>
          <w:szCs w:val="24"/>
          <w:lang w:val="en-US"/>
        </w:rPr>
        <w:t xml:space="preserve"> covers about 2 square kilometers. Monaco is also famous for being the smallest monarchy in the world and it is one of the most densely populated countries. It </w:t>
      </w:r>
      <w:proofErr w:type="gramStart"/>
      <w:r w:rsidRPr="0077132A">
        <w:rPr>
          <w:rFonts w:ascii="Times New Roman" w:hAnsi="Times New Roman" w:cs="Times New Roman"/>
          <w:sz w:val="24"/>
          <w:szCs w:val="24"/>
          <w:lang w:val="en-US"/>
        </w:rPr>
        <w:t>may be best known</w:t>
      </w:r>
      <w:proofErr w:type="gramEnd"/>
      <w:r w:rsidRPr="0077132A">
        <w:rPr>
          <w:rFonts w:ascii="Times New Roman" w:hAnsi="Times New Roman" w:cs="Times New Roman"/>
          <w:sz w:val="24"/>
          <w:szCs w:val="24"/>
          <w:lang w:val="en-US"/>
        </w:rPr>
        <w:t xml:space="preserve"> as one of James Bond’s </w:t>
      </w:r>
      <w:proofErr w:type="spellStart"/>
      <w:r w:rsidRPr="0077132A">
        <w:rPr>
          <w:rFonts w:ascii="Times New Roman" w:hAnsi="Times New Roman" w:cs="Times New Roman"/>
          <w:sz w:val="24"/>
          <w:szCs w:val="24"/>
          <w:lang w:val="en-US"/>
        </w:rPr>
        <w:t>favourite</w:t>
      </w:r>
      <w:proofErr w:type="spellEnd"/>
      <w:r w:rsidRPr="0077132A">
        <w:rPr>
          <w:rFonts w:ascii="Times New Roman" w:hAnsi="Times New Roman" w:cs="Times New Roman"/>
          <w:sz w:val="24"/>
          <w:szCs w:val="24"/>
          <w:lang w:val="en-US"/>
        </w:rPr>
        <w:t xml:space="preserve"> places with its many casinos. The economy of Monaco </w:t>
      </w:r>
      <w:proofErr w:type="gramStart"/>
      <w:r w:rsidRPr="0077132A">
        <w:rPr>
          <w:rFonts w:ascii="Times New Roman" w:hAnsi="Times New Roman" w:cs="Times New Roman"/>
          <w:sz w:val="24"/>
          <w:szCs w:val="24"/>
          <w:lang w:val="en-US"/>
        </w:rPr>
        <w:t>is based</w:t>
      </w:r>
      <w:proofErr w:type="gramEnd"/>
      <w:r w:rsidRPr="0077132A">
        <w:rPr>
          <w:rFonts w:ascii="Times New Roman" w:hAnsi="Times New Roman" w:cs="Times New Roman"/>
          <w:sz w:val="24"/>
          <w:szCs w:val="24"/>
          <w:lang w:val="en-US"/>
        </w:rPr>
        <w:t xml:space="preserve"> mostly on gambling and tourism. It lies on the coast of the Mediterranean Sea and borders France.</w:t>
      </w:r>
    </w:p>
    <w:p w:rsidR="006D7089" w:rsidRPr="0077132A" w:rsidRDefault="006D7089" w:rsidP="006D7089">
      <w:pPr>
        <w:spacing w:after="0" w:line="240" w:lineRule="auto"/>
        <w:rPr>
          <w:rFonts w:ascii="Times New Roman" w:hAnsi="Times New Roman" w:cs="Times New Roman"/>
          <w:sz w:val="24"/>
          <w:szCs w:val="24"/>
          <w:lang w:val="en-US"/>
        </w:rPr>
      </w:pPr>
      <w:r w:rsidRPr="00424C33">
        <w:rPr>
          <w:rFonts w:ascii="Times New Roman" w:hAnsi="Times New Roman" w:cs="Times New Roman"/>
          <w:b/>
          <w:sz w:val="24"/>
          <w:szCs w:val="24"/>
          <w:lang w:val="en-US"/>
        </w:rPr>
        <w:t>3)</w:t>
      </w:r>
      <w:r w:rsidRPr="0077132A">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77132A">
        <w:rPr>
          <w:rFonts w:ascii="Times New Roman" w:hAnsi="Times New Roman" w:cs="Times New Roman"/>
          <w:sz w:val="24"/>
          <w:szCs w:val="24"/>
          <w:lang w:val="en-US"/>
        </w:rPr>
        <w:t xml:space="preserve">The smallest of these tiny countries is Vatican City, covering less than half a square kilometer. Vatican City is the center of the world’s Roman Catholic Church. It is also the home for the Pope, the head of Catholic Church. About 800 people live in Vatican City, but over 25000 people visit it every day to see its beautiful churches and museums. Vatican City </w:t>
      </w:r>
      <w:proofErr w:type="gramStart"/>
      <w:r w:rsidRPr="0077132A">
        <w:rPr>
          <w:rFonts w:ascii="Times New Roman" w:hAnsi="Times New Roman" w:cs="Times New Roman"/>
          <w:sz w:val="24"/>
          <w:szCs w:val="24"/>
          <w:lang w:val="en-US"/>
        </w:rPr>
        <w:t>is surrounded</w:t>
      </w:r>
      <w:proofErr w:type="gramEnd"/>
      <w:r w:rsidRPr="0077132A">
        <w:rPr>
          <w:rFonts w:ascii="Times New Roman" w:hAnsi="Times New Roman" w:cs="Times New Roman"/>
          <w:sz w:val="24"/>
          <w:szCs w:val="24"/>
          <w:lang w:val="en-US"/>
        </w:rPr>
        <w:t xml:space="preserve"> by Rome, Italy.</w:t>
      </w:r>
    </w:p>
    <w:p w:rsidR="006D7089" w:rsidRPr="0077132A" w:rsidRDefault="006D7089" w:rsidP="006D7089">
      <w:pPr>
        <w:spacing w:after="0" w:line="240" w:lineRule="auto"/>
        <w:rPr>
          <w:rFonts w:ascii="Times New Roman" w:hAnsi="Times New Roman" w:cs="Times New Roman"/>
          <w:sz w:val="24"/>
          <w:szCs w:val="24"/>
          <w:lang w:val="en-US"/>
        </w:rPr>
      </w:pPr>
      <w:r w:rsidRPr="00424C33">
        <w:rPr>
          <w:rFonts w:ascii="Times New Roman" w:hAnsi="Times New Roman" w:cs="Times New Roman"/>
          <w:b/>
          <w:sz w:val="24"/>
          <w:szCs w:val="24"/>
          <w:lang w:val="en-US"/>
        </w:rPr>
        <w:t>4)</w:t>
      </w:r>
      <w:r w:rsidRPr="0077132A">
        <w:rPr>
          <w:rFonts w:ascii="Times New Roman" w:hAnsi="Times New Roman" w:cs="Times New Roman"/>
          <w:sz w:val="24"/>
          <w:szCs w:val="24"/>
          <w:lang w:val="en-US"/>
        </w:rPr>
        <w:t xml:space="preserve"> </w:t>
      </w:r>
      <w:r>
        <w:rPr>
          <w:rFonts w:ascii="Times New Roman" w:hAnsi="Times New Roman" w:cs="Times New Roman"/>
          <w:sz w:val="24"/>
          <w:szCs w:val="24"/>
          <w:lang w:val="en-US"/>
        </w:rPr>
        <w:tab/>
      </w:r>
      <w:proofErr w:type="gramStart"/>
      <w:r w:rsidRPr="0077132A">
        <w:rPr>
          <w:rFonts w:ascii="Times New Roman" w:hAnsi="Times New Roman" w:cs="Times New Roman"/>
          <w:sz w:val="24"/>
          <w:szCs w:val="24"/>
          <w:lang w:val="en-US"/>
        </w:rPr>
        <w:t>You’ve</w:t>
      </w:r>
      <w:proofErr w:type="gramEnd"/>
      <w:r w:rsidRPr="0077132A">
        <w:rPr>
          <w:rFonts w:ascii="Times New Roman" w:hAnsi="Times New Roman" w:cs="Times New Roman"/>
          <w:sz w:val="24"/>
          <w:szCs w:val="24"/>
          <w:lang w:val="en-US"/>
        </w:rPr>
        <w:t xml:space="preserve"> probably never heard of San Marino, another of the world’s smallest countries. San Marino </w:t>
      </w:r>
      <w:proofErr w:type="gramStart"/>
      <w:r w:rsidRPr="0077132A">
        <w:rPr>
          <w:rFonts w:ascii="Times New Roman" w:hAnsi="Times New Roman" w:cs="Times New Roman"/>
          <w:sz w:val="24"/>
          <w:szCs w:val="24"/>
          <w:lang w:val="en-US"/>
        </w:rPr>
        <w:t>is known</w:t>
      </w:r>
      <w:proofErr w:type="gramEnd"/>
      <w:r w:rsidRPr="0077132A">
        <w:rPr>
          <w:rFonts w:ascii="Times New Roman" w:hAnsi="Times New Roman" w:cs="Times New Roman"/>
          <w:sz w:val="24"/>
          <w:szCs w:val="24"/>
          <w:lang w:val="en-US"/>
        </w:rPr>
        <w:t xml:space="preserve"> as the world’s oldest republic. </w:t>
      </w:r>
      <w:proofErr w:type="gramStart"/>
      <w:r w:rsidRPr="0077132A">
        <w:rPr>
          <w:rFonts w:ascii="Times New Roman" w:hAnsi="Times New Roman" w:cs="Times New Roman"/>
          <w:sz w:val="24"/>
          <w:szCs w:val="24"/>
          <w:lang w:val="en-US"/>
        </w:rPr>
        <w:t>It was founded in 301 AD by a group of early Christians</w:t>
      </w:r>
      <w:proofErr w:type="gramEnd"/>
      <w:r w:rsidRPr="0077132A">
        <w:rPr>
          <w:rFonts w:ascii="Times New Roman" w:hAnsi="Times New Roman" w:cs="Times New Roman"/>
          <w:sz w:val="24"/>
          <w:szCs w:val="24"/>
          <w:lang w:val="en-US"/>
        </w:rPr>
        <w:t xml:space="preserve">. The country </w:t>
      </w:r>
      <w:proofErr w:type="gramStart"/>
      <w:r w:rsidRPr="0077132A">
        <w:rPr>
          <w:rFonts w:ascii="Times New Roman" w:hAnsi="Times New Roman" w:cs="Times New Roman"/>
          <w:sz w:val="24"/>
          <w:szCs w:val="24"/>
          <w:lang w:val="en-US"/>
        </w:rPr>
        <w:t>is situated</w:t>
      </w:r>
      <w:proofErr w:type="gramEnd"/>
      <w:r w:rsidRPr="0077132A">
        <w:rPr>
          <w:rFonts w:ascii="Times New Roman" w:hAnsi="Times New Roman" w:cs="Times New Roman"/>
          <w:sz w:val="24"/>
          <w:szCs w:val="24"/>
          <w:lang w:val="en-US"/>
        </w:rPr>
        <w:t xml:space="preserve"> on the Adriatic coast, bordering north-central Italy. This location makes it popular with tourists. Indeed, tourism has helped transform San Marino from one of the world’s poorest countries to one of the richest.</w:t>
      </w:r>
    </w:p>
    <w:p w:rsidR="006D7089" w:rsidRPr="0077132A" w:rsidRDefault="006D7089" w:rsidP="006D7089">
      <w:pPr>
        <w:spacing w:after="0" w:line="240" w:lineRule="auto"/>
        <w:rPr>
          <w:rFonts w:ascii="Times New Roman" w:hAnsi="Times New Roman" w:cs="Times New Roman"/>
          <w:sz w:val="24"/>
          <w:szCs w:val="24"/>
        </w:rPr>
      </w:pPr>
      <w:r w:rsidRPr="00424C33">
        <w:rPr>
          <w:rFonts w:ascii="Times New Roman" w:hAnsi="Times New Roman" w:cs="Times New Roman"/>
          <w:b/>
          <w:sz w:val="24"/>
          <w:szCs w:val="24"/>
          <w:lang w:val="en-US"/>
        </w:rPr>
        <w:t>5)</w:t>
      </w:r>
      <w:r w:rsidRPr="0077132A">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77132A">
        <w:rPr>
          <w:rFonts w:ascii="Times New Roman" w:hAnsi="Times New Roman" w:cs="Times New Roman"/>
          <w:sz w:val="24"/>
          <w:szCs w:val="24"/>
          <w:lang w:val="en-US"/>
        </w:rPr>
        <w:t xml:space="preserve">Many of the world’s </w:t>
      </w:r>
      <w:proofErr w:type="gramStart"/>
      <w:r w:rsidRPr="0077132A">
        <w:rPr>
          <w:rFonts w:ascii="Times New Roman" w:hAnsi="Times New Roman" w:cs="Times New Roman"/>
          <w:sz w:val="24"/>
          <w:szCs w:val="24"/>
          <w:lang w:val="en-US"/>
        </w:rPr>
        <w:t>smallest  countries</w:t>
      </w:r>
      <w:proofErr w:type="gramEnd"/>
      <w:r w:rsidRPr="0077132A">
        <w:rPr>
          <w:rFonts w:ascii="Times New Roman" w:hAnsi="Times New Roman" w:cs="Times New Roman"/>
          <w:sz w:val="24"/>
          <w:szCs w:val="24"/>
          <w:lang w:val="en-US"/>
        </w:rPr>
        <w:t xml:space="preserve"> are islands or groups of islands. For example, the Maldives is a </w:t>
      </w:r>
      <w:proofErr w:type="gramStart"/>
      <w:r w:rsidRPr="0077132A">
        <w:rPr>
          <w:rFonts w:ascii="Times New Roman" w:hAnsi="Times New Roman" w:cs="Times New Roman"/>
          <w:sz w:val="24"/>
          <w:szCs w:val="24"/>
          <w:lang w:val="en-US"/>
        </w:rPr>
        <w:t>country  made</w:t>
      </w:r>
      <w:proofErr w:type="gramEnd"/>
      <w:r w:rsidRPr="0077132A">
        <w:rPr>
          <w:rFonts w:ascii="Times New Roman" w:hAnsi="Times New Roman" w:cs="Times New Roman"/>
          <w:sz w:val="24"/>
          <w:szCs w:val="24"/>
          <w:lang w:val="en-US"/>
        </w:rPr>
        <w:t xml:space="preserve"> up of 1190 islands, only 185 of which are occupied. The country, situated in the Indian Ocean, is 298 square kilometers in land territory. The climate is hot and humid here all the </w:t>
      </w:r>
      <w:proofErr w:type="spellStart"/>
      <w:r w:rsidRPr="0077132A">
        <w:rPr>
          <w:rFonts w:ascii="Times New Roman" w:hAnsi="Times New Roman" w:cs="Times New Roman"/>
          <w:sz w:val="24"/>
          <w:szCs w:val="24"/>
          <w:lang w:val="en-US"/>
        </w:rPr>
        <w:t>year long</w:t>
      </w:r>
      <w:proofErr w:type="spellEnd"/>
      <w:r w:rsidRPr="0077132A">
        <w:rPr>
          <w:rFonts w:ascii="Times New Roman" w:hAnsi="Times New Roman" w:cs="Times New Roman"/>
          <w:sz w:val="24"/>
          <w:szCs w:val="24"/>
          <w:lang w:val="en-US"/>
        </w:rPr>
        <w:t>, it also enjoys constant cool breeze. Its coral reefs make it popular destination for divers.</w:t>
      </w:r>
    </w:p>
    <w:tbl>
      <w:tblPr>
        <w:tblStyle w:val="a6"/>
        <w:tblW w:w="0" w:type="auto"/>
        <w:tblLook w:val="04A0" w:firstRow="1" w:lastRow="0" w:firstColumn="1" w:lastColumn="0" w:noHBand="0" w:noVBand="1"/>
      </w:tblPr>
      <w:tblGrid>
        <w:gridCol w:w="1868"/>
        <w:gridCol w:w="1869"/>
        <w:gridCol w:w="1869"/>
        <w:gridCol w:w="1869"/>
        <w:gridCol w:w="1870"/>
      </w:tblGrid>
      <w:tr w:rsidR="006D7089" w:rsidRPr="0077132A" w:rsidTr="00EC6C90">
        <w:tc>
          <w:tcPr>
            <w:tcW w:w="1914" w:type="dxa"/>
          </w:tcPr>
          <w:p w:rsidR="006D7089" w:rsidRPr="0077132A" w:rsidRDefault="006D7089" w:rsidP="00EC6C90">
            <w:pPr>
              <w:rPr>
                <w:rFonts w:ascii="Times New Roman" w:hAnsi="Times New Roman" w:cs="Times New Roman"/>
                <w:sz w:val="24"/>
                <w:szCs w:val="24"/>
              </w:rPr>
            </w:pPr>
            <w:r>
              <w:rPr>
                <w:rFonts w:ascii="Times New Roman" w:hAnsi="Times New Roman" w:cs="Times New Roman"/>
                <w:sz w:val="24"/>
                <w:szCs w:val="24"/>
              </w:rPr>
              <w:t>1)</w:t>
            </w:r>
          </w:p>
        </w:tc>
        <w:tc>
          <w:tcPr>
            <w:tcW w:w="1914" w:type="dxa"/>
          </w:tcPr>
          <w:p w:rsidR="006D7089" w:rsidRPr="0077132A" w:rsidRDefault="006D7089" w:rsidP="00EC6C90">
            <w:pPr>
              <w:rPr>
                <w:rFonts w:ascii="Times New Roman" w:hAnsi="Times New Roman" w:cs="Times New Roman"/>
                <w:sz w:val="24"/>
                <w:szCs w:val="24"/>
              </w:rPr>
            </w:pPr>
            <w:r>
              <w:rPr>
                <w:rFonts w:ascii="Times New Roman" w:hAnsi="Times New Roman" w:cs="Times New Roman"/>
                <w:sz w:val="24"/>
                <w:szCs w:val="24"/>
              </w:rPr>
              <w:t>2)</w:t>
            </w:r>
          </w:p>
        </w:tc>
        <w:tc>
          <w:tcPr>
            <w:tcW w:w="1914" w:type="dxa"/>
          </w:tcPr>
          <w:p w:rsidR="006D7089" w:rsidRPr="0077132A" w:rsidRDefault="006D7089" w:rsidP="00EC6C90">
            <w:pPr>
              <w:rPr>
                <w:rFonts w:ascii="Times New Roman" w:hAnsi="Times New Roman" w:cs="Times New Roman"/>
                <w:sz w:val="24"/>
                <w:szCs w:val="24"/>
              </w:rPr>
            </w:pPr>
            <w:r>
              <w:rPr>
                <w:rFonts w:ascii="Times New Roman" w:hAnsi="Times New Roman" w:cs="Times New Roman"/>
                <w:sz w:val="24"/>
                <w:szCs w:val="24"/>
              </w:rPr>
              <w:t>3)</w:t>
            </w:r>
          </w:p>
        </w:tc>
        <w:tc>
          <w:tcPr>
            <w:tcW w:w="1914" w:type="dxa"/>
          </w:tcPr>
          <w:p w:rsidR="006D7089" w:rsidRPr="0077132A" w:rsidRDefault="006D7089" w:rsidP="00EC6C90">
            <w:pPr>
              <w:rPr>
                <w:rFonts w:ascii="Times New Roman" w:hAnsi="Times New Roman" w:cs="Times New Roman"/>
                <w:sz w:val="24"/>
                <w:szCs w:val="24"/>
              </w:rPr>
            </w:pPr>
            <w:r>
              <w:rPr>
                <w:rFonts w:ascii="Times New Roman" w:hAnsi="Times New Roman" w:cs="Times New Roman"/>
                <w:sz w:val="24"/>
                <w:szCs w:val="24"/>
              </w:rPr>
              <w:t>4)</w:t>
            </w:r>
          </w:p>
        </w:tc>
        <w:tc>
          <w:tcPr>
            <w:tcW w:w="1915" w:type="dxa"/>
          </w:tcPr>
          <w:p w:rsidR="006D7089" w:rsidRPr="0077132A" w:rsidRDefault="006D7089" w:rsidP="00EC6C90">
            <w:pPr>
              <w:rPr>
                <w:rFonts w:ascii="Times New Roman" w:hAnsi="Times New Roman" w:cs="Times New Roman"/>
                <w:sz w:val="24"/>
                <w:szCs w:val="24"/>
              </w:rPr>
            </w:pPr>
            <w:r>
              <w:rPr>
                <w:rFonts w:ascii="Times New Roman" w:hAnsi="Times New Roman" w:cs="Times New Roman"/>
                <w:sz w:val="24"/>
                <w:szCs w:val="24"/>
              </w:rPr>
              <w:t>5)</w:t>
            </w:r>
          </w:p>
        </w:tc>
      </w:tr>
      <w:tr w:rsidR="006D7089" w:rsidRPr="0077132A" w:rsidTr="00EC6C90">
        <w:tc>
          <w:tcPr>
            <w:tcW w:w="1914" w:type="dxa"/>
          </w:tcPr>
          <w:p w:rsidR="006D7089" w:rsidRPr="0077132A" w:rsidRDefault="006D7089" w:rsidP="00EC6C90">
            <w:pPr>
              <w:rPr>
                <w:rFonts w:ascii="Times New Roman" w:hAnsi="Times New Roman" w:cs="Times New Roman"/>
                <w:sz w:val="24"/>
                <w:szCs w:val="24"/>
              </w:rPr>
            </w:pPr>
          </w:p>
        </w:tc>
        <w:tc>
          <w:tcPr>
            <w:tcW w:w="1914" w:type="dxa"/>
          </w:tcPr>
          <w:p w:rsidR="006D7089" w:rsidRPr="0077132A" w:rsidRDefault="006D7089" w:rsidP="00EC6C90">
            <w:pPr>
              <w:rPr>
                <w:rFonts w:ascii="Times New Roman" w:hAnsi="Times New Roman" w:cs="Times New Roman"/>
                <w:sz w:val="24"/>
                <w:szCs w:val="24"/>
              </w:rPr>
            </w:pPr>
          </w:p>
        </w:tc>
        <w:tc>
          <w:tcPr>
            <w:tcW w:w="1914" w:type="dxa"/>
          </w:tcPr>
          <w:p w:rsidR="006D7089" w:rsidRPr="0077132A" w:rsidRDefault="006D7089" w:rsidP="00EC6C90">
            <w:pPr>
              <w:rPr>
                <w:rFonts w:ascii="Times New Roman" w:hAnsi="Times New Roman" w:cs="Times New Roman"/>
                <w:sz w:val="24"/>
                <w:szCs w:val="24"/>
              </w:rPr>
            </w:pPr>
          </w:p>
        </w:tc>
        <w:tc>
          <w:tcPr>
            <w:tcW w:w="1914" w:type="dxa"/>
          </w:tcPr>
          <w:p w:rsidR="006D7089" w:rsidRPr="0077132A" w:rsidRDefault="006D7089" w:rsidP="00EC6C90">
            <w:pPr>
              <w:rPr>
                <w:rFonts w:ascii="Times New Roman" w:hAnsi="Times New Roman" w:cs="Times New Roman"/>
                <w:sz w:val="24"/>
                <w:szCs w:val="24"/>
              </w:rPr>
            </w:pPr>
          </w:p>
        </w:tc>
        <w:tc>
          <w:tcPr>
            <w:tcW w:w="1915" w:type="dxa"/>
          </w:tcPr>
          <w:p w:rsidR="006D7089" w:rsidRPr="0077132A" w:rsidRDefault="006D7089" w:rsidP="00EC6C90">
            <w:pPr>
              <w:rPr>
                <w:rFonts w:ascii="Times New Roman" w:hAnsi="Times New Roman" w:cs="Times New Roman"/>
                <w:sz w:val="24"/>
                <w:szCs w:val="24"/>
              </w:rPr>
            </w:pPr>
          </w:p>
        </w:tc>
      </w:tr>
    </w:tbl>
    <w:p w:rsidR="006D7089" w:rsidRPr="0077132A" w:rsidRDefault="006D7089" w:rsidP="006D7089">
      <w:pPr>
        <w:spacing w:after="0" w:line="240" w:lineRule="auto"/>
        <w:rPr>
          <w:rFonts w:ascii="Times New Roman" w:hAnsi="Times New Roman" w:cs="Times New Roman"/>
          <w:sz w:val="24"/>
          <w:szCs w:val="24"/>
        </w:rPr>
      </w:pPr>
    </w:p>
    <w:p w:rsidR="006D7089" w:rsidRDefault="006D7089" w:rsidP="006D70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ЛЕКСИКА И </w:t>
      </w:r>
      <w:r w:rsidRPr="0077132A">
        <w:rPr>
          <w:rFonts w:ascii="Times New Roman" w:hAnsi="Times New Roman" w:cs="Times New Roman"/>
          <w:b/>
          <w:sz w:val="24"/>
          <w:szCs w:val="24"/>
        </w:rPr>
        <w:t>ГРАММАТИКА</w:t>
      </w:r>
      <w:r>
        <w:rPr>
          <w:rFonts w:ascii="Times New Roman" w:hAnsi="Times New Roman" w:cs="Times New Roman"/>
          <w:b/>
          <w:sz w:val="24"/>
          <w:szCs w:val="24"/>
        </w:rPr>
        <w:t xml:space="preserve"> </w:t>
      </w:r>
    </w:p>
    <w:p w:rsidR="006D7089" w:rsidRDefault="006D7089" w:rsidP="006D70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(рекомендуемое время выполнения – 10 минут)</w:t>
      </w:r>
    </w:p>
    <w:p w:rsidR="006D7089" w:rsidRPr="00E731C3" w:rsidRDefault="006D7089" w:rsidP="006D7089">
      <w:pPr>
        <w:spacing w:after="0" w:line="240" w:lineRule="auto"/>
        <w:jc w:val="center"/>
        <w:rPr>
          <w:rFonts w:ascii="Times New Roman" w:hAnsi="Times New Roman" w:cs="Times New Roman"/>
          <w:b/>
          <w:sz w:val="24"/>
          <w:szCs w:val="24"/>
        </w:rPr>
      </w:pPr>
      <w:r w:rsidRPr="00F84A60">
        <w:rPr>
          <w:rFonts w:ascii="Times New Roman" w:hAnsi="Times New Roman" w:cs="Times New Roman"/>
          <w:b/>
          <w:sz w:val="24"/>
          <w:szCs w:val="24"/>
        </w:rPr>
        <w:t xml:space="preserve">Задание 3 </w:t>
      </w:r>
      <w:r>
        <w:rPr>
          <w:rFonts w:ascii="Times New Roman" w:hAnsi="Times New Roman" w:cs="Times New Roman"/>
          <w:b/>
          <w:sz w:val="24"/>
          <w:szCs w:val="24"/>
        </w:rPr>
        <w:t>(0-5 баллов)</w:t>
      </w:r>
    </w:p>
    <w:p w:rsidR="006D7089" w:rsidRPr="00D270F6" w:rsidRDefault="006D7089" w:rsidP="006D7089">
      <w:pPr>
        <w:spacing w:after="0" w:line="240" w:lineRule="auto"/>
        <w:rPr>
          <w:rFonts w:ascii="Times New Roman" w:hAnsi="Times New Roman" w:cs="Times New Roman"/>
          <w:b/>
          <w:i/>
          <w:sz w:val="24"/>
          <w:szCs w:val="24"/>
          <w:lang w:val="en-US"/>
        </w:rPr>
      </w:pPr>
      <w:r w:rsidRPr="00FD544F">
        <w:rPr>
          <w:rFonts w:ascii="Times New Roman" w:hAnsi="Times New Roman" w:cs="Times New Roman"/>
          <w:b/>
          <w:i/>
          <w:sz w:val="24"/>
          <w:szCs w:val="24"/>
        </w:rPr>
        <w:t>Прочитайте приведенный текст и в</w:t>
      </w:r>
      <w:r>
        <w:rPr>
          <w:rFonts w:ascii="Times New Roman" w:hAnsi="Times New Roman" w:cs="Times New Roman"/>
          <w:b/>
          <w:i/>
          <w:sz w:val="24"/>
          <w:szCs w:val="24"/>
        </w:rPr>
        <w:t>ыберите из списка</w:t>
      </w:r>
      <w:r w:rsidRPr="00FD544F">
        <w:rPr>
          <w:rFonts w:ascii="Times New Roman" w:hAnsi="Times New Roman" w:cs="Times New Roman"/>
          <w:b/>
          <w:i/>
          <w:sz w:val="24"/>
          <w:szCs w:val="24"/>
        </w:rPr>
        <w:t xml:space="preserve"> вместо каждого пропуска нужную грамматическую форму</w:t>
      </w:r>
      <w:r>
        <w:rPr>
          <w:rFonts w:ascii="Times New Roman" w:hAnsi="Times New Roman" w:cs="Times New Roman"/>
          <w:b/>
          <w:i/>
          <w:sz w:val="24"/>
          <w:szCs w:val="24"/>
        </w:rPr>
        <w:t>. Заполните</w:t>
      </w:r>
      <w:r w:rsidRPr="00D270F6">
        <w:rPr>
          <w:rFonts w:ascii="Times New Roman" w:hAnsi="Times New Roman" w:cs="Times New Roman"/>
          <w:b/>
          <w:i/>
          <w:sz w:val="24"/>
          <w:szCs w:val="24"/>
          <w:lang w:val="en-US"/>
        </w:rPr>
        <w:t xml:space="preserve"> </w:t>
      </w:r>
      <w:r>
        <w:rPr>
          <w:rFonts w:ascii="Times New Roman" w:hAnsi="Times New Roman" w:cs="Times New Roman"/>
          <w:b/>
          <w:i/>
          <w:sz w:val="24"/>
          <w:szCs w:val="24"/>
        </w:rPr>
        <w:t>бланк</w:t>
      </w:r>
      <w:r w:rsidRPr="00D270F6">
        <w:rPr>
          <w:rFonts w:ascii="Times New Roman" w:hAnsi="Times New Roman" w:cs="Times New Roman"/>
          <w:b/>
          <w:i/>
          <w:sz w:val="24"/>
          <w:szCs w:val="24"/>
          <w:lang w:val="en-US"/>
        </w:rPr>
        <w:t xml:space="preserve"> </w:t>
      </w:r>
      <w:r>
        <w:rPr>
          <w:rFonts w:ascii="Times New Roman" w:hAnsi="Times New Roman" w:cs="Times New Roman"/>
          <w:b/>
          <w:i/>
          <w:sz w:val="24"/>
          <w:szCs w:val="24"/>
        </w:rPr>
        <w:t>ответов</w:t>
      </w:r>
      <w:r w:rsidRPr="00D270F6">
        <w:rPr>
          <w:rFonts w:ascii="Times New Roman" w:hAnsi="Times New Roman" w:cs="Times New Roman"/>
          <w:b/>
          <w:i/>
          <w:sz w:val="24"/>
          <w:szCs w:val="24"/>
          <w:lang w:val="en-US"/>
        </w:rPr>
        <w:t xml:space="preserve">. </w:t>
      </w:r>
      <w:r w:rsidRPr="00E731C3">
        <w:rPr>
          <w:rFonts w:ascii="Times New Roman" w:hAnsi="Times New Roman" w:cs="Times New Roman"/>
          <w:b/>
          <w:i/>
          <w:sz w:val="24"/>
          <w:szCs w:val="24"/>
        </w:rPr>
        <w:t>Вам</w:t>
      </w:r>
      <w:r w:rsidRPr="00D270F6">
        <w:rPr>
          <w:rFonts w:ascii="Times New Roman" w:hAnsi="Times New Roman" w:cs="Times New Roman"/>
          <w:b/>
          <w:i/>
          <w:sz w:val="24"/>
          <w:szCs w:val="24"/>
          <w:lang w:val="en-US"/>
        </w:rPr>
        <w:t xml:space="preserve"> </w:t>
      </w:r>
      <w:r w:rsidRPr="00E731C3">
        <w:rPr>
          <w:rFonts w:ascii="Times New Roman" w:hAnsi="Times New Roman" w:cs="Times New Roman"/>
          <w:b/>
          <w:i/>
          <w:sz w:val="24"/>
          <w:szCs w:val="24"/>
        </w:rPr>
        <w:t>дан</w:t>
      </w:r>
      <w:r w:rsidRPr="00D270F6">
        <w:rPr>
          <w:rFonts w:ascii="Times New Roman" w:hAnsi="Times New Roman" w:cs="Times New Roman"/>
          <w:b/>
          <w:i/>
          <w:sz w:val="24"/>
          <w:szCs w:val="24"/>
          <w:lang w:val="en-US"/>
        </w:rPr>
        <w:t xml:space="preserve"> </w:t>
      </w:r>
      <w:r w:rsidRPr="00E731C3">
        <w:rPr>
          <w:rFonts w:ascii="Times New Roman" w:hAnsi="Times New Roman" w:cs="Times New Roman"/>
          <w:b/>
          <w:i/>
          <w:sz w:val="24"/>
          <w:szCs w:val="24"/>
        </w:rPr>
        <w:t>образец</w:t>
      </w:r>
      <w:r w:rsidRPr="00D270F6">
        <w:rPr>
          <w:rFonts w:ascii="Times New Roman" w:hAnsi="Times New Roman" w:cs="Times New Roman"/>
          <w:b/>
          <w:i/>
          <w:sz w:val="24"/>
          <w:szCs w:val="24"/>
          <w:lang w:val="en-US"/>
        </w:rPr>
        <w:t xml:space="preserve"> </w:t>
      </w:r>
      <w:r w:rsidRPr="00E731C3">
        <w:rPr>
          <w:rFonts w:ascii="Times New Roman" w:hAnsi="Times New Roman" w:cs="Times New Roman"/>
          <w:b/>
          <w:i/>
          <w:sz w:val="24"/>
          <w:szCs w:val="24"/>
        </w:rPr>
        <w:t>записи</w:t>
      </w:r>
      <w:r w:rsidRPr="00D270F6">
        <w:rPr>
          <w:rFonts w:ascii="Times New Roman" w:hAnsi="Times New Roman" w:cs="Times New Roman"/>
          <w:b/>
          <w:i/>
          <w:sz w:val="24"/>
          <w:szCs w:val="24"/>
          <w:lang w:val="en-US"/>
        </w:rPr>
        <w:t xml:space="preserve"> </w:t>
      </w:r>
      <w:r w:rsidRPr="00E731C3">
        <w:rPr>
          <w:rFonts w:ascii="Times New Roman" w:hAnsi="Times New Roman" w:cs="Times New Roman"/>
          <w:b/>
          <w:i/>
          <w:sz w:val="24"/>
          <w:szCs w:val="24"/>
        </w:rPr>
        <w:t>ответа</w:t>
      </w:r>
      <w:r w:rsidRPr="00D270F6">
        <w:rPr>
          <w:rFonts w:ascii="Times New Roman" w:hAnsi="Times New Roman" w:cs="Times New Roman"/>
          <w:b/>
          <w:i/>
          <w:sz w:val="24"/>
          <w:szCs w:val="24"/>
          <w:lang w:val="en-US"/>
        </w:rPr>
        <w:t xml:space="preserve"> (0).</w:t>
      </w:r>
    </w:p>
    <w:p w:rsidR="006D7089" w:rsidRDefault="006D7089" w:rsidP="006D7089">
      <w:pPr>
        <w:spacing w:after="0" w:line="240" w:lineRule="auto"/>
        <w:rPr>
          <w:rFonts w:ascii="Times New Roman" w:hAnsi="Times New Roman" w:cs="Times New Roman"/>
          <w:sz w:val="24"/>
          <w:szCs w:val="24"/>
          <w:lang w:val="en-US"/>
        </w:rPr>
      </w:pPr>
      <w:r w:rsidRPr="0077132A">
        <w:rPr>
          <w:rFonts w:ascii="Times New Roman" w:hAnsi="Times New Roman" w:cs="Times New Roman"/>
          <w:sz w:val="24"/>
          <w:szCs w:val="24"/>
          <w:lang w:val="en-US"/>
        </w:rPr>
        <w:t xml:space="preserve">In </w:t>
      </w:r>
      <w:proofErr w:type="gramStart"/>
      <w:r w:rsidRPr="0077132A">
        <w:rPr>
          <w:rFonts w:ascii="Times New Roman" w:hAnsi="Times New Roman" w:cs="Times New Roman"/>
          <w:sz w:val="24"/>
          <w:szCs w:val="24"/>
          <w:lang w:val="en-US"/>
        </w:rPr>
        <w:t>the  northern</w:t>
      </w:r>
      <w:proofErr w:type="gramEnd"/>
      <w:r w:rsidRPr="0077132A">
        <w:rPr>
          <w:rFonts w:ascii="Times New Roman" w:hAnsi="Times New Roman" w:cs="Times New Roman"/>
          <w:sz w:val="24"/>
          <w:szCs w:val="24"/>
          <w:lang w:val="en-US"/>
        </w:rPr>
        <w:t xml:space="preserve"> regions of Russia you will see every type of modern transport.  But during </w:t>
      </w:r>
      <w:r w:rsidRPr="008360C1">
        <w:rPr>
          <w:rFonts w:ascii="Times New Roman" w:hAnsi="Times New Roman" w:cs="Times New Roman"/>
          <w:b/>
          <w:sz w:val="24"/>
          <w:szCs w:val="24"/>
          <w:lang w:val="en-US"/>
        </w:rPr>
        <w:t xml:space="preserve">(0) _the__ </w:t>
      </w:r>
      <w:r w:rsidRPr="0077132A">
        <w:rPr>
          <w:rFonts w:ascii="Times New Roman" w:hAnsi="Times New Roman" w:cs="Times New Roman"/>
          <w:sz w:val="24"/>
          <w:szCs w:val="24"/>
          <w:lang w:val="en-US"/>
        </w:rPr>
        <w:t>winter months th</w:t>
      </w:r>
      <w:r>
        <w:rPr>
          <w:rFonts w:ascii="Times New Roman" w:hAnsi="Times New Roman" w:cs="Times New Roman"/>
          <w:sz w:val="24"/>
          <w:szCs w:val="24"/>
          <w:lang w:val="en-US"/>
        </w:rPr>
        <w:t xml:space="preserve">e Sakha Republic (or </w:t>
      </w:r>
      <w:proofErr w:type="spellStart"/>
      <w:r>
        <w:rPr>
          <w:rFonts w:ascii="Times New Roman" w:hAnsi="Times New Roman" w:cs="Times New Roman"/>
          <w:sz w:val="24"/>
          <w:szCs w:val="24"/>
          <w:lang w:val="en-US"/>
        </w:rPr>
        <w:t>Yakutia</w:t>
      </w:r>
      <w:proofErr w:type="spellEnd"/>
      <w:proofErr w:type="gramStart"/>
      <w:r>
        <w:rPr>
          <w:rFonts w:ascii="Times New Roman" w:hAnsi="Times New Roman" w:cs="Times New Roman"/>
          <w:sz w:val="24"/>
          <w:szCs w:val="24"/>
          <w:lang w:val="en-US"/>
        </w:rPr>
        <w:t xml:space="preserve">)  </w:t>
      </w:r>
      <w:r w:rsidRPr="008360C1">
        <w:rPr>
          <w:rFonts w:ascii="Times New Roman" w:hAnsi="Times New Roman" w:cs="Times New Roman"/>
          <w:b/>
          <w:sz w:val="24"/>
          <w:szCs w:val="24"/>
          <w:lang w:val="en-US"/>
        </w:rPr>
        <w:t>(</w:t>
      </w:r>
      <w:proofErr w:type="gramEnd"/>
      <w:r w:rsidRPr="008360C1">
        <w:rPr>
          <w:rFonts w:ascii="Times New Roman" w:hAnsi="Times New Roman" w:cs="Times New Roman"/>
          <w:b/>
          <w:sz w:val="24"/>
          <w:szCs w:val="24"/>
          <w:lang w:val="en-US"/>
        </w:rPr>
        <w:t>1)____________________</w:t>
      </w:r>
      <w:r w:rsidRPr="0077132A">
        <w:rPr>
          <w:rFonts w:ascii="Times New Roman" w:hAnsi="Times New Roman" w:cs="Times New Roman"/>
          <w:sz w:val="24"/>
          <w:szCs w:val="24"/>
          <w:lang w:val="en-US"/>
        </w:rPr>
        <w:t xml:space="preserve"> one of the coldest parts of the world. Temperatures fall as low as – 50C. Car engines can freeze and even if your car starts, the snow and ice on the road can make it impossible to travel. When the weather is like this, </w:t>
      </w:r>
      <w:r w:rsidRPr="008360C1">
        <w:rPr>
          <w:rFonts w:ascii="Times New Roman" w:hAnsi="Times New Roman" w:cs="Times New Roman"/>
          <w:sz w:val="24"/>
          <w:szCs w:val="24"/>
          <w:lang w:val="en-US"/>
        </w:rPr>
        <w:t xml:space="preserve">the </w:t>
      </w:r>
      <w:r w:rsidRPr="008360C1">
        <w:rPr>
          <w:rFonts w:ascii="Times New Roman" w:hAnsi="Times New Roman" w:cs="Times New Roman"/>
          <w:b/>
          <w:sz w:val="24"/>
          <w:szCs w:val="24"/>
          <w:lang w:val="en-US"/>
        </w:rPr>
        <w:t>(2</w:t>
      </w:r>
      <w:proofErr w:type="gramStart"/>
      <w:r w:rsidRPr="008360C1">
        <w:rPr>
          <w:rFonts w:ascii="Times New Roman" w:hAnsi="Times New Roman" w:cs="Times New Roman"/>
          <w:b/>
          <w:sz w:val="24"/>
          <w:szCs w:val="24"/>
          <w:lang w:val="en-US"/>
        </w:rPr>
        <w:t>)_</w:t>
      </w:r>
      <w:proofErr w:type="gramEnd"/>
      <w:r w:rsidRPr="008360C1">
        <w:rPr>
          <w:rFonts w:ascii="Times New Roman" w:hAnsi="Times New Roman" w:cs="Times New Roman"/>
          <w:b/>
          <w:sz w:val="24"/>
          <w:szCs w:val="24"/>
          <w:lang w:val="en-US"/>
        </w:rPr>
        <w:t>________________</w:t>
      </w:r>
      <w:r w:rsidRPr="0077132A">
        <w:rPr>
          <w:rFonts w:ascii="Times New Roman" w:hAnsi="Times New Roman" w:cs="Times New Roman"/>
          <w:sz w:val="24"/>
          <w:szCs w:val="24"/>
          <w:lang w:val="en-US"/>
        </w:rPr>
        <w:t xml:space="preserve">way to travel is with a team of dogs pulling you. Popularity of dog sledding appeared with the arrival of Russian traders to the Arctic. </w:t>
      </w:r>
      <w:proofErr w:type="spellStart"/>
      <w:r w:rsidRPr="0077132A">
        <w:rPr>
          <w:rFonts w:ascii="Times New Roman" w:hAnsi="Times New Roman" w:cs="Times New Roman"/>
          <w:sz w:val="24"/>
          <w:szCs w:val="24"/>
          <w:lang w:val="en-US"/>
        </w:rPr>
        <w:t>Yakuti</w:t>
      </w:r>
      <w:r>
        <w:rPr>
          <w:rFonts w:ascii="Times New Roman" w:hAnsi="Times New Roman" w:cs="Times New Roman"/>
          <w:sz w:val="24"/>
          <w:szCs w:val="24"/>
          <w:lang w:val="en-US"/>
        </w:rPr>
        <w: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Laikas</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might not be as fast </w:t>
      </w:r>
      <w:r w:rsidRPr="008360C1">
        <w:rPr>
          <w:rFonts w:ascii="Times New Roman" w:hAnsi="Times New Roman" w:cs="Times New Roman"/>
          <w:b/>
          <w:sz w:val="24"/>
          <w:szCs w:val="24"/>
          <w:lang w:val="en-US"/>
        </w:rPr>
        <w:t>(3).____________________</w:t>
      </w:r>
      <w:r w:rsidRPr="0077132A">
        <w:rPr>
          <w:rFonts w:ascii="Times New Roman" w:hAnsi="Times New Roman" w:cs="Times New Roman"/>
          <w:sz w:val="24"/>
          <w:szCs w:val="24"/>
          <w:lang w:val="en-US"/>
        </w:rPr>
        <w:t xml:space="preserve"> modern snow</w:t>
      </w:r>
      <w:proofErr w:type="gramEnd"/>
      <w:r w:rsidRPr="0077132A">
        <w:rPr>
          <w:rFonts w:ascii="Times New Roman" w:hAnsi="Times New Roman" w:cs="Times New Roman"/>
          <w:sz w:val="24"/>
          <w:szCs w:val="24"/>
          <w:lang w:val="en-US"/>
        </w:rPr>
        <w:t xml:space="preserve"> mobile but they are better for the env</w:t>
      </w:r>
      <w:r>
        <w:rPr>
          <w:rFonts w:ascii="Times New Roman" w:hAnsi="Times New Roman" w:cs="Times New Roman"/>
          <w:sz w:val="24"/>
          <w:szCs w:val="24"/>
          <w:lang w:val="en-US"/>
        </w:rPr>
        <w:t xml:space="preserve">ironment. The journey is also </w:t>
      </w:r>
      <w:r w:rsidRPr="008360C1">
        <w:rPr>
          <w:rFonts w:ascii="Times New Roman" w:hAnsi="Times New Roman" w:cs="Times New Roman"/>
          <w:b/>
          <w:sz w:val="24"/>
          <w:szCs w:val="24"/>
          <w:lang w:val="en-US"/>
        </w:rPr>
        <w:t>(4)._______________</w:t>
      </w:r>
      <w:proofErr w:type="spellStart"/>
      <w:r w:rsidRPr="0077132A">
        <w:rPr>
          <w:rFonts w:ascii="Times New Roman" w:hAnsi="Times New Roman" w:cs="Times New Roman"/>
          <w:sz w:val="24"/>
          <w:szCs w:val="24"/>
          <w:lang w:val="en-US"/>
        </w:rPr>
        <w:t>quiter</w:t>
      </w:r>
      <w:proofErr w:type="spellEnd"/>
      <w:r w:rsidRPr="0077132A">
        <w:rPr>
          <w:rFonts w:ascii="Times New Roman" w:hAnsi="Times New Roman" w:cs="Times New Roman"/>
          <w:sz w:val="24"/>
          <w:szCs w:val="24"/>
          <w:lang w:val="en-US"/>
        </w:rPr>
        <w:t xml:space="preserve"> than by a snowmobile. Everyone knows that kids love sledding. They also love dogs.</w:t>
      </w:r>
      <w:r>
        <w:rPr>
          <w:rFonts w:ascii="Times New Roman" w:hAnsi="Times New Roman" w:cs="Times New Roman"/>
          <w:sz w:val="24"/>
          <w:szCs w:val="24"/>
          <w:lang w:val="en-US"/>
        </w:rPr>
        <w:t xml:space="preserve"> If you </w:t>
      </w:r>
      <w:r w:rsidRPr="008360C1">
        <w:rPr>
          <w:rFonts w:ascii="Times New Roman" w:hAnsi="Times New Roman" w:cs="Times New Roman"/>
          <w:b/>
          <w:sz w:val="24"/>
          <w:szCs w:val="24"/>
          <w:lang w:val="en-US"/>
        </w:rPr>
        <w:t>(5) ______________</w:t>
      </w:r>
      <w:r w:rsidRPr="0077132A">
        <w:rPr>
          <w:rFonts w:ascii="Times New Roman" w:hAnsi="Times New Roman" w:cs="Times New Roman"/>
          <w:sz w:val="24"/>
          <w:szCs w:val="24"/>
          <w:lang w:val="en-US"/>
        </w:rPr>
        <w:t>the two with a dose of clear blue sky, you will have the perfect family winter adventure.</w:t>
      </w:r>
    </w:p>
    <w:tbl>
      <w:tblPr>
        <w:tblStyle w:val="a6"/>
        <w:tblW w:w="0" w:type="auto"/>
        <w:tblLook w:val="04A0" w:firstRow="1" w:lastRow="0" w:firstColumn="1" w:lastColumn="0" w:noHBand="0" w:noVBand="1"/>
      </w:tblPr>
      <w:tblGrid>
        <w:gridCol w:w="704"/>
        <w:gridCol w:w="2268"/>
        <w:gridCol w:w="2126"/>
        <w:gridCol w:w="2378"/>
        <w:gridCol w:w="1869"/>
      </w:tblGrid>
      <w:tr w:rsidR="006D7089" w:rsidTr="00EC6C90">
        <w:tc>
          <w:tcPr>
            <w:tcW w:w="704"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2268"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A.     the</w:t>
            </w:r>
          </w:p>
        </w:tc>
        <w:tc>
          <w:tcPr>
            <w:tcW w:w="2126"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B.    a</w:t>
            </w:r>
          </w:p>
        </w:tc>
        <w:tc>
          <w:tcPr>
            <w:tcW w:w="2378"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C.        an</w:t>
            </w:r>
          </w:p>
        </w:tc>
        <w:tc>
          <w:tcPr>
            <w:tcW w:w="1869"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D.        -</w:t>
            </w:r>
          </w:p>
        </w:tc>
      </w:tr>
      <w:tr w:rsidR="006D7089" w:rsidTr="00EC6C90">
        <w:tc>
          <w:tcPr>
            <w:tcW w:w="704"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77132A">
              <w:rPr>
                <w:rFonts w:ascii="Times New Roman" w:hAnsi="Times New Roman" w:cs="Times New Roman"/>
                <w:sz w:val="24"/>
                <w:szCs w:val="24"/>
                <w:lang w:val="en-US"/>
              </w:rPr>
              <w:t>become</w:t>
            </w:r>
          </w:p>
        </w:tc>
        <w:tc>
          <w:tcPr>
            <w:tcW w:w="2126"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77132A">
              <w:rPr>
                <w:rFonts w:ascii="Times New Roman" w:hAnsi="Times New Roman" w:cs="Times New Roman"/>
                <w:sz w:val="24"/>
                <w:szCs w:val="24"/>
                <w:lang w:val="en-US"/>
              </w:rPr>
              <w:t xml:space="preserve"> becomes</w:t>
            </w:r>
          </w:p>
        </w:tc>
        <w:tc>
          <w:tcPr>
            <w:tcW w:w="2378"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77132A">
              <w:rPr>
                <w:rFonts w:ascii="Times New Roman" w:hAnsi="Times New Roman" w:cs="Times New Roman"/>
                <w:sz w:val="24"/>
                <w:szCs w:val="24"/>
                <w:lang w:val="en-US"/>
              </w:rPr>
              <w:t>became</w:t>
            </w:r>
          </w:p>
        </w:tc>
        <w:tc>
          <w:tcPr>
            <w:tcW w:w="1869"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77132A">
              <w:rPr>
                <w:rFonts w:ascii="Times New Roman" w:hAnsi="Times New Roman" w:cs="Times New Roman"/>
                <w:sz w:val="24"/>
                <w:szCs w:val="24"/>
                <w:lang w:val="en-US"/>
              </w:rPr>
              <w:t>has become</w:t>
            </w:r>
            <w:r>
              <w:rPr>
                <w:rFonts w:ascii="Times New Roman" w:hAnsi="Times New Roman" w:cs="Times New Roman"/>
                <w:sz w:val="24"/>
                <w:szCs w:val="24"/>
                <w:lang w:val="en-US"/>
              </w:rPr>
              <w:t xml:space="preserve"> </w:t>
            </w:r>
          </w:p>
        </w:tc>
      </w:tr>
      <w:tr w:rsidR="006D7089" w:rsidTr="00EC6C90">
        <w:tc>
          <w:tcPr>
            <w:tcW w:w="704"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68"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77132A">
              <w:rPr>
                <w:rFonts w:ascii="Times New Roman" w:hAnsi="Times New Roman" w:cs="Times New Roman"/>
                <w:sz w:val="24"/>
                <w:szCs w:val="24"/>
                <w:lang w:val="en-US"/>
              </w:rPr>
              <w:t>good</w:t>
            </w:r>
          </w:p>
        </w:tc>
        <w:tc>
          <w:tcPr>
            <w:tcW w:w="2126"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77132A">
              <w:rPr>
                <w:rFonts w:ascii="Times New Roman" w:hAnsi="Times New Roman" w:cs="Times New Roman"/>
                <w:sz w:val="24"/>
                <w:szCs w:val="24"/>
                <w:lang w:val="en-US"/>
              </w:rPr>
              <w:t>better</w:t>
            </w:r>
          </w:p>
        </w:tc>
        <w:tc>
          <w:tcPr>
            <w:tcW w:w="2378" w:type="dxa"/>
          </w:tcPr>
          <w:p w:rsidR="006D7089" w:rsidRDefault="006D7089" w:rsidP="00240B64">
            <w:pPr>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8360C1">
              <w:rPr>
                <w:rFonts w:ascii="Times New Roman" w:hAnsi="Times New Roman" w:cs="Times New Roman"/>
                <w:sz w:val="24"/>
                <w:szCs w:val="24"/>
                <w:lang w:val="en-US"/>
              </w:rPr>
              <w:t>best</w:t>
            </w:r>
          </w:p>
        </w:tc>
        <w:tc>
          <w:tcPr>
            <w:tcW w:w="1869"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77132A">
              <w:rPr>
                <w:rFonts w:ascii="Times New Roman" w:hAnsi="Times New Roman" w:cs="Times New Roman"/>
                <w:sz w:val="24"/>
                <w:szCs w:val="24"/>
                <w:lang w:val="en-US"/>
              </w:rPr>
              <w:t>more better</w:t>
            </w:r>
          </w:p>
        </w:tc>
      </w:tr>
      <w:tr w:rsidR="006D7089" w:rsidTr="00EC6C90">
        <w:tc>
          <w:tcPr>
            <w:tcW w:w="704"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68"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A.     t</w:t>
            </w:r>
            <w:r w:rsidRPr="0077132A">
              <w:rPr>
                <w:rFonts w:ascii="Times New Roman" w:hAnsi="Times New Roman" w:cs="Times New Roman"/>
                <w:sz w:val="24"/>
                <w:szCs w:val="24"/>
                <w:lang w:val="en-US"/>
              </w:rPr>
              <w:t xml:space="preserve"> so</w:t>
            </w:r>
          </w:p>
        </w:tc>
        <w:tc>
          <w:tcPr>
            <w:tcW w:w="2126"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77132A">
              <w:rPr>
                <w:rFonts w:ascii="Times New Roman" w:hAnsi="Times New Roman" w:cs="Times New Roman"/>
                <w:sz w:val="24"/>
                <w:szCs w:val="24"/>
                <w:lang w:val="en-US"/>
              </w:rPr>
              <w:t>as</w:t>
            </w:r>
          </w:p>
        </w:tc>
        <w:tc>
          <w:tcPr>
            <w:tcW w:w="2378"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77132A">
              <w:rPr>
                <w:rFonts w:ascii="Times New Roman" w:hAnsi="Times New Roman" w:cs="Times New Roman"/>
                <w:sz w:val="24"/>
                <w:szCs w:val="24"/>
                <w:lang w:val="en-US"/>
              </w:rPr>
              <w:t>to</w:t>
            </w:r>
          </w:p>
        </w:tc>
        <w:tc>
          <w:tcPr>
            <w:tcW w:w="1869"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77132A">
              <w:rPr>
                <w:rFonts w:ascii="Times New Roman" w:hAnsi="Times New Roman" w:cs="Times New Roman"/>
                <w:sz w:val="24"/>
                <w:szCs w:val="24"/>
                <w:lang w:val="en-US"/>
              </w:rPr>
              <w:t>than</w:t>
            </w:r>
          </w:p>
        </w:tc>
      </w:tr>
      <w:tr w:rsidR="006D7089" w:rsidTr="00EC6C90">
        <w:tc>
          <w:tcPr>
            <w:tcW w:w="704"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268"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77132A">
              <w:rPr>
                <w:rFonts w:ascii="Times New Roman" w:hAnsi="Times New Roman" w:cs="Times New Roman"/>
                <w:sz w:val="24"/>
                <w:szCs w:val="24"/>
                <w:lang w:val="en-US"/>
              </w:rPr>
              <w:t>more</w:t>
            </w:r>
          </w:p>
        </w:tc>
        <w:tc>
          <w:tcPr>
            <w:tcW w:w="2126"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77132A">
              <w:rPr>
                <w:rFonts w:ascii="Times New Roman" w:hAnsi="Times New Roman" w:cs="Times New Roman"/>
                <w:sz w:val="24"/>
                <w:szCs w:val="24"/>
                <w:lang w:val="en-US"/>
              </w:rPr>
              <w:t>much</w:t>
            </w:r>
          </w:p>
        </w:tc>
        <w:tc>
          <w:tcPr>
            <w:tcW w:w="2378"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77132A">
              <w:rPr>
                <w:rFonts w:ascii="Times New Roman" w:hAnsi="Times New Roman" w:cs="Times New Roman"/>
                <w:sz w:val="24"/>
                <w:szCs w:val="24"/>
                <w:lang w:val="en-US"/>
              </w:rPr>
              <w:t>the</w:t>
            </w:r>
          </w:p>
        </w:tc>
        <w:tc>
          <w:tcPr>
            <w:tcW w:w="1869"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77132A">
              <w:rPr>
                <w:rFonts w:ascii="Times New Roman" w:hAnsi="Times New Roman" w:cs="Times New Roman"/>
                <w:sz w:val="24"/>
                <w:szCs w:val="24"/>
                <w:lang w:val="en-US"/>
              </w:rPr>
              <w:t>the most</w:t>
            </w:r>
          </w:p>
        </w:tc>
      </w:tr>
      <w:tr w:rsidR="006D7089" w:rsidTr="00EC6C90">
        <w:tc>
          <w:tcPr>
            <w:tcW w:w="704"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268"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77132A">
              <w:rPr>
                <w:rFonts w:ascii="Times New Roman" w:hAnsi="Times New Roman" w:cs="Times New Roman"/>
                <w:sz w:val="24"/>
                <w:szCs w:val="24"/>
                <w:lang w:val="en-US"/>
              </w:rPr>
              <w:t>combine</w:t>
            </w:r>
          </w:p>
        </w:tc>
        <w:tc>
          <w:tcPr>
            <w:tcW w:w="2126"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77132A">
              <w:rPr>
                <w:rFonts w:ascii="Times New Roman" w:hAnsi="Times New Roman" w:cs="Times New Roman"/>
                <w:sz w:val="24"/>
                <w:szCs w:val="24"/>
                <w:lang w:val="en-US"/>
              </w:rPr>
              <w:t>combined</w:t>
            </w:r>
          </w:p>
        </w:tc>
        <w:tc>
          <w:tcPr>
            <w:tcW w:w="2378"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77132A">
              <w:rPr>
                <w:rFonts w:ascii="Times New Roman" w:hAnsi="Times New Roman" w:cs="Times New Roman"/>
                <w:sz w:val="24"/>
                <w:szCs w:val="24"/>
                <w:lang w:val="en-US"/>
              </w:rPr>
              <w:t xml:space="preserve"> has combined</w:t>
            </w:r>
          </w:p>
        </w:tc>
        <w:tc>
          <w:tcPr>
            <w:tcW w:w="1869" w:type="dxa"/>
          </w:tcPr>
          <w:p w:rsidR="006D7089" w:rsidRDefault="006D7089" w:rsidP="00EC6C90">
            <w:pPr>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77132A">
              <w:rPr>
                <w:rFonts w:ascii="Times New Roman" w:hAnsi="Times New Roman" w:cs="Times New Roman"/>
                <w:sz w:val="24"/>
                <w:szCs w:val="24"/>
                <w:lang w:val="en-US"/>
              </w:rPr>
              <w:t>is combining</w:t>
            </w:r>
          </w:p>
        </w:tc>
      </w:tr>
    </w:tbl>
    <w:p w:rsidR="006D7089" w:rsidRDefault="006D7089" w:rsidP="006D7089">
      <w:pPr>
        <w:spacing w:after="0" w:line="240" w:lineRule="auto"/>
        <w:rPr>
          <w:rFonts w:ascii="Times New Roman" w:hAnsi="Times New Roman" w:cs="Times New Roman"/>
          <w:sz w:val="24"/>
          <w:szCs w:val="24"/>
          <w:lang w:val="en-US"/>
        </w:rPr>
      </w:pPr>
    </w:p>
    <w:p w:rsidR="00E41059" w:rsidRDefault="00E41059" w:rsidP="006D7089">
      <w:pPr>
        <w:spacing w:after="0" w:line="240" w:lineRule="auto"/>
        <w:jc w:val="center"/>
        <w:rPr>
          <w:rFonts w:ascii="Times New Roman" w:hAnsi="Times New Roman" w:cs="Times New Roman"/>
          <w:b/>
          <w:sz w:val="24"/>
          <w:szCs w:val="24"/>
        </w:rPr>
      </w:pPr>
    </w:p>
    <w:p w:rsidR="00E41059" w:rsidRDefault="00E41059" w:rsidP="006D7089">
      <w:pPr>
        <w:spacing w:after="0" w:line="240" w:lineRule="auto"/>
        <w:jc w:val="center"/>
        <w:rPr>
          <w:rFonts w:ascii="Times New Roman" w:hAnsi="Times New Roman" w:cs="Times New Roman"/>
          <w:b/>
          <w:sz w:val="24"/>
          <w:szCs w:val="24"/>
        </w:rPr>
      </w:pPr>
    </w:p>
    <w:p w:rsidR="00E41059" w:rsidRDefault="00E41059" w:rsidP="006D7089">
      <w:pPr>
        <w:spacing w:after="0" w:line="240" w:lineRule="auto"/>
        <w:jc w:val="center"/>
        <w:rPr>
          <w:rFonts w:ascii="Times New Roman" w:hAnsi="Times New Roman" w:cs="Times New Roman"/>
          <w:b/>
          <w:sz w:val="24"/>
          <w:szCs w:val="24"/>
        </w:rPr>
      </w:pPr>
    </w:p>
    <w:p w:rsidR="00E41059" w:rsidRDefault="00E41059" w:rsidP="006D7089">
      <w:pPr>
        <w:spacing w:after="0" w:line="240" w:lineRule="auto"/>
        <w:jc w:val="center"/>
        <w:rPr>
          <w:rFonts w:ascii="Times New Roman" w:hAnsi="Times New Roman" w:cs="Times New Roman"/>
          <w:b/>
          <w:sz w:val="24"/>
          <w:szCs w:val="24"/>
        </w:rPr>
      </w:pPr>
    </w:p>
    <w:p w:rsidR="006D7089" w:rsidRPr="0077132A" w:rsidRDefault="006D7089" w:rsidP="006D7089">
      <w:pPr>
        <w:spacing w:after="0" w:line="240" w:lineRule="auto"/>
        <w:jc w:val="center"/>
        <w:rPr>
          <w:rFonts w:ascii="Times New Roman" w:hAnsi="Times New Roman" w:cs="Times New Roman"/>
          <w:b/>
          <w:sz w:val="24"/>
          <w:szCs w:val="24"/>
        </w:rPr>
      </w:pPr>
      <w:r w:rsidRPr="00D270F6">
        <w:rPr>
          <w:rFonts w:ascii="Times New Roman" w:hAnsi="Times New Roman" w:cs="Times New Roman"/>
          <w:b/>
          <w:sz w:val="24"/>
          <w:szCs w:val="24"/>
        </w:rPr>
        <w:lastRenderedPageBreak/>
        <w:t xml:space="preserve">Задание 4 </w:t>
      </w:r>
      <w:r>
        <w:rPr>
          <w:rFonts w:ascii="Times New Roman" w:hAnsi="Times New Roman" w:cs="Times New Roman"/>
          <w:b/>
          <w:sz w:val="24"/>
          <w:szCs w:val="24"/>
        </w:rPr>
        <w:t>(0-5 баллов)</w:t>
      </w:r>
    </w:p>
    <w:p w:rsidR="006D7089" w:rsidRPr="00F84A60" w:rsidRDefault="006D7089" w:rsidP="006D7089">
      <w:pPr>
        <w:spacing w:after="0" w:line="240" w:lineRule="auto"/>
        <w:rPr>
          <w:rFonts w:ascii="Times New Roman" w:hAnsi="Times New Roman" w:cs="Times New Roman"/>
          <w:b/>
          <w:i/>
          <w:sz w:val="24"/>
          <w:szCs w:val="24"/>
        </w:rPr>
      </w:pPr>
      <w:r w:rsidRPr="000739ED">
        <w:rPr>
          <w:rFonts w:ascii="Times New Roman" w:hAnsi="Times New Roman" w:cs="Times New Roman"/>
          <w:b/>
          <w:i/>
          <w:sz w:val="24"/>
          <w:szCs w:val="24"/>
        </w:rPr>
        <w:t>Прочитайте текст и заполните пропуски подходящими словами из списка. Два слова в этом списке лишние.</w:t>
      </w:r>
      <w:r w:rsidRPr="00F84A60">
        <w:rPr>
          <w:rFonts w:ascii="Times New Roman" w:hAnsi="Times New Roman" w:cs="Times New Roman"/>
          <w:b/>
          <w:i/>
          <w:sz w:val="24"/>
          <w:szCs w:val="24"/>
        </w:rPr>
        <w:t xml:space="preserve"> </w:t>
      </w:r>
      <w:r>
        <w:rPr>
          <w:rFonts w:ascii="Times New Roman" w:hAnsi="Times New Roman" w:cs="Times New Roman"/>
          <w:b/>
          <w:i/>
          <w:sz w:val="24"/>
          <w:szCs w:val="24"/>
        </w:rPr>
        <w:t xml:space="preserve">Заполните бланк ответов. </w:t>
      </w:r>
      <w:r w:rsidRPr="00E731C3">
        <w:rPr>
          <w:rFonts w:ascii="Times New Roman" w:hAnsi="Times New Roman" w:cs="Times New Roman"/>
          <w:b/>
          <w:i/>
          <w:sz w:val="24"/>
          <w:szCs w:val="24"/>
        </w:rPr>
        <w:t>Вам дан образец записи ответа</w:t>
      </w:r>
      <w:r>
        <w:rPr>
          <w:rFonts w:ascii="Times New Roman" w:hAnsi="Times New Roman" w:cs="Times New Roman"/>
          <w:b/>
          <w:i/>
          <w:sz w:val="24"/>
          <w:szCs w:val="24"/>
        </w:rPr>
        <w:t xml:space="preserve"> </w:t>
      </w:r>
      <w:r w:rsidRPr="00F84A60">
        <w:rPr>
          <w:rFonts w:ascii="Times New Roman" w:hAnsi="Times New Roman" w:cs="Times New Roman"/>
          <w:b/>
          <w:i/>
          <w:sz w:val="24"/>
          <w:szCs w:val="24"/>
        </w:rPr>
        <w:t>(0).</w:t>
      </w:r>
    </w:p>
    <w:tbl>
      <w:tblPr>
        <w:tblStyle w:val="a6"/>
        <w:tblW w:w="9918" w:type="dxa"/>
        <w:tblLayout w:type="fixed"/>
        <w:tblLook w:val="04A0" w:firstRow="1" w:lastRow="0" w:firstColumn="1" w:lastColumn="0" w:noHBand="0" w:noVBand="1"/>
      </w:tblPr>
      <w:tblGrid>
        <w:gridCol w:w="8359"/>
        <w:gridCol w:w="1559"/>
      </w:tblGrid>
      <w:tr w:rsidR="006D7089" w:rsidRPr="000739ED" w:rsidTr="008F7843">
        <w:tc>
          <w:tcPr>
            <w:tcW w:w="8359" w:type="dxa"/>
          </w:tcPr>
          <w:p w:rsidR="006D7089" w:rsidRPr="0077132A" w:rsidRDefault="006D7089" w:rsidP="00EC6C90">
            <w:pPr>
              <w:jc w:val="center"/>
              <w:rPr>
                <w:rFonts w:ascii="Times New Roman" w:hAnsi="Times New Roman" w:cs="Times New Roman"/>
                <w:sz w:val="24"/>
                <w:szCs w:val="24"/>
                <w:lang w:val="en-US"/>
              </w:rPr>
            </w:pPr>
            <w:r w:rsidRPr="0077132A">
              <w:rPr>
                <w:rFonts w:ascii="Times New Roman" w:hAnsi="Times New Roman" w:cs="Times New Roman"/>
                <w:sz w:val="24"/>
                <w:szCs w:val="24"/>
                <w:lang w:val="en-US"/>
              </w:rPr>
              <w:t>Tigers</w:t>
            </w:r>
          </w:p>
          <w:p w:rsidR="006D7089" w:rsidRPr="0077132A" w:rsidRDefault="006D7089" w:rsidP="00EC6C90">
            <w:pPr>
              <w:jc w:val="both"/>
              <w:rPr>
                <w:rFonts w:ascii="Times New Roman" w:hAnsi="Times New Roman" w:cs="Times New Roman"/>
                <w:sz w:val="24"/>
                <w:szCs w:val="24"/>
                <w:lang w:val="en-US"/>
              </w:rPr>
            </w:pPr>
            <w:r w:rsidRPr="0077132A">
              <w:rPr>
                <w:rFonts w:ascii="Times New Roman" w:hAnsi="Times New Roman" w:cs="Times New Roman"/>
                <w:sz w:val="24"/>
                <w:szCs w:val="24"/>
                <w:lang w:val="en-US"/>
              </w:rPr>
              <w:t>Tigers are the</w:t>
            </w:r>
            <w:r>
              <w:rPr>
                <w:rFonts w:ascii="Times New Roman" w:hAnsi="Times New Roman" w:cs="Times New Roman"/>
                <w:sz w:val="24"/>
                <w:szCs w:val="24"/>
                <w:lang w:val="en-US"/>
              </w:rPr>
              <w:t xml:space="preserve"> </w:t>
            </w:r>
            <w:r w:rsidRPr="000739ED">
              <w:rPr>
                <w:rFonts w:ascii="Times New Roman" w:hAnsi="Times New Roman" w:cs="Times New Roman"/>
                <w:b/>
                <w:sz w:val="24"/>
                <w:szCs w:val="24"/>
                <w:lang w:val="en-US"/>
              </w:rPr>
              <w:t>(0) ______</w:t>
            </w:r>
            <w:r w:rsidRPr="0077132A">
              <w:rPr>
                <w:rFonts w:ascii="Times New Roman" w:hAnsi="Times New Roman" w:cs="Times New Roman"/>
                <w:sz w:val="24"/>
                <w:szCs w:val="24"/>
                <w:lang w:val="en-US"/>
              </w:rPr>
              <w:t xml:space="preserve"> members of the </w:t>
            </w:r>
            <w:r>
              <w:rPr>
                <w:rFonts w:ascii="Times New Roman" w:hAnsi="Times New Roman" w:cs="Times New Roman"/>
                <w:sz w:val="24"/>
                <w:szCs w:val="24"/>
                <w:lang w:val="en-US"/>
              </w:rPr>
              <w:t xml:space="preserve">cat family. </w:t>
            </w:r>
            <w:r w:rsidRPr="00292B98">
              <w:rPr>
                <w:rFonts w:ascii="Times New Roman" w:hAnsi="Times New Roman" w:cs="Times New Roman"/>
                <w:sz w:val="24"/>
                <w:szCs w:val="24"/>
                <w:lang w:val="en-US"/>
              </w:rPr>
              <w:t xml:space="preserve">They </w:t>
            </w:r>
            <w:r w:rsidRPr="00292B98">
              <w:rPr>
                <w:rFonts w:ascii="Times New Roman" w:hAnsi="Times New Roman" w:cs="Times New Roman"/>
                <w:b/>
                <w:sz w:val="24"/>
                <w:szCs w:val="24"/>
                <w:lang w:val="en-US"/>
              </w:rPr>
              <w:t>(1</w:t>
            </w:r>
            <w:proofErr w:type="gramStart"/>
            <w:r w:rsidRPr="00292B98">
              <w:rPr>
                <w:rFonts w:ascii="Times New Roman" w:hAnsi="Times New Roman" w:cs="Times New Roman"/>
                <w:b/>
                <w:sz w:val="24"/>
                <w:szCs w:val="24"/>
                <w:lang w:val="en-US"/>
              </w:rPr>
              <w:t>)_</w:t>
            </w:r>
            <w:proofErr w:type="gramEnd"/>
            <w:r w:rsidRPr="00292B98">
              <w:rPr>
                <w:rFonts w:ascii="Times New Roman" w:hAnsi="Times New Roman" w:cs="Times New Roman"/>
                <w:b/>
                <w:sz w:val="24"/>
                <w:szCs w:val="24"/>
                <w:lang w:val="en-US"/>
              </w:rPr>
              <w:t>___________</w:t>
            </w:r>
            <w:r w:rsidRPr="00292B98">
              <w:rPr>
                <w:rFonts w:ascii="Times New Roman" w:hAnsi="Times New Roman" w:cs="Times New Roman"/>
                <w:sz w:val="24"/>
                <w:szCs w:val="24"/>
                <w:lang w:val="en-US"/>
              </w:rPr>
              <w:t xml:space="preserve">in  many countries but some kinds of tigers are </w:t>
            </w:r>
            <w:r w:rsidRPr="00292B98">
              <w:rPr>
                <w:rFonts w:ascii="Times New Roman" w:hAnsi="Times New Roman" w:cs="Times New Roman"/>
                <w:b/>
                <w:sz w:val="24"/>
                <w:szCs w:val="24"/>
                <w:lang w:val="en-US"/>
              </w:rPr>
              <w:t>(2)_______________</w:t>
            </w:r>
            <w:r w:rsidRPr="000739ED">
              <w:rPr>
                <w:rFonts w:ascii="Times New Roman" w:hAnsi="Times New Roman" w:cs="Times New Roman"/>
                <w:b/>
                <w:sz w:val="24"/>
                <w:szCs w:val="24"/>
                <w:lang w:val="en-US"/>
              </w:rPr>
              <w:t>____</w:t>
            </w:r>
            <w:r w:rsidRPr="0077132A">
              <w:rPr>
                <w:rFonts w:ascii="Times New Roman" w:hAnsi="Times New Roman" w:cs="Times New Roman"/>
                <w:sz w:val="24"/>
                <w:szCs w:val="24"/>
                <w:lang w:val="en-US"/>
              </w:rPr>
              <w:t xml:space="preserve">  because of human activity. Tigers can reach a </w:t>
            </w:r>
            <w:r w:rsidRPr="000739ED">
              <w:rPr>
                <w:rFonts w:ascii="Times New Roman" w:hAnsi="Times New Roman" w:cs="Times New Roman"/>
                <w:b/>
                <w:sz w:val="24"/>
                <w:szCs w:val="24"/>
                <w:lang w:val="en-US"/>
              </w:rPr>
              <w:t>(3)</w:t>
            </w:r>
            <w:r w:rsidRPr="0077132A">
              <w:rPr>
                <w:rFonts w:ascii="Times New Roman" w:hAnsi="Times New Roman" w:cs="Times New Roman"/>
                <w:sz w:val="24"/>
                <w:szCs w:val="24"/>
                <w:lang w:val="en-US"/>
              </w:rPr>
              <w:t xml:space="preserve"> _______________ of up to 3.3 </w:t>
            </w:r>
            <w:proofErr w:type="spellStart"/>
            <w:r w:rsidRPr="0077132A">
              <w:rPr>
                <w:rFonts w:ascii="Times New Roman" w:hAnsi="Times New Roman" w:cs="Times New Roman"/>
                <w:sz w:val="24"/>
                <w:szCs w:val="24"/>
                <w:lang w:val="en-US"/>
              </w:rPr>
              <w:t>metres</w:t>
            </w:r>
            <w:proofErr w:type="spellEnd"/>
            <w:r w:rsidRPr="0077132A">
              <w:rPr>
                <w:rFonts w:ascii="Times New Roman" w:hAnsi="Times New Roman" w:cs="Times New Roman"/>
                <w:sz w:val="24"/>
                <w:szCs w:val="24"/>
                <w:lang w:val="en-US"/>
              </w:rPr>
              <w:t xml:space="preserve"> and weighs as much as 300 kilograms. Tiger cubs </w:t>
            </w:r>
            <w:r w:rsidRPr="000739ED">
              <w:rPr>
                <w:rFonts w:ascii="Times New Roman" w:hAnsi="Times New Roman" w:cs="Times New Roman"/>
                <w:b/>
                <w:sz w:val="24"/>
                <w:szCs w:val="24"/>
                <w:lang w:val="en-US"/>
              </w:rPr>
              <w:t>(4)</w:t>
            </w:r>
            <w:r w:rsidRPr="0077132A">
              <w:rPr>
                <w:rFonts w:ascii="Times New Roman" w:hAnsi="Times New Roman" w:cs="Times New Roman"/>
                <w:sz w:val="24"/>
                <w:szCs w:val="24"/>
                <w:lang w:val="en-US"/>
              </w:rPr>
              <w:t xml:space="preserve"> _____________________their mother when they are </w:t>
            </w:r>
            <w:r w:rsidRPr="000739ED">
              <w:rPr>
                <w:rFonts w:ascii="Times New Roman" w:hAnsi="Times New Roman" w:cs="Times New Roman"/>
                <w:b/>
                <w:sz w:val="24"/>
                <w:szCs w:val="24"/>
                <w:lang w:val="en-US"/>
              </w:rPr>
              <w:t>(5)</w:t>
            </w:r>
            <w:r w:rsidRPr="0077132A">
              <w:rPr>
                <w:rFonts w:ascii="Times New Roman" w:hAnsi="Times New Roman" w:cs="Times New Roman"/>
                <w:sz w:val="24"/>
                <w:szCs w:val="24"/>
                <w:lang w:val="en-US"/>
              </w:rPr>
              <w:t xml:space="preserve"> __________________ 2 years of age. Everybody knows that tigers are good at swimming and can swim up to 6 kilometers. Tigers usually hunt alone at </w:t>
            </w:r>
            <w:proofErr w:type="gramStart"/>
            <w:r w:rsidRPr="0077132A">
              <w:rPr>
                <w:rFonts w:ascii="Times New Roman" w:hAnsi="Times New Roman" w:cs="Times New Roman"/>
                <w:sz w:val="24"/>
                <w:szCs w:val="24"/>
                <w:lang w:val="en-US"/>
              </w:rPr>
              <w:t>night time</w:t>
            </w:r>
            <w:proofErr w:type="gramEnd"/>
            <w:r w:rsidRPr="0077132A">
              <w:rPr>
                <w:rFonts w:ascii="Times New Roman" w:hAnsi="Times New Roman" w:cs="Times New Roman"/>
                <w:sz w:val="24"/>
                <w:szCs w:val="24"/>
                <w:lang w:val="en-US"/>
              </w:rPr>
              <w:t xml:space="preserve">. Tigers </w:t>
            </w:r>
            <w:proofErr w:type="gramStart"/>
            <w:r w:rsidRPr="0077132A">
              <w:rPr>
                <w:rFonts w:ascii="Times New Roman" w:hAnsi="Times New Roman" w:cs="Times New Roman"/>
                <w:sz w:val="24"/>
                <w:szCs w:val="24"/>
                <w:lang w:val="en-US"/>
              </w:rPr>
              <w:t>are also known</w:t>
            </w:r>
            <w:proofErr w:type="gramEnd"/>
            <w:r w:rsidRPr="0077132A">
              <w:rPr>
                <w:rFonts w:ascii="Times New Roman" w:hAnsi="Times New Roman" w:cs="Times New Roman"/>
                <w:sz w:val="24"/>
                <w:szCs w:val="24"/>
                <w:lang w:val="en-US"/>
              </w:rPr>
              <w:t xml:space="preserve"> to reach speeds up to 65 km per hour.</w:t>
            </w:r>
          </w:p>
          <w:p w:rsidR="006D7089" w:rsidRPr="0077132A" w:rsidRDefault="006D7089" w:rsidP="00EC6C90">
            <w:pPr>
              <w:rPr>
                <w:rFonts w:ascii="Times New Roman" w:hAnsi="Times New Roman" w:cs="Times New Roman"/>
                <w:sz w:val="24"/>
                <w:szCs w:val="24"/>
                <w:lang w:val="en-US"/>
              </w:rPr>
            </w:pPr>
          </w:p>
        </w:tc>
        <w:tc>
          <w:tcPr>
            <w:tcW w:w="1559" w:type="dxa"/>
          </w:tcPr>
          <w:p w:rsidR="006D7089" w:rsidRPr="000739ED" w:rsidRDefault="006D7089" w:rsidP="00EC6C90">
            <w:pPr>
              <w:rPr>
                <w:rFonts w:ascii="Times New Roman" w:hAnsi="Times New Roman" w:cs="Times New Roman"/>
                <w:strike/>
                <w:sz w:val="24"/>
                <w:szCs w:val="24"/>
                <w:lang w:val="en-US"/>
              </w:rPr>
            </w:pPr>
            <w:r>
              <w:rPr>
                <w:rFonts w:ascii="Times New Roman" w:hAnsi="Times New Roman" w:cs="Times New Roman"/>
                <w:sz w:val="24"/>
                <w:szCs w:val="24"/>
                <w:lang w:val="en-US"/>
              </w:rPr>
              <w:t xml:space="preserve">   </w:t>
            </w:r>
            <w:r w:rsidRPr="000739ED">
              <w:rPr>
                <w:rFonts w:ascii="Times New Roman" w:hAnsi="Times New Roman" w:cs="Times New Roman"/>
                <w:strike/>
                <w:sz w:val="24"/>
                <w:szCs w:val="24"/>
                <w:lang w:val="en-US"/>
              </w:rPr>
              <w:t>largest</w:t>
            </w:r>
          </w:p>
          <w:p w:rsidR="006D7089" w:rsidRPr="0077132A" w:rsidRDefault="006D7089" w:rsidP="00EC6C90">
            <w:pPr>
              <w:pStyle w:val="a4"/>
              <w:ind w:left="318" w:hanging="142"/>
              <w:rPr>
                <w:rFonts w:ascii="Times New Roman" w:hAnsi="Times New Roman" w:cs="Times New Roman"/>
                <w:sz w:val="24"/>
                <w:szCs w:val="24"/>
                <w:lang w:val="en-US"/>
              </w:rPr>
            </w:pPr>
            <w:r>
              <w:rPr>
                <w:rFonts w:ascii="Times New Roman" w:hAnsi="Times New Roman" w:cs="Times New Roman"/>
                <w:sz w:val="24"/>
                <w:szCs w:val="24"/>
                <w:lang w:val="en-US"/>
              </w:rPr>
              <w:t>l</w:t>
            </w:r>
            <w:r w:rsidRPr="0077132A">
              <w:rPr>
                <w:rFonts w:ascii="Times New Roman" w:hAnsi="Times New Roman" w:cs="Times New Roman"/>
                <w:sz w:val="24"/>
                <w:szCs w:val="24"/>
                <w:lang w:val="en-US"/>
              </w:rPr>
              <w:t>ive</w:t>
            </w:r>
          </w:p>
          <w:p w:rsidR="006D7089" w:rsidRPr="0077132A" w:rsidRDefault="006D7089" w:rsidP="00EC6C90">
            <w:pPr>
              <w:pStyle w:val="a4"/>
              <w:ind w:left="318" w:hanging="142"/>
              <w:rPr>
                <w:rFonts w:ascii="Times New Roman" w:hAnsi="Times New Roman" w:cs="Times New Roman"/>
                <w:sz w:val="24"/>
                <w:szCs w:val="24"/>
                <w:lang w:val="en-US"/>
              </w:rPr>
            </w:pPr>
            <w:r>
              <w:rPr>
                <w:rFonts w:ascii="Times New Roman" w:hAnsi="Times New Roman" w:cs="Times New Roman"/>
                <w:sz w:val="24"/>
                <w:szCs w:val="24"/>
                <w:lang w:val="en-US"/>
              </w:rPr>
              <w:t>a</w:t>
            </w:r>
            <w:r w:rsidRPr="0077132A">
              <w:rPr>
                <w:rFonts w:ascii="Times New Roman" w:hAnsi="Times New Roman" w:cs="Times New Roman"/>
                <w:sz w:val="24"/>
                <w:szCs w:val="24"/>
                <w:lang w:val="en-US"/>
              </w:rPr>
              <w:t>round</w:t>
            </w:r>
          </w:p>
          <w:p w:rsidR="006D7089" w:rsidRPr="0077132A" w:rsidRDefault="006D7089" w:rsidP="00EC6C90">
            <w:pPr>
              <w:pStyle w:val="a4"/>
              <w:ind w:left="318" w:hanging="142"/>
              <w:rPr>
                <w:rFonts w:ascii="Times New Roman" w:hAnsi="Times New Roman" w:cs="Times New Roman"/>
                <w:sz w:val="24"/>
                <w:szCs w:val="24"/>
                <w:lang w:val="en-US"/>
              </w:rPr>
            </w:pPr>
            <w:r>
              <w:rPr>
                <w:rFonts w:ascii="Times New Roman" w:hAnsi="Times New Roman" w:cs="Times New Roman"/>
                <w:sz w:val="24"/>
                <w:szCs w:val="24"/>
                <w:lang w:val="en-US"/>
              </w:rPr>
              <w:t>l</w:t>
            </w:r>
            <w:r w:rsidRPr="0077132A">
              <w:rPr>
                <w:rFonts w:ascii="Times New Roman" w:hAnsi="Times New Roman" w:cs="Times New Roman"/>
                <w:sz w:val="24"/>
                <w:szCs w:val="24"/>
                <w:lang w:val="en-US"/>
              </w:rPr>
              <w:t>eave</w:t>
            </w:r>
          </w:p>
          <w:p w:rsidR="006D7089" w:rsidRPr="0077132A" w:rsidRDefault="006D7089" w:rsidP="00EC6C90">
            <w:pPr>
              <w:pStyle w:val="a4"/>
              <w:ind w:left="318" w:hanging="142"/>
              <w:rPr>
                <w:rFonts w:ascii="Times New Roman" w:hAnsi="Times New Roman" w:cs="Times New Roman"/>
                <w:sz w:val="24"/>
                <w:szCs w:val="24"/>
                <w:lang w:val="en-US"/>
              </w:rPr>
            </w:pPr>
            <w:r>
              <w:rPr>
                <w:rFonts w:ascii="Times New Roman" w:hAnsi="Times New Roman" w:cs="Times New Roman"/>
                <w:sz w:val="24"/>
                <w:szCs w:val="24"/>
                <w:lang w:val="en-US"/>
              </w:rPr>
              <w:t>d</w:t>
            </w:r>
            <w:r w:rsidRPr="0077132A">
              <w:rPr>
                <w:rFonts w:ascii="Times New Roman" w:hAnsi="Times New Roman" w:cs="Times New Roman"/>
                <w:sz w:val="24"/>
                <w:szCs w:val="24"/>
                <w:lang w:val="en-US"/>
              </w:rPr>
              <w:t>angerous</w:t>
            </w:r>
          </w:p>
          <w:p w:rsidR="006D7089" w:rsidRPr="0077132A" w:rsidRDefault="006D7089" w:rsidP="00EC6C90">
            <w:pPr>
              <w:pStyle w:val="a4"/>
              <w:ind w:left="318" w:hanging="142"/>
              <w:rPr>
                <w:rFonts w:ascii="Times New Roman" w:hAnsi="Times New Roman" w:cs="Times New Roman"/>
                <w:sz w:val="24"/>
                <w:szCs w:val="24"/>
                <w:lang w:val="en-US"/>
              </w:rPr>
            </w:pPr>
            <w:r>
              <w:rPr>
                <w:rFonts w:ascii="Times New Roman" w:hAnsi="Times New Roman" w:cs="Times New Roman"/>
                <w:sz w:val="24"/>
                <w:szCs w:val="24"/>
                <w:lang w:val="en-US"/>
              </w:rPr>
              <w:t>l</w:t>
            </w:r>
            <w:r w:rsidRPr="0077132A">
              <w:rPr>
                <w:rFonts w:ascii="Times New Roman" w:hAnsi="Times New Roman" w:cs="Times New Roman"/>
                <w:sz w:val="24"/>
                <w:szCs w:val="24"/>
                <w:lang w:val="en-US"/>
              </w:rPr>
              <w:t>ength</w:t>
            </w:r>
          </w:p>
          <w:p w:rsidR="006D7089" w:rsidRPr="0077132A" w:rsidRDefault="006D7089" w:rsidP="00EC6C90">
            <w:pPr>
              <w:pStyle w:val="a4"/>
              <w:ind w:left="318" w:hanging="142"/>
              <w:rPr>
                <w:rFonts w:ascii="Times New Roman" w:hAnsi="Times New Roman" w:cs="Times New Roman"/>
                <w:sz w:val="24"/>
                <w:szCs w:val="24"/>
                <w:lang w:val="en-US"/>
              </w:rPr>
            </w:pPr>
            <w:r>
              <w:rPr>
                <w:rFonts w:ascii="Times New Roman" w:hAnsi="Times New Roman" w:cs="Times New Roman"/>
                <w:sz w:val="24"/>
                <w:szCs w:val="24"/>
                <w:lang w:val="en-US"/>
              </w:rPr>
              <w:t>e</w:t>
            </w:r>
            <w:r w:rsidRPr="0077132A">
              <w:rPr>
                <w:rFonts w:ascii="Times New Roman" w:hAnsi="Times New Roman" w:cs="Times New Roman"/>
                <w:sz w:val="24"/>
                <w:szCs w:val="24"/>
                <w:lang w:val="en-US"/>
              </w:rPr>
              <w:t>ndangered</w:t>
            </w:r>
          </w:p>
          <w:p w:rsidR="006D7089" w:rsidRPr="0077132A" w:rsidRDefault="006D7089" w:rsidP="00EC6C90">
            <w:pPr>
              <w:pStyle w:val="a4"/>
              <w:ind w:left="318" w:hanging="142"/>
              <w:rPr>
                <w:rFonts w:ascii="Times New Roman" w:hAnsi="Times New Roman" w:cs="Times New Roman"/>
                <w:sz w:val="24"/>
                <w:szCs w:val="24"/>
                <w:lang w:val="en-US"/>
              </w:rPr>
            </w:pPr>
            <w:r w:rsidRPr="0077132A">
              <w:rPr>
                <w:rFonts w:ascii="Times New Roman" w:hAnsi="Times New Roman" w:cs="Times New Roman"/>
                <w:sz w:val="24"/>
                <w:szCs w:val="24"/>
                <w:lang w:val="en-US"/>
              </w:rPr>
              <w:t>national</w:t>
            </w:r>
          </w:p>
        </w:tc>
      </w:tr>
    </w:tbl>
    <w:p w:rsidR="006D7089" w:rsidRDefault="006D7089" w:rsidP="006D7089">
      <w:pPr>
        <w:spacing w:after="0" w:line="240" w:lineRule="auto"/>
        <w:jc w:val="center"/>
        <w:rPr>
          <w:rFonts w:ascii="Times New Roman" w:hAnsi="Times New Roman" w:cs="Times New Roman"/>
          <w:b/>
          <w:sz w:val="24"/>
          <w:szCs w:val="24"/>
        </w:rPr>
      </w:pPr>
    </w:p>
    <w:p w:rsidR="006D7089" w:rsidRPr="0077132A" w:rsidRDefault="006D7089" w:rsidP="006D7089">
      <w:pPr>
        <w:spacing w:after="0" w:line="240" w:lineRule="auto"/>
        <w:jc w:val="center"/>
        <w:rPr>
          <w:rFonts w:ascii="Times New Roman" w:hAnsi="Times New Roman" w:cs="Times New Roman"/>
          <w:b/>
          <w:sz w:val="24"/>
          <w:szCs w:val="24"/>
        </w:rPr>
      </w:pPr>
      <w:r w:rsidRPr="0077132A">
        <w:rPr>
          <w:rFonts w:ascii="Times New Roman" w:hAnsi="Times New Roman" w:cs="Times New Roman"/>
          <w:b/>
          <w:sz w:val="24"/>
          <w:szCs w:val="24"/>
        </w:rPr>
        <w:t>ПИСЬМО</w:t>
      </w:r>
      <w:r>
        <w:rPr>
          <w:rFonts w:ascii="Times New Roman" w:hAnsi="Times New Roman" w:cs="Times New Roman"/>
          <w:b/>
          <w:sz w:val="24"/>
          <w:szCs w:val="24"/>
        </w:rPr>
        <w:t xml:space="preserve"> (рекомендуемое время выполнения – 15 минут)</w:t>
      </w:r>
    </w:p>
    <w:p w:rsidR="006D7089" w:rsidRPr="0077132A" w:rsidRDefault="006D7089" w:rsidP="006D7089">
      <w:pPr>
        <w:spacing w:after="0" w:line="240" w:lineRule="auto"/>
        <w:rPr>
          <w:rFonts w:ascii="Times New Roman" w:hAnsi="Times New Roman" w:cs="Times New Roman"/>
          <w:sz w:val="24"/>
          <w:szCs w:val="24"/>
        </w:rPr>
      </w:pPr>
      <w:r w:rsidRPr="0077132A">
        <w:rPr>
          <w:rFonts w:ascii="Times New Roman" w:hAnsi="Times New Roman" w:cs="Times New Roman"/>
          <w:sz w:val="24"/>
          <w:szCs w:val="24"/>
        </w:rPr>
        <w:t xml:space="preserve">Выбери фотографию и опиши </w:t>
      </w:r>
      <w:r>
        <w:rPr>
          <w:rFonts w:ascii="Times New Roman" w:hAnsi="Times New Roman" w:cs="Times New Roman"/>
          <w:sz w:val="24"/>
          <w:szCs w:val="24"/>
        </w:rPr>
        <w:t>ее. У В</w:t>
      </w:r>
      <w:r w:rsidRPr="0077132A">
        <w:rPr>
          <w:rFonts w:ascii="Times New Roman" w:hAnsi="Times New Roman" w:cs="Times New Roman"/>
          <w:sz w:val="24"/>
          <w:szCs w:val="24"/>
        </w:rPr>
        <w:t xml:space="preserve">ас должен получиться связный рассказ </w:t>
      </w:r>
      <w:r>
        <w:rPr>
          <w:rFonts w:ascii="Times New Roman" w:hAnsi="Times New Roman" w:cs="Times New Roman"/>
          <w:sz w:val="24"/>
          <w:szCs w:val="24"/>
        </w:rPr>
        <w:t>(7-8 предложений).</w:t>
      </w:r>
    </w:p>
    <w:p w:rsidR="006D7089" w:rsidRPr="0077132A" w:rsidRDefault="006D7089" w:rsidP="006D7089">
      <w:pPr>
        <w:spacing w:after="0" w:line="240" w:lineRule="auto"/>
        <w:rPr>
          <w:rFonts w:ascii="Times New Roman" w:hAnsi="Times New Roman" w:cs="Times New Roman"/>
          <w:sz w:val="24"/>
          <w:szCs w:val="24"/>
        </w:rPr>
      </w:pPr>
      <w:r>
        <w:rPr>
          <w:rFonts w:ascii="Times New Roman" w:hAnsi="Times New Roman" w:cs="Times New Roman"/>
          <w:sz w:val="24"/>
          <w:szCs w:val="24"/>
        </w:rPr>
        <w:t>План поможет В</w:t>
      </w:r>
      <w:r w:rsidRPr="0077132A">
        <w:rPr>
          <w:rFonts w:ascii="Times New Roman" w:hAnsi="Times New Roman" w:cs="Times New Roman"/>
          <w:sz w:val="24"/>
          <w:szCs w:val="24"/>
        </w:rPr>
        <w:t>ам:</w:t>
      </w:r>
    </w:p>
    <w:p w:rsidR="006D7089" w:rsidRPr="0077132A" w:rsidRDefault="006D7089" w:rsidP="006D7089">
      <w:pPr>
        <w:pStyle w:val="a4"/>
        <w:numPr>
          <w:ilvl w:val="0"/>
          <w:numId w:val="11"/>
        </w:numPr>
        <w:spacing w:after="0" w:line="240" w:lineRule="auto"/>
        <w:rPr>
          <w:rFonts w:ascii="Times New Roman" w:hAnsi="Times New Roman" w:cs="Times New Roman"/>
          <w:sz w:val="24"/>
          <w:szCs w:val="24"/>
          <w:lang w:val="en-US"/>
        </w:rPr>
      </w:pPr>
      <w:r w:rsidRPr="0077132A">
        <w:rPr>
          <w:rFonts w:ascii="Times New Roman" w:hAnsi="Times New Roman" w:cs="Times New Roman"/>
          <w:sz w:val="24"/>
          <w:szCs w:val="24"/>
          <w:lang w:val="en-US"/>
        </w:rPr>
        <w:t>Who is in the photo?</w:t>
      </w:r>
    </w:p>
    <w:p w:rsidR="006D7089" w:rsidRPr="0077132A" w:rsidRDefault="006D7089" w:rsidP="006D7089">
      <w:pPr>
        <w:pStyle w:val="a4"/>
        <w:numPr>
          <w:ilvl w:val="0"/>
          <w:numId w:val="1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does he</w:t>
      </w:r>
      <w:r w:rsidRPr="0077132A">
        <w:rPr>
          <w:rFonts w:ascii="Times New Roman" w:hAnsi="Times New Roman" w:cs="Times New Roman"/>
          <w:sz w:val="24"/>
          <w:szCs w:val="24"/>
          <w:lang w:val="en-US"/>
        </w:rPr>
        <w:t xml:space="preserve"> look like?</w:t>
      </w:r>
    </w:p>
    <w:p w:rsidR="006D7089" w:rsidRPr="0077132A" w:rsidRDefault="006D7089" w:rsidP="006D7089">
      <w:pPr>
        <w:pStyle w:val="a4"/>
        <w:numPr>
          <w:ilvl w:val="0"/>
          <w:numId w:val="11"/>
        </w:numPr>
        <w:spacing w:after="0" w:line="240" w:lineRule="auto"/>
        <w:rPr>
          <w:rFonts w:ascii="Times New Roman" w:hAnsi="Times New Roman" w:cs="Times New Roman"/>
          <w:sz w:val="24"/>
          <w:szCs w:val="24"/>
          <w:lang w:val="en-US"/>
        </w:rPr>
      </w:pPr>
      <w:r w:rsidRPr="0077132A">
        <w:rPr>
          <w:rFonts w:ascii="Times New Roman" w:hAnsi="Times New Roman" w:cs="Times New Roman"/>
          <w:sz w:val="24"/>
          <w:szCs w:val="24"/>
          <w:lang w:val="en-US"/>
        </w:rPr>
        <w:t>What is happening?</w:t>
      </w:r>
    </w:p>
    <w:p w:rsidR="006D7089" w:rsidRDefault="006D7089" w:rsidP="006D7089">
      <w:pPr>
        <w:pStyle w:val="a4"/>
        <w:numPr>
          <w:ilvl w:val="0"/>
          <w:numId w:val="11"/>
        </w:numPr>
        <w:spacing w:after="0" w:line="240" w:lineRule="auto"/>
        <w:rPr>
          <w:rFonts w:ascii="Times New Roman" w:hAnsi="Times New Roman" w:cs="Times New Roman"/>
          <w:sz w:val="24"/>
          <w:szCs w:val="24"/>
          <w:lang w:val="en-US"/>
        </w:rPr>
      </w:pPr>
      <w:r w:rsidRPr="0077132A">
        <w:rPr>
          <w:rFonts w:ascii="Times New Roman" w:hAnsi="Times New Roman" w:cs="Times New Roman"/>
          <w:sz w:val="24"/>
          <w:szCs w:val="24"/>
          <w:lang w:val="en-US"/>
        </w:rPr>
        <w:t>Do you like the photo?</w:t>
      </w:r>
      <w:r w:rsidRPr="00F84A60">
        <w:rPr>
          <w:rFonts w:ascii="Times New Roman" w:hAnsi="Times New Roman" w:cs="Times New Roman"/>
          <w:sz w:val="24"/>
          <w:szCs w:val="24"/>
          <w:lang w:val="en-US"/>
        </w:rPr>
        <w:t xml:space="preserve"> </w:t>
      </w:r>
      <w:r>
        <w:rPr>
          <w:rFonts w:ascii="Times New Roman" w:hAnsi="Times New Roman" w:cs="Times New Roman"/>
          <w:sz w:val="24"/>
          <w:szCs w:val="24"/>
          <w:lang w:val="en-US"/>
        </w:rPr>
        <w:t>Why or why not?</w:t>
      </w:r>
    </w:p>
    <w:p w:rsidR="006D7089" w:rsidRDefault="006D7089" w:rsidP="006D7089">
      <w:pPr>
        <w:pStyle w:val="a4"/>
        <w:spacing w:after="0" w:line="240" w:lineRule="auto"/>
        <w:rPr>
          <w:rFonts w:ascii="Times New Roman" w:hAnsi="Times New Roman" w:cs="Times New Roman"/>
          <w:sz w:val="24"/>
          <w:szCs w:val="24"/>
          <w:lang w:val="en-US"/>
        </w:rPr>
      </w:pPr>
    </w:p>
    <w:p w:rsidR="006D7089" w:rsidRPr="00F84A60" w:rsidRDefault="006D7089" w:rsidP="006D7089">
      <w:pPr>
        <w:pStyle w:val="a4"/>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Picture 1</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Picture 2</w:t>
      </w:r>
    </w:p>
    <w:p w:rsidR="006D7089" w:rsidRPr="00F84A60" w:rsidRDefault="006D7089" w:rsidP="006D7089">
      <w:pPr>
        <w:tabs>
          <w:tab w:val="left" w:pos="930"/>
        </w:tabs>
        <w:spacing w:after="0" w:line="240" w:lineRule="auto"/>
        <w:rPr>
          <w:rFonts w:ascii="Times New Roman" w:hAnsi="Times New Roman" w:cs="Times New Roman"/>
          <w:sz w:val="24"/>
          <w:szCs w:val="24"/>
        </w:rPr>
      </w:pPr>
      <w:r w:rsidRPr="0077132A">
        <w:rPr>
          <w:rFonts w:ascii="Times New Roman" w:hAnsi="Times New Roman" w:cs="Times New Roman"/>
          <w:noProof/>
          <w:sz w:val="24"/>
          <w:szCs w:val="24"/>
          <w:lang w:eastAsia="ru-RU"/>
        </w:rPr>
        <w:drawing>
          <wp:inline distT="0" distB="0" distL="0" distR="0" wp14:anchorId="41BBAA03" wp14:editId="5775FAC6">
            <wp:extent cx="2133600" cy="1600200"/>
            <wp:effectExtent l="0" t="0" r="0" b="0"/>
            <wp:docPr id="1" name="Рисунок 1" descr="http://avtobaiki.ru/img/reshenie-zadachi-5-klass-matematika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tobaiki.ru/img/reshenie-zadachi-5-klass-matematika_0.jpg"/>
                    <pic:cNvPicPr>
                      <a:picLocks noChangeAspect="1" noChangeArrowheads="1"/>
                    </pic:cNvPicPr>
                  </pic:nvPicPr>
                  <pic:blipFill>
                    <a:blip r:embed="rId8"/>
                    <a:srcRect/>
                    <a:stretch>
                      <a:fillRect/>
                    </a:stretch>
                  </pic:blipFill>
                  <pic:spPr bwMode="auto">
                    <a:xfrm>
                      <a:off x="0" y="0"/>
                      <a:ext cx="2135961" cy="1601971"/>
                    </a:xfrm>
                    <a:prstGeom prst="rect">
                      <a:avLst/>
                    </a:prstGeom>
                    <a:noFill/>
                    <a:ln w="9525">
                      <a:noFill/>
                      <a:miter lim="800000"/>
                      <a:headEnd/>
                      <a:tailEnd/>
                    </a:ln>
                  </pic:spPr>
                </pic:pic>
              </a:graphicData>
            </a:graphic>
          </wp:inline>
        </w:drawing>
      </w:r>
      <w:r w:rsidRPr="00F84A60">
        <w:rPr>
          <w:rFonts w:ascii="Times New Roman" w:hAnsi="Times New Roman" w:cs="Times New Roman"/>
          <w:sz w:val="24"/>
          <w:szCs w:val="24"/>
        </w:rPr>
        <w:t xml:space="preserve"> </w:t>
      </w:r>
      <w:r w:rsidRPr="0077132A">
        <w:rPr>
          <w:rFonts w:ascii="Times New Roman" w:hAnsi="Times New Roman" w:cs="Times New Roman"/>
          <w:noProof/>
          <w:sz w:val="24"/>
          <w:szCs w:val="24"/>
          <w:lang w:eastAsia="ru-RU"/>
        </w:rPr>
        <w:drawing>
          <wp:inline distT="0" distB="0" distL="0" distR="0" wp14:anchorId="642254EB" wp14:editId="1420B728">
            <wp:extent cx="2381250" cy="1587500"/>
            <wp:effectExtent l="0" t="0" r="0" b="0"/>
            <wp:docPr id="2" name="Рисунок 4" descr="http://www.velotown.ru/files/v-p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lotown.ru/files/v-parke.jpg"/>
                    <pic:cNvPicPr>
                      <a:picLocks noChangeAspect="1" noChangeArrowheads="1"/>
                    </pic:cNvPicPr>
                  </pic:nvPicPr>
                  <pic:blipFill>
                    <a:blip r:embed="rId9" cstate="print"/>
                    <a:srcRect/>
                    <a:stretch>
                      <a:fillRect/>
                    </a:stretch>
                  </pic:blipFill>
                  <pic:spPr bwMode="auto">
                    <a:xfrm>
                      <a:off x="0" y="0"/>
                      <a:ext cx="2381250" cy="1587500"/>
                    </a:xfrm>
                    <a:prstGeom prst="rect">
                      <a:avLst/>
                    </a:prstGeom>
                    <a:noFill/>
                    <a:ln w="9525">
                      <a:noFill/>
                      <a:miter lim="800000"/>
                      <a:headEnd/>
                      <a:tailEnd/>
                    </a:ln>
                  </pic:spPr>
                </pic:pic>
              </a:graphicData>
            </a:graphic>
          </wp:inline>
        </w:drawing>
      </w:r>
    </w:p>
    <w:p w:rsidR="006D7089" w:rsidRPr="00F84A60" w:rsidRDefault="006D7089" w:rsidP="006D7089">
      <w:pPr>
        <w:spacing w:after="0" w:line="240" w:lineRule="auto"/>
        <w:rPr>
          <w:rFonts w:ascii="Times New Roman" w:hAnsi="Times New Roman" w:cs="Times New Roman"/>
          <w:sz w:val="24"/>
          <w:szCs w:val="24"/>
        </w:rPr>
      </w:pPr>
    </w:p>
    <w:p w:rsidR="006D7089" w:rsidRDefault="006D7089" w:rsidP="006D7089">
      <w:pPr>
        <w:spacing w:after="0" w:line="240" w:lineRule="auto"/>
        <w:ind w:right="20"/>
        <w:jc w:val="center"/>
        <w:rPr>
          <w:rFonts w:ascii="Times New Roman" w:hAnsi="Times New Roman" w:cs="Times New Roman"/>
          <w:sz w:val="24"/>
          <w:szCs w:val="24"/>
        </w:rPr>
      </w:pPr>
    </w:p>
    <w:p w:rsidR="006D7089" w:rsidRDefault="006D7089" w:rsidP="006D7089">
      <w:pPr>
        <w:spacing w:after="0" w:line="240" w:lineRule="auto"/>
        <w:ind w:right="20"/>
        <w:jc w:val="center"/>
        <w:rPr>
          <w:rFonts w:ascii="Times New Roman" w:hAnsi="Times New Roman" w:cs="Times New Roman"/>
          <w:sz w:val="24"/>
          <w:szCs w:val="24"/>
        </w:rPr>
      </w:pPr>
    </w:p>
    <w:p w:rsidR="006D7089" w:rsidRDefault="006D7089" w:rsidP="006D7089">
      <w:pPr>
        <w:spacing w:after="0" w:line="240" w:lineRule="auto"/>
        <w:ind w:right="20"/>
        <w:jc w:val="center"/>
        <w:rPr>
          <w:rFonts w:ascii="Times New Roman" w:hAnsi="Times New Roman" w:cs="Times New Roman"/>
          <w:sz w:val="24"/>
          <w:szCs w:val="24"/>
        </w:rPr>
      </w:pPr>
    </w:p>
    <w:p w:rsidR="00E41059" w:rsidRDefault="00E41059" w:rsidP="006D7089">
      <w:pPr>
        <w:spacing w:after="0" w:line="240" w:lineRule="auto"/>
        <w:ind w:right="20"/>
        <w:jc w:val="center"/>
        <w:rPr>
          <w:rFonts w:ascii="Times New Roman" w:hAnsi="Times New Roman" w:cs="Times New Roman"/>
          <w:sz w:val="24"/>
          <w:szCs w:val="24"/>
        </w:rPr>
      </w:pPr>
    </w:p>
    <w:p w:rsidR="00E41059" w:rsidRDefault="00E41059" w:rsidP="006D7089">
      <w:pPr>
        <w:spacing w:after="0" w:line="240" w:lineRule="auto"/>
        <w:ind w:right="20"/>
        <w:jc w:val="center"/>
        <w:rPr>
          <w:rFonts w:ascii="Times New Roman" w:hAnsi="Times New Roman" w:cs="Times New Roman"/>
          <w:sz w:val="24"/>
          <w:szCs w:val="24"/>
        </w:rPr>
      </w:pPr>
    </w:p>
    <w:p w:rsidR="00E41059" w:rsidRDefault="00E41059" w:rsidP="006D7089">
      <w:pPr>
        <w:spacing w:after="0" w:line="240" w:lineRule="auto"/>
        <w:ind w:right="20"/>
        <w:jc w:val="center"/>
        <w:rPr>
          <w:rFonts w:ascii="Times New Roman" w:hAnsi="Times New Roman" w:cs="Times New Roman"/>
          <w:sz w:val="24"/>
          <w:szCs w:val="24"/>
        </w:rPr>
      </w:pPr>
    </w:p>
    <w:p w:rsidR="00E41059" w:rsidRDefault="00E41059" w:rsidP="006D7089">
      <w:pPr>
        <w:spacing w:after="0" w:line="240" w:lineRule="auto"/>
        <w:ind w:right="20"/>
        <w:jc w:val="center"/>
        <w:rPr>
          <w:rFonts w:ascii="Times New Roman" w:hAnsi="Times New Roman" w:cs="Times New Roman"/>
          <w:sz w:val="24"/>
          <w:szCs w:val="24"/>
        </w:rPr>
      </w:pPr>
    </w:p>
    <w:p w:rsidR="00E41059" w:rsidRDefault="00E41059" w:rsidP="006D7089">
      <w:pPr>
        <w:spacing w:after="0" w:line="240" w:lineRule="auto"/>
        <w:ind w:right="20"/>
        <w:jc w:val="center"/>
        <w:rPr>
          <w:rFonts w:ascii="Times New Roman" w:hAnsi="Times New Roman" w:cs="Times New Roman"/>
          <w:sz w:val="24"/>
          <w:szCs w:val="24"/>
        </w:rPr>
      </w:pPr>
    </w:p>
    <w:p w:rsidR="00E41059" w:rsidRDefault="00E41059" w:rsidP="006D7089">
      <w:pPr>
        <w:spacing w:after="0" w:line="240" w:lineRule="auto"/>
        <w:ind w:right="20"/>
        <w:jc w:val="center"/>
        <w:rPr>
          <w:rFonts w:ascii="Times New Roman" w:hAnsi="Times New Roman" w:cs="Times New Roman"/>
          <w:sz w:val="24"/>
          <w:szCs w:val="24"/>
        </w:rPr>
      </w:pPr>
    </w:p>
    <w:p w:rsidR="00E41059" w:rsidRDefault="00E41059" w:rsidP="006D7089">
      <w:pPr>
        <w:spacing w:after="0" w:line="240" w:lineRule="auto"/>
        <w:ind w:right="20"/>
        <w:jc w:val="center"/>
        <w:rPr>
          <w:rFonts w:ascii="Times New Roman" w:hAnsi="Times New Roman" w:cs="Times New Roman"/>
          <w:sz w:val="24"/>
          <w:szCs w:val="24"/>
        </w:rPr>
      </w:pPr>
    </w:p>
    <w:p w:rsidR="00E41059" w:rsidRDefault="00E41059" w:rsidP="006D7089">
      <w:pPr>
        <w:spacing w:after="0" w:line="240" w:lineRule="auto"/>
        <w:ind w:right="20"/>
        <w:jc w:val="center"/>
        <w:rPr>
          <w:rFonts w:ascii="Times New Roman" w:hAnsi="Times New Roman" w:cs="Times New Roman"/>
          <w:sz w:val="24"/>
          <w:szCs w:val="24"/>
        </w:rPr>
      </w:pPr>
    </w:p>
    <w:p w:rsidR="00E41059" w:rsidRDefault="00E41059" w:rsidP="006D7089">
      <w:pPr>
        <w:spacing w:after="0" w:line="240" w:lineRule="auto"/>
        <w:ind w:right="20"/>
        <w:jc w:val="center"/>
        <w:rPr>
          <w:rFonts w:ascii="Times New Roman" w:hAnsi="Times New Roman" w:cs="Times New Roman"/>
          <w:sz w:val="24"/>
          <w:szCs w:val="24"/>
        </w:rPr>
      </w:pPr>
    </w:p>
    <w:p w:rsidR="00E41059" w:rsidRDefault="00E41059" w:rsidP="006D7089">
      <w:pPr>
        <w:spacing w:after="0" w:line="240" w:lineRule="auto"/>
        <w:ind w:right="20"/>
        <w:jc w:val="center"/>
        <w:rPr>
          <w:rFonts w:ascii="Times New Roman" w:hAnsi="Times New Roman" w:cs="Times New Roman"/>
          <w:sz w:val="24"/>
          <w:szCs w:val="24"/>
        </w:rPr>
      </w:pPr>
    </w:p>
    <w:p w:rsidR="00E41059" w:rsidRDefault="00E41059" w:rsidP="006D7089">
      <w:pPr>
        <w:spacing w:after="0" w:line="240" w:lineRule="auto"/>
        <w:ind w:right="20"/>
        <w:jc w:val="center"/>
        <w:rPr>
          <w:rFonts w:ascii="Times New Roman" w:hAnsi="Times New Roman" w:cs="Times New Roman"/>
          <w:sz w:val="24"/>
          <w:szCs w:val="24"/>
        </w:rPr>
      </w:pPr>
    </w:p>
    <w:p w:rsidR="00E41059" w:rsidRDefault="00E41059" w:rsidP="006D7089">
      <w:pPr>
        <w:spacing w:after="0" w:line="240" w:lineRule="auto"/>
        <w:ind w:right="20"/>
        <w:jc w:val="center"/>
        <w:rPr>
          <w:rFonts w:ascii="Times New Roman" w:hAnsi="Times New Roman" w:cs="Times New Roman"/>
          <w:sz w:val="24"/>
          <w:szCs w:val="24"/>
        </w:rPr>
      </w:pPr>
    </w:p>
    <w:p w:rsidR="00E41059" w:rsidRDefault="00E41059" w:rsidP="006D7089">
      <w:pPr>
        <w:spacing w:after="0" w:line="240" w:lineRule="auto"/>
        <w:ind w:right="20"/>
        <w:jc w:val="center"/>
        <w:rPr>
          <w:rFonts w:ascii="Times New Roman" w:hAnsi="Times New Roman" w:cs="Times New Roman"/>
          <w:sz w:val="24"/>
          <w:szCs w:val="24"/>
        </w:rPr>
      </w:pPr>
    </w:p>
    <w:p w:rsidR="00E41059" w:rsidRDefault="00E41059" w:rsidP="006D7089">
      <w:pPr>
        <w:spacing w:after="0" w:line="240" w:lineRule="auto"/>
        <w:ind w:right="20"/>
        <w:jc w:val="center"/>
        <w:rPr>
          <w:rFonts w:ascii="Times New Roman" w:hAnsi="Times New Roman" w:cs="Times New Roman"/>
          <w:sz w:val="24"/>
          <w:szCs w:val="24"/>
        </w:rPr>
      </w:pPr>
    </w:p>
    <w:p w:rsidR="00E41059" w:rsidRDefault="00E41059" w:rsidP="006D7089">
      <w:pPr>
        <w:spacing w:after="0" w:line="240" w:lineRule="auto"/>
        <w:ind w:right="20"/>
        <w:jc w:val="center"/>
        <w:rPr>
          <w:rFonts w:ascii="Times New Roman" w:hAnsi="Times New Roman" w:cs="Times New Roman"/>
          <w:sz w:val="24"/>
          <w:szCs w:val="24"/>
        </w:rPr>
      </w:pPr>
    </w:p>
    <w:p w:rsidR="00E41059" w:rsidRDefault="00E41059" w:rsidP="006D7089">
      <w:pPr>
        <w:spacing w:after="0" w:line="240" w:lineRule="auto"/>
        <w:ind w:right="20"/>
        <w:jc w:val="center"/>
        <w:rPr>
          <w:rFonts w:ascii="Times New Roman" w:hAnsi="Times New Roman" w:cs="Times New Roman"/>
          <w:sz w:val="24"/>
          <w:szCs w:val="24"/>
        </w:rPr>
      </w:pPr>
    </w:p>
    <w:p w:rsidR="00E41059" w:rsidRDefault="00E41059" w:rsidP="006D7089">
      <w:pPr>
        <w:spacing w:after="0" w:line="240" w:lineRule="auto"/>
        <w:ind w:right="20"/>
        <w:jc w:val="center"/>
        <w:rPr>
          <w:rFonts w:ascii="Times New Roman" w:hAnsi="Times New Roman" w:cs="Times New Roman"/>
          <w:sz w:val="24"/>
          <w:szCs w:val="24"/>
        </w:rPr>
      </w:pPr>
    </w:p>
    <w:p w:rsidR="00E41059" w:rsidRDefault="00E41059" w:rsidP="006D7089">
      <w:pPr>
        <w:spacing w:after="0" w:line="240" w:lineRule="auto"/>
        <w:ind w:right="20"/>
        <w:jc w:val="center"/>
        <w:rPr>
          <w:rFonts w:ascii="Times New Roman" w:hAnsi="Times New Roman" w:cs="Times New Roman"/>
          <w:sz w:val="24"/>
          <w:szCs w:val="24"/>
        </w:rPr>
      </w:pPr>
    </w:p>
    <w:p w:rsidR="00E41059" w:rsidRDefault="00E41059" w:rsidP="006D7089">
      <w:pPr>
        <w:spacing w:after="0" w:line="240" w:lineRule="auto"/>
        <w:ind w:right="20"/>
        <w:jc w:val="center"/>
        <w:rPr>
          <w:rFonts w:ascii="Times New Roman" w:hAnsi="Times New Roman" w:cs="Times New Roman"/>
          <w:sz w:val="24"/>
          <w:szCs w:val="24"/>
        </w:rPr>
      </w:pPr>
    </w:p>
    <w:p w:rsidR="006D7089" w:rsidRPr="0077132A" w:rsidRDefault="006D7089" w:rsidP="006D7089">
      <w:pPr>
        <w:spacing w:after="0" w:line="240" w:lineRule="auto"/>
        <w:ind w:right="20"/>
        <w:jc w:val="center"/>
        <w:rPr>
          <w:rFonts w:ascii="Times New Roman" w:hAnsi="Times New Roman" w:cs="Times New Roman"/>
          <w:sz w:val="24"/>
          <w:szCs w:val="24"/>
        </w:rPr>
      </w:pPr>
      <w:r w:rsidRPr="0077132A">
        <w:rPr>
          <w:rFonts w:ascii="Times New Roman" w:hAnsi="Times New Roman" w:cs="Times New Roman"/>
          <w:sz w:val="24"/>
          <w:szCs w:val="24"/>
        </w:rPr>
        <w:lastRenderedPageBreak/>
        <w:t>ГБУ ДППО ЦПКС «ИМЦ» Василеостровского района</w:t>
      </w:r>
    </w:p>
    <w:p w:rsidR="006D7089" w:rsidRPr="0077132A" w:rsidRDefault="006D7089" w:rsidP="006D7089">
      <w:pPr>
        <w:spacing w:after="0" w:line="240" w:lineRule="auto"/>
        <w:jc w:val="center"/>
        <w:rPr>
          <w:rFonts w:ascii="Times New Roman" w:hAnsi="Times New Roman" w:cs="Times New Roman"/>
          <w:b/>
          <w:sz w:val="24"/>
          <w:szCs w:val="24"/>
        </w:rPr>
      </w:pPr>
      <w:r w:rsidRPr="0077132A">
        <w:rPr>
          <w:rFonts w:ascii="Times New Roman" w:hAnsi="Times New Roman" w:cs="Times New Roman"/>
          <w:b/>
          <w:sz w:val="24"/>
          <w:szCs w:val="24"/>
        </w:rPr>
        <w:t>Районная диагностическая работа по предмету «Английский язык» для 7 класса</w:t>
      </w:r>
    </w:p>
    <w:p w:rsidR="006D7089" w:rsidRDefault="006D7089" w:rsidP="006D708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БЛАНК ОТВЕТОВ</w:t>
      </w:r>
    </w:p>
    <w:p w:rsidR="006D7089" w:rsidRDefault="006D7089" w:rsidP="006D708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КОД ОБУЧАЮЩЕГОСЯ ______________</w:t>
      </w:r>
    </w:p>
    <w:p w:rsidR="006D7089" w:rsidRPr="00F84A60" w:rsidRDefault="006D7089" w:rsidP="006D7089">
      <w:pPr>
        <w:spacing w:after="0" w:line="240" w:lineRule="auto"/>
        <w:jc w:val="center"/>
        <w:rPr>
          <w:rFonts w:ascii="Times New Roman" w:hAnsi="Times New Roman" w:cs="Times New Roman"/>
          <w:b/>
          <w:i/>
          <w:sz w:val="24"/>
          <w:szCs w:val="24"/>
        </w:rPr>
      </w:pPr>
    </w:p>
    <w:p w:rsidR="006D7089" w:rsidRPr="00D1396C" w:rsidRDefault="006D7089" w:rsidP="006D7089">
      <w:pPr>
        <w:tabs>
          <w:tab w:val="left" w:pos="3255"/>
        </w:tabs>
        <w:spacing w:after="0" w:line="240" w:lineRule="auto"/>
        <w:rPr>
          <w:rFonts w:ascii="Times New Roman" w:hAnsi="Times New Roman" w:cs="Times New Roman"/>
          <w:b/>
          <w:sz w:val="28"/>
          <w:szCs w:val="28"/>
        </w:rPr>
      </w:pPr>
      <w:r w:rsidRPr="00D1396C">
        <w:rPr>
          <w:rFonts w:ascii="Times New Roman" w:hAnsi="Times New Roman" w:cs="Times New Roman"/>
          <w:b/>
          <w:sz w:val="28"/>
          <w:szCs w:val="28"/>
        </w:rPr>
        <w:t>Задание 1 (0-5 баллов)</w:t>
      </w:r>
    </w:p>
    <w:tbl>
      <w:tblPr>
        <w:tblStyle w:val="a6"/>
        <w:tblW w:w="0" w:type="auto"/>
        <w:tblLook w:val="04A0" w:firstRow="1" w:lastRow="0" w:firstColumn="1" w:lastColumn="0" w:noHBand="0" w:noVBand="1"/>
      </w:tblPr>
      <w:tblGrid>
        <w:gridCol w:w="1525"/>
        <w:gridCol w:w="1563"/>
        <w:gridCol w:w="1564"/>
        <w:gridCol w:w="1564"/>
        <w:gridCol w:w="1564"/>
        <w:gridCol w:w="1565"/>
      </w:tblGrid>
      <w:tr w:rsidR="006D7089" w:rsidRPr="00D1396C" w:rsidTr="00EC6C90">
        <w:tc>
          <w:tcPr>
            <w:tcW w:w="1525" w:type="dxa"/>
          </w:tcPr>
          <w:p w:rsidR="006D7089" w:rsidRPr="00D1396C" w:rsidRDefault="006D7089" w:rsidP="00EC6C90">
            <w:pPr>
              <w:rPr>
                <w:rFonts w:ascii="Times New Roman" w:hAnsi="Times New Roman" w:cs="Times New Roman"/>
                <w:sz w:val="28"/>
                <w:szCs w:val="28"/>
                <w:lang w:val="en-US"/>
              </w:rPr>
            </w:pPr>
            <w:r w:rsidRPr="00D1396C">
              <w:rPr>
                <w:rFonts w:ascii="Times New Roman" w:hAnsi="Times New Roman" w:cs="Times New Roman"/>
                <w:sz w:val="28"/>
                <w:szCs w:val="28"/>
              </w:rPr>
              <w:t>0 (</w:t>
            </w:r>
            <w:proofErr w:type="spellStart"/>
            <w:r w:rsidRPr="00D1396C">
              <w:rPr>
                <w:rFonts w:ascii="Times New Roman" w:hAnsi="Times New Roman" w:cs="Times New Roman"/>
                <w:sz w:val="28"/>
                <w:szCs w:val="28"/>
              </w:rPr>
              <w:t>example</w:t>
            </w:r>
            <w:proofErr w:type="spellEnd"/>
            <w:r w:rsidRPr="00D1396C">
              <w:rPr>
                <w:rFonts w:ascii="Times New Roman" w:hAnsi="Times New Roman" w:cs="Times New Roman"/>
                <w:sz w:val="28"/>
                <w:szCs w:val="28"/>
              </w:rPr>
              <w:t xml:space="preserve">) </w:t>
            </w:r>
          </w:p>
        </w:tc>
        <w:tc>
          <w:tcPr>
            <w:tcW w:w="1563" w:type="dxa"/>
          </w:tcPr>
          <w:p w:rsidR="006D7089" w:rsidRPr="00D1396C" w:rsidRDefault="006D7089" w:rsidP="00EC6C90">
            <w:pPr>
              <w:rPr>
                <w:rFonts w:ascii="Times New Roman" w:hAnsi="Times New Roman" w:cs="Times New Roman"/>
                <w:sz w:val="28"/>
                <w:szCs w:val="28"/>
              </w:rPr>
            </w:pPr>
            <w:r w:rsidRPr="00D1396C">
              <w:rPr>
                <w:rFonts w:ascii="Times New Roman" w:hAnsi="Times New Roman" w:cs="Times New Roman"/>
                <w:sz w:val="28"/>
                <w:szCs w:val="28"/>
              </w:rPr>
              <w:t>1)</w:t>
            </w:r>
          </w:p>
        </w:tc>
        <w:tc>
          <w:tcPr>
            <w:tcW w:w="1564" w:type="dxa"/>
          </w:tcPr>
          <w:p w:rsidR="006D7089" w:rsidRPr="00D1396C" w:rsidRDefault="006D7089" w:rsidP="00EC6C90">
            <w:pPr>
              <w:rPr>
                <w:rFonts w:ascii="Times New Roman" w:hAnsi="Times New Roman" w:cs="Times New Roman"/>
                <w:sz w:val="28"/>
                <w:szCs w:val="28"/>
              </w:rPr>
            </w:pPr>
            <w:r w:rsidRPr="00D1396C">
              <w:rPr>
                <w:rFonts w:ascii="Times New Roman" w:hAnsi="Times New Roman" w:cs="Times New Roman"/>
                <w:sz w:val="28"/>
                <w:szCs w:val="28"/>
              </w:rPr>
              <w:t>2)</w:t>
            </w:r>
          </w:p>
        </w:tc>
        <w:tc>
          <w:tcPr>
            <w:tcW w:w="1564" w:type="dxa"/>
          </w:tcPr>
          <w:p w:rsidR="006D7089" w:rsidRPr="00D1396C" w:rsidRDefault="006D7089" w:rsidP="00EC6C90">
            <w:pPr>
              <w:rPr>
                <w:rFonts w:ascii="Times New Roman" w:hAnsi="Times New Roman" w:cs="Times New Roman"/>
                <w:sz w:val="28"/>
                <w:szCs w:val="28"/>
              </w:rPr>
            </w:pPr>
            <w:r w:rsidRPr="00D1396C">
              <w:rPr>
                <w:rFonts w:ascii="Times New Roman" w:hAnsi="Times New Roman" w:cs="Times New Roman"/>
                <w:sz w:val="28"/>
                <w:szCs w:val="28"/>
              </w:rPr>
              <w:t>3)</w:t>
            </w:r>
          </w:p>
        </w:tc>
        <w:tc>
          <w:tcPr>
            <w:tcW w:w="1564" w:type="dxa"/>
          </w:tcPr>
          <w:p w:rsidR="006D7089" w:rsidRPr="00D1396C" w:rsidRDefault="006D7089" w:rsidP="00EC6C90">
            <w:pPr>
              <w:rPr>
                <w:rFonts w:ascii="Times New Roman" w:hAnsi="Times New Roman" w:cs="Times New Roman"/>
                <w:sz w:val="28"/>
                <w:szCs w:val="28"/>
              </w:rPr>
            </w:pPr>
            <w:r w:rsidRPr="00D1396C">
              <w:rPr>
                <w:rFonts w:ascii="Times New Roman" w:hAnsi="Times New Roman" w:cs="Times New Roman"/>
                <w:sz w:val="28"/>
                <w:szCs w:val="28"/>
              </w:rPr>
              <w:t>4)</w:t>
            </w:r>
          </w:p>
        </w:tc>
        <w:tc>
          <w:tcPr>
            <w:tcW w:w="1565" w:type="dxa"/>
          </w:tcPr>
          <w:p w:rsidR="006D7089" w:rsidRPr="00D1396C" w:rsidRDefault="006D7089" w:rsidP="00EC6C90">
            <w:pPr>
              <w:rPr>
                <w:rFonts w:ascii="Times New Roman" w:hAnsi="Times New Roman" w:cs="Times New Roman"/>
                <w:sz w:val="28"/>
                <w:szCs w:val="28"/>
              </w:rPr>
            </w:pPr>
            <w:r w:rsidRPr="00D1396C">
              <w:rPr>
                <w:rFonts w:ascii="Times New Roman" w:hAnsi="Times New Roman" w:cs="Times New Roman"/>
                <w:sz w:val="28"/>
                <w:szCs w:val="28"/>
              </w:rPr>
              <w:t>5)</w:t>
            </w:r>
          </w:p>
        </w:tc>
      </w:tr>
      <w:tr w:rsidR="006D7089" w:rsidRPr="00D1396C" w:rsidTr="00EC6C90">
        <w:tc>
          <w:tcPr>
            <w:tcW w:w="1525" w:type="dxa"/>
          </w:tcPr>
          <w:p w:rsidR="006D7089" w:rsidRPr="00D1396C" w:rsidRDefault="006D7089" w:rsidP="00EC6C90">
            <w:pPr>
              <w:jc w:val="center"/>
              <w:rPr>
                <w:rFonts w:ascii="Times New Roman" w:hAnsi="Times New Roman" w:cs="Times New Roman"/>
                <w:sz w:val="28"/>
                <w:szCs w:val="28"/>
                <w:lang w:val="en-US"/>
              </w:rPr>
            </w:pPr>
            <w:r w:rsidRPr="00D1396C">
              <w:rPr>
                <w:rFonts w:ascii="Times New Roman" w:hAnsi="Times New Roman" w:cs="Times New Roman"/>
                <w:sz w:val="28"/>
                <w:szCs w:val="28"/>
                <w:lang w:val="en-US"/>
              </w:rPr>
              <w:t>A</w:t>
            </w:r>
          </w:p>
        </w:tc>
        <w:tc>
          <w:tcPr>
            <w:tcW w:w="1563" w:type="dxa"/>
          </w:tcPr>
          <w:p w:rsidR="006D7089" w:rsidRPr="00D1396C" w:rsidRDefault="006D7089" w:rsidP="00EC6C90">
            <w:pPr>
              <w:rPr>
                <w:rFonts w:ascii="Times New Roman" w:hAnsi="Times New Roman" w:cs="Times New Roman"/>
                <w:sz w:val="28"/>
                <w:szCs w:val="28"/>
              </w:rPr>
            </w:pPr>
          </w:p>
        </w:tc>
        <w:tc>
          <w:tcPr>
            <w:tcW w:w="1564" w:type="dxa"/>
          </w:tcPr>
          <w:p w:rsidR="006D7089" w:rsidRPr="00D1396C" w:rsidRDefault="006D7089" w:rsidP="00EC6C90">
            <w:pPr>
              <w:rPr>
                <w:rFonts w:ascii="Times New Roman" w:hAnsi="Times New Roman" w:cs="Times New Roman"/>
                <w:sz w:val="28"/>
                <w:szCs w:val="28"/>
              </w:rPr>
            </w:pPr>
          </w:p>
        </w:tc>
        <w:tc>
          <w:tcPr>
            <w:tcW w:w="1564" w:type="dxa"/>
          </w:tcPr>
          <w:p w:rsidR="006D7089" w:rsidRPr="00D1396C" w:rsidRDefault="006D7089" w:rsidP="00EC6C90">
            <w:pPr>
              <w:rPr>
                <w:rFonts w:ascii="Times New Roman" w:hAnsi="Times New Roman" w:cs="Times New Roman"/>
                <w:sz w:val="28"/>
                <w:szCs w:val="28"/>
              </w:rPr>
            </w:pPr>
          </w:p>
        </w:tc>
        <w:tc>
          <w:tcPr>
            <w:tcW w:w="1564" w:type="dxa"/>
          </w:tcPr>
          <w:p w:rsidR="006D7089" w:rsidRPr="00D1396C" w:rsidRDefault="006D7089" w:rsidP="00EC6C90">
            <w:pPr>
              <w:rPr>
                <w:rFonts w:ascii="Times New Roman" w:hAnsi="Times New Roman" w:cs="Times New Roman"/>
                <w:sz w:val="28"/>
                <w:szCs w:val="28"/>
              </w:rPr>
            </w:pPr>
          </w:p>
        </w:tc>
        <w:tc>
          <w:tcPr>
            <w:tcW w:w="1565" w:type="dxa"/>
          </w:tcPr>
          <w:p w:rsidR="006D7089" w:rsidRPr="00D1396C" w:rsidRDefault="006D7089" w:rsidP="00EC6C90">
            <w:pPr>
              <w:rPr>
                <w:rFonts w:ascii="Times New Roman" w:hAnsi="Times New Roman" w:cs="Times New Roman"/>
                <w:sz w:val="28"/>
                <w:szCs w:val="28"/>
              </w:rPr>
            </w:pPr>
          </w:p>
        </w:tc>
      </w:tr>
    </w:tbl>
    <w:p w:rsidR="006D7089" w:rsidRPr="00D1396C" w:rsidRDefault="006D7089" w:rsidP="006D7089">
      <w:pPr>
        <w:tabs>
          <w:tab w:val="left" w:pos="3255"/>
        </w:tabs>
        <w:spacing w:after="0" w:line="240" w:lineRule="auto"/>
        <w:rPr>
          <w:rFonts w:ascii="Times New Roman" w:hAnsi="Times New Roman" w:cs="Times New Roman"/>
          <w:b/>
          <w:sz w:val="28"/>
          <w:szCs w:val="28"/>
        </w:rPr>
      </w:pPr>
    </w:p>
    <w:p w:rsidR="006D7089" w:rsidRPr="00D1396C" w:rsidRDefault="006D7089" w:rsidP="006D7089">
      <w:pPr>
        <w:tabs>
          <w:tab w:val="left" w:pos="3255"/>
        </w:tabs>
        <w:spacing w:after="0" w:line="240" w:lineRule="auto"/>
        <w:rPr>
          <w:rFonts w:ascii="Times New Roman" w:hAnsi="Times New Roman" w:cs="Times New Roman"/>
          <w:b/>
          <w:sz w:val="28"/>
          <w:szCs w:val="28"/>
        </w:rPr>
      </w:pPr>
      <w:r w:rsidRPr="00D1396C">
        <w:rPr>
          <w:rFonts w:ascii="Times New Roman" w:hAnsi="Times New Roman" w:cs="Times New Roman"/>
          <w:b/>
          <w:sz w:val="28"/>
          <w:szCs w:val="28"/>
        </w:rPr>
        <w:t>Задание 2 (0-5 баллов)</w:t>
      </w:r>
    </w:p>
    <w:tbl>
      <w:tblPr>
        <w:tblStyle w:val="a6"/>
        <w:tblW w:w="0" w:type="auto"/>
        <w:tblLook w:val="04A0" w:firstRow="1" w:lastRow="0" w:firstColumn="1" w:lastColumn="0" w:noHBand="0" w:noVBand="1"/>
      </w:tblPr>
      <w:tblGrid>
        <w:gridCol w:w="1868"/>
        <w:gridCol w:w="1869"/>
        <w:gridCol w:w="1869"/>
        <w:gridCol w:w="1869"/>
        <w:gridCol w:w="1870"/>
      </w:tblGrid>
      <w:tr w:rsidR="006D7089" w:rsidRPr="00D1396C" w:rsidTr="00EC6C90">
        <w:tc>
          <w:tcPr>
            <w:tcW w:w="1914" w:type="dxa"/>
          </w:tcPr>
          <w:p w:rsidR="006D7089" w:rsidRPr="00D1396C" w:rsidRDefault="006D7089" w:rsidP="00EC6C90">
            <w:pPr>
              <w:rPr>
                <w:rFonts w:ascii="Times New Roman" w:hAnsi="Times New Roman" w:cs="Times New Roman"/>
                <w:sz w:val="28"/>
                <w:szCs w:val="28"/>
              </w:rPr>
            </w:pPr>
            <w:r w:rsidRPr="00D1396C">
              <w:rPr>
                <w:rFonts w:ascii="Times New Roman" w:hAnsi="Times New Roman" w:cs="Times New Roman"/>
                <w:sz w:val="28"/>
                <w:szCs w:val="28"/>
              </w:rPr>
              <w:t>1)</w:t>
            </w:r>
          </w:p>
        </w:tc>
        <w:tc>
          <w:tcPr>
            <w:tcW w:w="1914" w:type="dxa"/>
          </w:tcPr>
          <w:p w:rsidR="006D7089" w:rsidRPr="00D1396C" w:rsidRDefault="006D7089" w:rsidP="00EC6C90">
            <w:pPr>
              <w:rPr>
                <w:rFonts w:ascii="Times New Roman" w:hAnsi="Times New Roman" w:cs="Times New Roman"/>
                <w:sz w:val="28"/>
                <w:szCs w:val="28"/>
              </w:rPr>
            </w:pPr>
            <w:r w:rsidRPr="00D1396C">
              <w:rPr>
                <w:rFonts w:ascii="Times New Roman" w:hAnsi="Times New Roman" w:cs="Times New Roman"/>
                <w:sz w:val="28"/>
                <w:szCs w:val="28"/>
              </w:rPr>
              <w:t>2)</w:t>
            </w:r>
          </w:p>
        </w:tc>
        <w:tc>
          <w:tcPr>
            <w:tcW w:w="1914" w:type="dxa"/>
          </w:tcPr>
          <w:p w:rsidR="006D7089" w:rsidRPr="00D1396C" w:rsidRDefault="006D7089" w:rsidP="00EC6C90">
            <w:pPr>
              <w:rPr>
                <w:rFonts w:ascii="Times New Roman" w:hAnsi="Times New Roman" w:cs="Times New Roman"/>
                <w:sz w:val="28"/>
                <w:szCs w:val="28"/>
              </w:rPr>
            </w:pPr>
            <w:r w:rsidRPr="00D1396C">
              <w:rPr>
                <w:rFonts w:ascii="Times New Roman" w:hAnsi="Times New Roman" w:cs="Times New Roman"/>
                <w:sz w:val="28"/>
                <w:szCs w:val="28"/>
              </w:rPr>
              <w:t>3)</w:t>
            </w:r>
          </w:p>
        </w:tc>
        <w:tc>
          <w:tcPr>
            <w:tcW w:w="1914" w:type="dxa"/>
          </w:tcPr>
          <w:p w:rsidR="006D7089" w:rsidRPr="00D1396C" w:rsidRDefault="006D7089" w:rsidP="00EC6C90">
            <w:pPr>
              <w:rPr>
                <w:rFonts w:ascii="Times New Roman" w:hAnsi="Times New Roman" w:cs="Times New Roman"/>
                <w:sz w:val="28"/>
                <w:szCs w:val="28"/>
              </w:rPr>
            </w:pPr>
            <w:r w:rsidRPr="00D1396C">
              <w:rPr>
                <w:rFonts w:ascii="Times New Roman" w:hAnsi="Times New Roman" w:cs="Times New Roman"/>
                <w:sz w:val="28"/>
                <w:szCs w:val="28"/>
              </w:rPr>
              <w:t>4)</w:t>
            </w:r>
          </w:p>
        </w:tc>
        <w:tc>
          <w:tcPr>
            <w:tcW w:w="1915" w:type="dxa"/>
          </w:tcPr>
          <w:p w:rsidR="006D7089" w:rsidRPr="00D1396C" w:rsidRDefault="006D7089" w:rsidP="00EC6C90">
            <w:pPr>
              <w:rPr>
                <w:rFonts w:ascii="Times New Roman" w:hAnsi="Times New Roman" w:cs="Times New Roman"/>
                <w:sz w:val="28"/>
                <w:szCs w:val="28"/>
              </w:rPr>
            </w:pPr>
            <w:r w:rsidRPr="00D1396C">
              <w:rPr>
                <w:rFonts w:ascii="Times New Roman" w:hAnsi="Times New Roman" w:cs="Times New Roman"/>
                <w:sz w:val="28"/>
                <w:szCs w:val="28"/>
              </w:rPr>
              <w:t>5)</w:t>
            </w:r>
          </w:p>
        </w:tc>
      </w:tr>
      <w:tr w:rsidR="006D7089" w:rsidRPr="00D1396C" w:rsidTr="00EC6C90">
        <w:tc>
          <w:tcPr>
            <w:tcW w:w="1914" w:type="dxa"/>
          </w:tcPr>
          <w:p w:rsidR="006D7089" w:rsidRPr="00D1396C" w:rsidRDefault="006D7089" w:rsidP="00EC6C90">
            <w:pPr>
              <w:rPr>
                <w:rFonts w:ascii="Times New Roman" w:hAnsi="Times New Roman" w:cs="Times New Roman"/>
                <w:sz w:val="28"/>
                <w:szCs w:val="28"/>
              </w:rPr>
            </w:pPr>
          </w:p>
        </w:tc>
        <w:tc>
          <w:tcPr>
            <w:tcW w:w="1914" w:type="dxa"/>
          </w:tcPr>
          <w:p w:rsidR="006D7089" w:rsidRPr="00D1396C" w:rsidRDefault="006D7089" w:rsidP="00EC6C90">
            <w:pPr>
              <w:rPr>
                <w:rFonts w:ascii="Times New Roman" w:hAnsi="Times New Roman" w:cs="Times New Roman"/>
                <w:sz w:val="28"/>
                <w:szCs w:val="28"/>
              </w:rPr>
            </w:pPr>
          </w:p>
        </w:tc>
        <w:tc>
          <w:tcPr>
            <w:tcW w:w="1914" w:type="dxa"/>
          </w:tcPr>
          <w:p w:rsidR="006D7089" w:rsidRPr="00D1396C" w:rsidRDefault="006D7089" w:rsidP="00EC6C90">
            <w:pPr>
              <w:rPr>
                <w:rFonts w:ascii="Times New Roman" w:hAnsi="Times New Roman" w:cs="Times New Roman"/>
                <w:sz w:val="28"/>
                <w:szCs w:val="28"/>
              </w:rPr>
            </w:pPr>
          </w:p>
        </w:tc>
        <w:tc>
          <w:tcPr>
            <w:tcW w:w="1914" w:type="dxa"/>
          </w:tcPr>
          <w:p w:rsidR="006D7089" w:rsidRPr="00D1396C" w:rsidRDefault="006D7089" w:rsidP="00EC6C90">
            <w:pPr>
              <w:rPr>
                <w:rFonts w:ascii="Times New Roman" w:hAnsi="Times New Roman" w:cs="Times New Roman"/>
                <w:sz w:val="28"/>
                <w:szCs w:val="28"/>
              </w:rPr>
            </w:pPr>
          </w:p>
        </w:tc>
        <w:tc>
          <w:tcPr>
            <w:tcW w:w="1915" w:type="dxa"/>
          </w:tcPr>
          <w:p w:rsidR="006D7089" w:rsidRPr="00D1396C" w:rsidRDefault="006D7089" w:rsidP="00EC6C90">
            <w:pPr>
              <w:rPr>
                <w:rFonts w:ascii="Times New Roman" w:hAnsi="Times New Roman" w:cs="Times New Roman"/>
                <w:sz w:val="28"/>
                <w:szCs w:val="28"/>
              </w:rPr>
            </w:pPr>
          </w:p>
        </w:tc>
      </w:tr>
    </w:tbl>
    <w:p w:rsidR="006D7089" w:rsidRPr="00D1396C" w:rsidRDefault="006D7089" w:rsidP="006D7089">
      <w:pPr>
        <w:tabs>
          <w:tab w:val="left" w:pos="3255"/>
        </w:tabs>
        <w:spacing w:after="0" w:line="240" w:lineRule="auto"/>
        <w:rPr>
          <w:rFonts w:ascii="Times New Roman" w:hAnsi="Times New Roman" w:cs="Times New Roman"/>
          <w:b/>
          <w:sz w:val="28"/>
          <w:szCs w:val="28"/>
        </w:rPr>
      </w:pPr>
    </w:p>
    <w:p w:rsidR="006D7089" w:rsidRPr="00D1396C" w:rsidRDefault="006D7089" w:rsidP="006D7089">
      <w:pPr>
        <w:tabs>
          <w:tab w:val="left" w:pos="3255"/>
        </w:tabs>
        <w:spacing w:after="0" w:line="240" w:lineRule="auto"/>
        <w:rPr>
          <w:rFonts w:ascii="Times New Roman" w:hAnsi="Times New Roman" w:cs="Times New Roman"/>
          <w:b/>
          <w:sz w:val="28"/>
          <w:szCs w:val="28"/>
        </w:rPr>
      </w:pPr>
      <w:r w:rsidRPr="00D1396C">
        <w:rPr>
          <w:rFonts w:ascii="Times New Roman" w:hAnsi="Times New Roman" w:cs="Times New Roman"/>
          <w:b/>
          <w:sz w:val="28"/>
          <w:szCs w:val="28"/>
        </w:rPr>
        <w:t>Задание 3 (0-5 баллов)</w:t>
      </w:r>
    </w:p>
    <w:tbl>
      <w:tblPr>
        <w:tblStyle w:val="a6"/>
        <w:tblW w:w="0" w:type="auto"/>
        <w:tblLook w:val="04A0" w:firstRow="1" w:lastRow="0" w:firstColumn="1" w:lastColumn="0" w:noHBand="0" w:noVBand="1"/>
      </w:tblPr>
      <w:tblGrid>
        <w:gridCol w:w="1402"/>
        <w:gridCol w:w="1588"/>
        <w:gridCol w:w="1589"/>
        <w:gridCol w:w="1588"/>
        <w:gridCol w:w="1589"/>
        <w:gridCol w:w="1589"/>
      </w:tblGrid>
      <w:tr w:rsidR="006D7089" w:rsidRPr="00D1396C" w:rsidTr="00EC6C90">
        <w:tc>
          <w:tcPr>
            <w:tcW w:w="1413" w:type="dxa"/>
          </w:tcPr>
          <w:p w:rsidR="006D7089" w:rsidRPr="00D1396C" w:rsidRDefault="006D7089" w:rsidP="00EC6C90">
            <w:pPr>
              <w:rPr>
                <w:rFonts w:ascii="Times New Roman" w:hAnsi="Times New Roman" w:cs="Times New Roman"/>
                <w:sz w:val="28"/>
                <w:szCs w:val="28"/>
                <w:lang w:val="en-US"/>
              </w:rPr>
            </w:pPr>
            <w:r w:rsidRPr="00D1396C">
              <w:rPr>
                <w:rFonts w:ascii="Times New Roman" w:hAnsi="Times New Roman" w:cs="Times New Roman"/>
                <w:sz w:val="28"/>
                <w:szCs w:val="28"/>
                <w:lang w:val="en-US"/>
              </w:rPr>
              <w:t xml:space="preserve">0 </w:t>
            </w:r>
            <w:r w:rsidRPr="00D1396C">
              <w:rPr>
                <w:rFonts w:ascii="Times New Roman" w:hAnsi="Times New Roman" w:cs="Times New Roman"/>
                <w:sz w:val="28"/>
                <w:szCs w:val="28"/>
              </w:rPr>
              <w:t>(</w:t>
            </w:r>
            <w:proofErr w:type="spellStart"/>
            <w:r w:rsidRPr="00D1396C">
              <w:rPr>
                <w:rFonts w:ascii="Times New Roman" w:hAnsi="Times New Roman" w:cs="Times New Roman"/>
                <w:sz w:val="28"/>
                <w:szCs w:val="28"/>
              </w:rPr>
              <w:t>example</w:t>
            </w:r>
            <w:proofErr w:type="spellEnd"/>
            <w:r w:rsidRPr="00D1396C">
              <w:rPr>
                <w:rFonts w:ascii="Times New Roman" w:hAnsi="Times New Roman" w:cs="Times New Roman"/>
                <w:sz w:val="28"/>
                <w:szCs w:val="28"/>
              </w:rPr>
              <w:t>)</w:t>
            </w:r>
          </w:p>
        </w:tc>
        <w:tc>
          <w:tcPr>
            <w:tcW w:w="1831" w:type="dxa"/>
          </w:tcPr>
          <w:p w:rsidR="006D7089" w:rsidRPr="00D1396C" w:rsidRDefault="006D7089" w:rsidP="00EC6C90">
            <w:pPr>
              <w:rPr>
                <w:rFonts w:ascii="Times New Roman" w:hAnsi="Times New Roman" w:cs="Times New Roman"/>
                <w:sz w:val="28"/>
                <w:szCs w:val="28"/>
              </w:rPr>
            </w:pPr>
            <w:r w:rsidRPr="00D1396C">
              <w:rPr>
                <w:rFonts w:ascii="Times New Roman" w:hAnsi="Times New Roman" w:cs="Times New Roman"/>
                <w:sz w:val="28"/>
                <w:szCs w:val="28"/>
              </w:rPr>
              <w:t>1)</w:t>
            </w:r>
          </w:p>
        </w:tc>
        <w:tc>
          <w:tcPr>
            <w:tcW w:w="1832" w:type="dxa"/>
          </w:tcPr>
          <w:p w:rsidR="006D7089" w:rsidRPr="00D1396C" w:rsidRDefault="006D7089" w:rsidP="00EC6C90">
            <w:pPr>
              <w:rPr>
                <w:rFonts w:ascii="Times New Roman" w:hAnsi="Times New Roman" w:cs="Times New Roman"/>
                <w:sz w:val="28"/>
                <w:szCs w:val="28"/>
              </w:rPr>
            </w:pPr>
            <w:r w:rsidRPr="00D1396C">
              <w:rPr>
                <w:rFonts w:ascii="Times New Roman" w:hAnsi="Times New Roman" w:cs="Times New Roman"/>
                <w:sz w:val="28"/>
                <w:szCs w:val="28"/>
              </w:rPr>
              <w:t>2)</w:t>
            </w:r>
          </w:p>
        </w:tc>
        <w:tc>
          <w:tcPr>
            <w:tcW w:w="1831" w:type="dxa"/>
          </w:tcPr>
          <w:p w:rsidR="006D7089" w:rsidRPr="00D1396C" w:rsidRDefault="006D7089" w:rsidP="00EC6C90">
            <w:pPr>
              <w:rPr>
                <w:rFonts w:ascii="Times New Roman" w:hAnsi="Times New Roman" w:cs="Times New Roman"/>
                <w:sz w:val="28"/>
                <w:szCs w:val="28"/>
              </w:rPr>
            </w:pPr>
            <w:r w:rsidRPr="00D1396C">
              <w:rPr>
                <w:rFonts w:ascii="Times New Roman" w:hAnsi="Times New Roman" w:cs="Times New Roman"/>
                <w:sz w:val="28"/>
                <w:szCs w:val="28"/>
              </w:rPr>
              <w:t>3)</w:t>
            </w:r>
          </w:p>
        </w:tc>
        <w:tc>
          <w:tcPr>
            <w:tcW w:w="1832" w:type="dxa"/>
          </w:tcPr>
          <w:p w:rsidR="006D7089" w:rsidRPr="00D1396C" w:rsidRDefault="006D7089" w:rsidP="00EC6C90">
            <w:pPr>
              <w:rPr>
                <w:rFonts w:ascii="Times New Roman" w:hAnsi="Times New Roman" w:cs="Times New Roman"/>
                <w:sz w:val="28"/>
                <w:szCs w:val="28"/>
              </w:rPr>
            </w:pPr>
            <w:r w:rsidRPr="00D1396C">
              <w:rPr>
                <w:rFonts w:ascii="Times New Roman" w:hAnsi="Times New Roman" w:cs="Times New Roman"/>
                <w:sz w:val="28"/>
                <w:szCs w:val="28"/>
              </w:rPr>
              <w:t>4)</w:t>
            </w:r>
          </w:p>
        </w:tc>
        <w:tc>
          <w:tcPr>
            <w:tcW w:w="1832" w:type="dxa"/>
          </w:tcPr>
          <w:p w:rsidR="006D7089" w:rsidRPr="00D1396C" w:rsidRDefault="006D7089" w:rsidP="00EC6C90">
            <w:pPr>
              <w:rPr>
                <w:rFonts w:ascii="Times New Roman" w:hAnsi="Times New Roman" w:cs="Times New Roman"/>
                <w:sz w:val="28"/>
                <w:szCs w:val="28"/>
              </w:rPr>
            </w:pPr>
            <w:r w:rsidRPr="00D1396C">
              <w:rPr>
                <w:rFonts w:ascii="Times New Roman" w:hAnsi="Times New Roman" w:cs="Times New Roman"/>
                <w:sz w:val="28"/>
                <w:szCs w:val="28"/>
              </w:rPr>
              <w:t>5)</w:t>
            </w:r>
          </w:p>
        </w:tc>
      </w:tr>
      <w:tr w:rsidR="006D7089" w:rsidRPr="00D1396C" w:rsidTr="00EC6C90">
        <w:tc>
          <w:tcPr>
            <w:tcW w:w="1413" w:type="dxa"/>
          </w:tcPr>
          <w:p w:rsidR="006D7089" w:rsidRPr="00D1396C" w:rsidRDefault="006D7089" w:rsidP="00EC6C90">
            <w:pPr>
              <w:jc w:val="center"/>
              <w:rPr>
                <w:rFonts w:ascii="Times New Roman" w:hAnsi="Times New Roman" w:cs="Times New Roman"/>
                <w:b/>
                <w:sz w:val="28"/>
                <w:szCs w:val="28"/>
              </w:rPr>
            </w:pPr>
            <w:r w:rsidRPr="00D1396C">
              <w:rPr>
                <w:rFonts w:ascii="Times New Roman" w:hAnsi="Times New Roman" w:cs="Times New Roman"/>
                <w:b/>
                <w:sz w:val="28"/>
                <w:szCs w:val="28"/>
              </w:rPr>
              <w:t>А</w:t>
            </w:r>
          </w:p>
        </w:tc>
        <w:tc>
          <w:tcPr>
            <w:tcW w:w="1831" w:type="dxa"/>
          </w:tcPr>
          <w:p w:rsidR="006D7089" w:rsidRPr="00D1396C" w:rsidRDefault="006D7089" w:rsidP="00EC6C90">
            <w:pPr>
              <w:rPr>
                <w:rFonts w:ascii="Times New Roman" w:hAnsi="Times New Roman" w:cs="Times New Roman"/>
                <w:sz w:val="28"/>
                <w:szCs w:val="28"/>
              </w:rPr>
            </w:pPr>
          </w:p>
        </w:tc>
        <w:tc>
          <w:tcPr>
            <w:tcW w:w="1832" w:type="dxa"/>
          </w:tcPr>
          <w:p w:rsidR="006D7089" w:rsidRPr="00D1396C" w:rsidRDefault="006D7089" w:rsidP="00EC6C90">
            <w:pPr>
              <w:rPr>
                <w:rFonts w:ascii="Times New Roman" w:hAnsi="Times New Roman" w:cs="Times New Roman"/>
                <w:sz w:val="28"/>
                <w:szCs w:val="28"/>
              </w:rPr>
            </w:pPr>
          </w:p>
        </w:tc>
        <w:tc>
          <w:tcPr>
            <w:tcW w:w="1831" w:type="dxa"/>
          </w:tcPr>
          <w:p w:rsidR="006D7089" w:rsidRPr="00D1396C" w:rsidRDefault="006D7089" w:rsidP="00EC6C90">
            <w:pPr>
              <w:rPr>
                <w:rFonts w:ascii="Times New Roman" w:hAnsi="Times New Roman" w:cs="Times New Roman"/>
                <w:sz w:val="28"/>
                <w:szCs w:val="28"/>
              </w:rPr>
            </w:pPr>
          </w:p>
        </w:tc>
        <w:tc>
          <w:tcPr>
            <w:tcW w:w="1832" w:type="dxa"/>
          </w:tcPr>
          <w:p w:rsidR="006D7089" w:rsidRPr="00D1396C" w:rsidRDefault="006D7089" w:rsidP="00EC6C90">
            <w:pPr>
              <w:rPr>
                <w:rFonts w:ascii="Times New Roman" w:hAnsi="Times New Roman" w:cs="Times New Roman"/>
                <w:sz w:val="28"/>
                <w:szCs w:val="28"/>
              </w:rPr>
            </w:pPr>
          </w:p>
        </w:tc>
        <w:tc>
          <w:tcPr>
            <w:tcW w:w="1832" w:type="dxa"/>
          </w:tcPr>
          <w:p w:rsidR="006D7089" w:rsidRPr="00D1396C" w:rsidRDefault="006D7089" w:rsidP="00EC6C90">
            <w:pPr>
              <w:rPr>
                <w:rFonts w:ascii="Times New Roman" w:hAnsi="Times New Roman" w:cs="Times New Roman"/>
                <w:sz w:val="28"/>
                <w:szCs w:val="28"/>
              </w:rPr>
            </w:pPr>
          </w:p>
        </w:tc>
      </w:tr>
    </w:tbl>
    <w:p w:rsidR="006D7089" w:rsidRPr="00D1396C" w:rsidRDefault="006D7089" w:rsidP="006D7089">
      <w:pPr>
        <w:tabs>
          <w:tab w:val="left" w:pos="3255"/>
        </w:tabs>
        <w:spacing w:after="0" w:line="240" w:lineRule="auto"/>
        <w:rPr>
          <w:rFonts w:ascii="Times New Roman" w:hAnsi="Times New Roman" w:cs="Times New Roman"/>
          <w:b/>
          <w:sz w:val="28"/>
          <w:szCs w:val="28"/>
        </w:rPr>
      </w:pPr>
    </w:p>
    <w:p w:rsidR="006D7089" w:rsidRPr="00D1396C" w:rsidRDefault="006D7089" w:rsidP="006D7089">
      <w:pPr>
        <w:tabs>
          <w:tab w:val="left" w:pos="3255"/>
        </w:tabs>
        <w:spacing w:after="0" w:line="240" w:lineRule="auto"/>
        <w:rPr>
          <w:rFonts w:ascii="Times New Roman" w:hAnsi="Times New Roman" w:cs="Times New Roman"/>
          <w:b/>
          <w:sz w:val="28"/>
          <w:szCs w:val="28"/>
        </w:rPr>
      </w:pPr>
      <w:r w:rsidRPr="00D1396C">
        <w:rPr>
          <w:rFonts w:ascii="Times New Roman" w:hAnsi="Times New Roman" w:cs="Times New Roman"/>
          <w:b/>
          <w:sz w:val="28"/>
          <w:szCs w:val="28"/>
        </w:rPr>
        <w:t>Задание 4 (0-5 баллов)</w:t>
      </w:r>
    </w:p>
    <w:tbl>
      <w:tblPr>
        <w:tblStyle w:val="a6"/>
        <w:tblW w:w="0" w:type="auto"/>
        <w:tblLook w:val="04A0" w:firstRow="1" w:lastRow="0" w:firstColumn="1" w:lastColumn="0" w:noHBand="0" w:noVBand="1"/>
      </w:tblPr>
      <w:tblGrid>
        <w:gridCol w:w="1402"/>
        <w:gridCol w:w="1588"/>
        <w:gridCol w:w="1589"/>
        <w:gridCol w:w="1588"/>
        <w:gridCol w:w="1589"/>
        <w:gridCol w:w="1589"/>
      </w:tblGrid>
      <w:tr w:rsidR="006D7089" w:rsidRPr="00D1396C" w:rsidTr="00EC6C90">
        <w:tc>
          <w:tcPr>
            <w:tcW w:w="1413" w:type="dxa"/>
          </w:tcPr>
          <w:p w:rsidR="006D7089" w:rsidRPr="00D1396C" w:rsidRDefault="006D7089" w:rsidP="00EC6C90">
            <w:pPr>
              <w:rPr>
                <w:rFonts w:ascii="Times New Roman" w:hAnsi="Times New Roman" w:cs="Times New Roman"/>
                <w:sz w:val="28"/>
                <w:szCs w:val="28"/>
                <w:lang w:val="en-US"/>
              </w:rPr>
            </w:pPr>
            <w:r w:rsidRPr="00D1396C">
              <w:rPr>
                <w:rFonts w:ascii="Times New Roman" w:hAnsi="Times New Roman" w:cs="Times New Roman"/>
                <w:sz w:val="28"/>
                <w:szCs w:val="28"/>
                <w:lang w:val="en-US"/>
              </w:rPr>
              <w:t xml:space="preserve">0 </w:t>
            </w:r>
            <w:r w:rsidRPr="00D1396C">
              <w:rPr>
                <w:rFonts w:ascii="Times New Roman" w:hAnsi="Times New Roman" w:cs="Times New Roman"/>
                <w:sz w:val="28"/>
                <w:szCs w:val="28"/>
              </w:rPr>
              <w:t>(</w:t>
            </w:r>
            <w:proofErr w:type="spellStart"/>
            <w:r w:rsidRPr="00D1396C">
              <w:rPr>
                <w:rFonts w:ascii="Times New Roman" w:hAnsi="Times New Roman" w:cs="Times New Roman"/>
                <w:sz w:val="28"/>
                <w:szCs w:val="28"/>
              </w:rPr>
              <w:t>example</w:t>
            </w:r>
            <w:proofErr w:type="spellEnd"/>
            <w:r w:rsidRPr="00D1396C">
              <w:rPr>
                <w:rFonts w:ascii="Times New Roman" w:hAnsi="Times New Roman" w:cs="Times New Roman"/>
                <w:sz w:val="28"/>
                <w:szCs w:val="28"/>
              </w:rPr>
              <w:t>)</w:t>
            </w:r>
          </w:p>
        </w:tc>
        <w:tc>
          <w:tcPr>
            <w:tcW w:w="1831" w:type="dxa"/>
          </w:tcPr>
          <w:p w:rsidR="006D7089" w:rsidRPr="00D1396C" w:rsidRDefault="006D7089" w:rsidP="00EC6C90">
            <w:pPr>
              <w:rPr>
                <w:rFonts w:ascii="Times New Roman" w:hAnsi="Times New Roman" w:cs="Times New Roman"/>
                <w:sz w:val="28"/>
                <w:szCs w:val="28"/>
              </w:rPr>
            </w:pPr>
            <w:r w:rsidRPr="00D1396C">
              <w:rPr>
                <w:rFonts w:ascii="Times New Roman" w:hAnsi="Times New Roman" w:cs="Times New Roman"/>
                <w:sz w:val="28"/>
                <w:szCs w:val="28"/>
              </w:rPr>
              <w:t>1)</w:t>
            </w:r>
          </w:p>
        </w:tc>
        <w:tc>
          <w:tcPr>
            <w:tcW w:w="1832" w:type="dxa"/>
          </w:tcPr>
          <w:p w:rsidR="006D7089" w:rsidRPr="00D1396C" w:rsidRDefault="006D7089" w:rsidP="00EC6C90">
            <w:pPr>
              <w:rPr>
                <w:rFonts w:ascii="Times New Roman" w:hAnsi="Times New Roman" w:cs="Times New Roman"/>
                <w:sz w:val="28"/>
                <w:szCs w:val="28"/>
              </w:rPr>
            </w:pPr>
            <w:r w:rsidRPr="00D1396C">
              <w:rPr>
                <w:rFonts w:ascii="Times New Roman" w:hAnsi="Times New Roman" w:cs="Times New Roman"/>
                <w:sz w:val="28"/>
                <w:szCs w:val="28"/>
              </w:rPr>
              <w:t>2)</w:t>
            </w:r>
          </w:p>
        </w:tc>
        <w:tc>
          <w:tcPr>
            <w:tcW w:w="1831" w:type="dxa"/>
          </w:tcPr>
          <w:p w:rsidR="006D7089" w:rsidRPr="00D1396C" w:rsidRDefault="006D7089" w:rsidP="00EC6C90">
            <w:pPr>
              <w:rPr>
                <w:rFonts w:ascii="Times New Roman" w:hAnsi="Times New Roman" w:cs="Times New Roman"/>
                <w:sz w:val="28"/>
                <w:szCs w:val="28"/>
              </w:rPr>
            </w:pPr>
            <w:r w:rsidRPr="00D1396C">
              <w:rPr>
                <w:rFonts w:ascii="Times New Roman" w:hAnsi="Times New Roman" w:cs="Times New Roman"/>
                <w:sz w:val="28"/>
                <w:szCs w:val="28"/>
              </w:rPr>
              <w:t>3)</w:t>
            </w:r>
          </w:p>
        </w:tc>
        <w:tc>
          <w:tcPr>
            <w:tcW w:w="1832" w:type="dxa"/>
          </w:tcPr>
          <w:p w:rsidR="006D7089" w:rsidRPr="00D1396C" w:rsidRDefault="006D7089" w:rsidP="00EC6C90">
            <w:pPr>
              <w:rPr>
                <w:rFonts w:ascii="Times New Roman" w:hAnsi="Times New Roman" w:cs="Times New Roman"/>
                <w:sz w:val="28"/>
                <w:szCs w:val="28"/>
              </w:rPr>
            </w:pPr>
            <w:r w:rsidRPr="00D1396C">
              <w:rPr>
                <w:rFonts w:ascii="Times New Roman" w:hAnsi="Times New Roman" w:cs="Times New Roman"/>
                <w:sz w:val="28"/>
                <w:szCs w:val="28"/>
              </w:rPr>
              <w:t>4)</w:t>
            </w:r>
          </w:p>
        </w:tc>
        <w:tc>
          <w:tcPr>
            <w:tcW w:w="1832" w:type="dxa"/>
          </w:tcPr>
          <w:p w:rsidR="006D7089" w:rsidRPr="00D1396C" w:rsidRDefault="006D7089" w:rsidP="00EC6C90">
            <w:pPr>
              <w:rPr>
                <w:rFonts w:ascii="Times New Roman" w:hAnsi="Times New Roman" w:cs="Times New Roman"/>
                <w:sz w:val="28"/>
                <w:szCs w:val="28"/>
              </w:rPr>
            </w:pPr>
            <w:r w:rsidRPr="00D1396C">
              <w:rPr>
                <w:rFonts w:ascii="Times New Roman" w:hAnsi="Times New Roman" w:cs="Times New Roman"/>
                <w:sz w:val="28"/>
                <w:szCs w:val="28"/>
              </w:rPr>
              <w:t>5)</w:t>
            </w:r>
          </w:p>
        </w:tc>
      </w:tr>
      <w:tr w:rsidR="006D7089" w:rsidRPr="00D1396C" w:rsidTr="00EC6C90">
        <w:tc>
          <w:tcPr>
            <w:tcW w:w="1413" w:type="dxa"/>
          </w:tcPr>
          <w:p w:rsidR="006D7089" w:rsidRPr="00D1396C" w:rsidRDefault="006D7089" w:rsidP="00EC6C90">
            <w:pPr>
              <w:rPr>
                <w:rFonts w:ascii="Times New Roman" w:hAnsi="Times New Roman" w:cs="Times New Roman"/>
                <w:sz w:val="28"/>
                <w:szCs w:val="28"/>
                <w:lang w:val="en-US"/>
              </w:rPr>
            </w:pPr>
            <w:r w:rsidRPr="00D1396C">
              <w:rPr>
                <w:rFonts w:ascii="Times New Roman" w:hAnsi="Times New Roman" w:cs="Times New Roman"/>
                <w:sz w:val="28"/>
                <w:szCs w:val="28"/>
                <w:lang w:val="en-US"/>
              </w:rPr>
              <w:t>largest</w:t>
            </w:r>
          </w:p>
        </w:tc>
        <w:tc>
          <w:tcPr>
            <w:tcW w:w="1831" w:type="dxa"/>
          </w:tcPr>
          <w:p w:rsidR="006D7089" w:rsidRPr="00D1396C" w:rsidRDefault="006D7089" w:rsidP="00EC6C90">
            <w:pPr>
              <w:rPr>
                <w:rFonts w:ascii="Times New Roman" w:hAnsi="Times New Roman" w:cs="Times New Roman"/>
                <w:sz w:val="28"/>
                <w:szCs w:val="28"/>
              </w:rPr>
            </w:pPr>
          </w:p>
        </w:tc>
        <w:tc>
          <w:tcPr>
            <w:tcW w:w="1832" w:type="dxa"/>
          </w:tcPr>
          <w:p w:rsidR="006D7089" w:rsidRPr="00D1396C" w:rsidRDefault="006D7089" w:rsidP="00EC6C90">
            <w:pPr>
              <w:rPr>
                <w:rFonts w:ascii="Times New Roman" w:hAnsi="Times New Roman" w:cs="Times New Roman"/>
                <w:sz w:val="28"/>
                <w:szCs w:val="28"/>
              </w:rPr>
            </w:pPr>
          </w:p>
        </w:tc>
        <w:tc>
          <w:tcPr>
            <w:tcW w:w="1831" w:type="dxa"/>
          </w:tcPr>
          <w:p w:rsidR="006D7089" w:rsidRPr="00D1396C" w:rsidRDefault="006D7089" w:rsidP="00EC6C90">
            <w:pPr>
              <w:rPr>
                <w:rFonts w:ascii="Times New Roman" w:hAnsi="Times New Roman" w:cs="Times New Roman"/>
                <w:sz w:val="28"/>
                <w:szCs w:val="28"/>
              </w:rPr>
            </w:pPr>
          </w:p>
        </w:tc>
        <w:tc>
          <w:tcPr>
            <w:tcW w:w="1832" w:type="dxa"/>
          </w:tcPr>
          <w:p w:rsidR="006D7089" w:rsidRPr="00D1396C" w:rsidRDefault="006D7089" w:rsidP="00EC6C90">
            <w:pPr>
              <w:rPr>
                <w:rFonts w:ascii="Times New Roman" w:hAnsi="Times New Roman" w:cs="Times New Roman"/>
                <w:sz w:val="28"/>
                <w:szCs w:val="28"/>
              </w:rPr>
            </w:pPr>
          </w:p>
        </w:tc>
        <w:tc>
          <w:tcPr>
            <w:tcW w:w="1832" w:type="dxa"/>
          </w:tcPr>
          <w:p w:rsidR="006D7089" w:rsidRPr="00D1396C" w:rsidRDefault="006D7089" w:rsidP="00EC6C90">
            <w:pPr>
              <w:rPr>
                <w:rFonts w:ascii="Times New Roman" w:hAnsi="Times New Roman" w:cs="Times New Roman"/>
                <w:sz w:val="28"/>
                <w:szCs w:val="28"/>
              </w:rPr>
            </w:pPr>
          </w:p>
        </w:tc>
      </w:tr>
    </w:tbl>
    <w:p w:rsidR="006D7089" w:rsidRPr="00D1396C" w:rsidRDefault="006D7089" w:rsidP="006D7089">
      <w:pPr>
        <w:tabs>
          <w:tab w:val="left" w:pos="3255"/>
        </w:tabs>
        <w:spacing w:after="0" w:line="240" w:lineRule="auto"/>
        <w:rPr>
          <w:rFonts w:ascii="Times New Roman" w:hAnsi="Times New Roman" w:cs="Times New Roman"/>
          <w:b/>
          <w:sz w:val="28"/>
          <w:szCs w:val="28"/>
        </w:rPr>
      </w:pPr>
    </w:p>
    <w:p w:rsidR="006D7089" w:rsidRDefault="006D7089" w:rsidP="006D7089">
      <w:pPr>
        <w:tabs>
          <w:tab w:val="left" w:pos="3255"/>
        </w:tabs>
        <w:spacing w:after="0" w:line="240" w:lineRule="auto"/>
        <w:rPr>
          <w:rFonts w:ascii="Times New Roman" w:hAnsi="Times New Roman" w:cs="Times New Roman"/>
          <w:sz w:val="28"/>
          <w:szCs w:val="28"/>
        </w:rPr>
      </w:pPr>
      <w:r w:rsidRPr="00D1396C">
        <w:rPr>
          <w:rFonts w:ascii="Times New Roman" w:hAnsi="Times New Roman" w:cs="Times New Roman"/>
          <w:b/>
          <w:sz w:val="28"/>
          <w:szCs w:val="28"/>
        </w:rPr>
        <w:t>Задание</w:t>
      </w:r>
      <w:r w:rsidRPr="00F9448B">
        <w:rPr>
          <w:rFonts w:ascii="Times New Roman" w:hAnsi="Times New Roman" w:cs="Times New Roman"/>
          <w:b/>
          <w:sz w:val="28"/>
          <w:szCs w:val="28"/>
        </w:rPr>
        <w:t xml:space="preserve"> 5 ПИСЬМО (</w:t>
      </w:r>
      <w:r>
        <w:rPr>
          <w:rFonts w:ascii="Times New Roman" w:hAnsi="Times New Roman" w:cs="Times New Roman"/>
          <w:b/>
          <w:sz w:val="28"/>
          <w:szCs w:val="28"/>
        </w:rPr>
        <w:t>0-10</w:t>
      </w:r>
      <w:r w:rsidRPr="00F9448B">
        <w:rPr>
          <w:rFonts w:ascii="Times New Roman" w:hAnsi="Times New Roman" w:cs="Times New Roman"/>
          <w:b/>
          <w:sz w:val="28"/>
          <w:szCs w:val="28"/>
        </w:rPr>
        <w:t xml:space="preserve"> </w:t>
      </w:r>
      <w:r w:rsidRPr="00D1396C">
        <w:rPr>
          <w:rFonts w:ascii="Times New Roman" w:hAnsi="Times New Roman" w:cs="Times New Roman"/>
          <w:b/>
          <w:sz w:val="28"/>
          <w:szCs w:val="28"/>
        </w:rPr>
        <w:t>баллов</w:t>
      </w:r>
      <w:r w:rsidRPr="00F9448B">
        <w:rPr>
          <w:rFonts w:ascii="Times New Roman" w:hAnsi="Times New Roman" w:cs="Times New Roman"/>
          <w:b/>
          <w:sz w:val="28"/>
          <w:szCs w:val="28"/>
        </w:rPr>
        <w:t xml:space="preserve">). </w:t>
      </w:r>
      <w:r w:rsidRPr="00F9448B">
        <w:rPr>
          <w:rFonts w:ascii="Times New Roman" w:hAnsi="Times New Roman" w:cs="Times New Roman"/>
          <w:sz w:val="28"/>
          <w:szCs w:val="28"/>
        </w:rPr>
        <w:t>Орфографические ошибки при выполнении этого задания учитываться не будут в случае, если они не препятствуют пониманию.</w:t>
      </w:r>
    </w:p>
    <w:p w:rsidR="006D7089" w:rsidRPr="00F9448B" w:rsidRDefault="006D7089" w:rsidP="006D7089">
      <w:pPr>
        <w:tabs>
          <w:tab w:val="left" w:pos="3255"/>
        </w:tabs>
        <w:spacing w:after="0" w:line="240" w:lineRule="auto"/>
        <w:rPr>
          <w:rFonts w:ascii="Times New Roman" w:hAnsi="Times New Roman" w:cs="Times New Roman"/>
          <w:b/>
          <w:sz w:val="28"/>
          <w:szCs w:val="28"/>
        </w:rPr>
      </w:pPr>
    </w:p>
    <w:p w:rsidR="006D7089" w:rsidRPr="00D1396C" w:rsidRDefault="006D7089" w:rsidP="006D7089">
      <w:pPr>
        <w:tabs>
          <w:tab w:val="left" w:pos="3255"/>
        </w:tabs>
        <w:spacing w:after="0" w:line="360" w:lineRule="auto"/>
        <w:rPr>
          <w:rFonts w:ascii="Times New Roman" w:hAnsi="Times New Roman" w:cs="Times New Roman"/>
          <w:sz w:val="28"/>
          <w:szCs w:val="28"/>
        </w:rPr>
      </w:pPr>
      <w:r w:rsidRPr="00D1396C">
        <w:rPr>
          <w:rFonts w:ascii="Times New Roman" w:hAnsi="Times New Roman" w:cs="Times New Roman"/>
          <w:sz w:val="28"/>
          <w:szCs w:val="28"/>
          <w:lang w:val="en-US"/>
        </w:rPr>
        <w:t xml:space="preserve">I have chosen photo number </w:t>
      </w:r>
      <w:proofErr w:type="gramStart"/>
      <w:r w:rsidRPr="00D1396C">
        <w:rPr>
          <w:rFonts w:ascii="Times New Roman" w:hAnsi="Times New Roman" w:cs="Times New Roman"/>
          <w:sz w:val="28"/>
          <w:szCs w:val="28"/>
          <w:lang w:val="en-US"/>
        </w:rPr>
        <w:t>……</w:t>
      </w:r>
      <w:proofErr w:type="gramEnd"/>
      <w:r w:rsidRPr="00D1396C">
        <w:rPr>
          <w:rFonts w:ascii="Times New Roman" w:hAnsi="Times New Roman" w:cs="Times New Roman"/>
          <w:sz w:val="28"/>
          <w:szCs w:val="28"/>
          <w:lang w:val="en-US"/>
        </w:rPr>
        <w:t xml:space="preserve"> In</w:t>
      </w:r>
      <w:r w:rsidRPr="00F9448B">
        <w:rPr>
          <w:rFonts w:ascii="Times New Roman" w:hAnsi="Times New Roman" w:cs="Times New Roman"/>
          <w:sz w:val="28"/>
          <w:szCs w:val="28"/>
        </w:rPr>
        <w:t xml:space="preserve"> </w:t>
      </w:r>
      <w:r w:rsidRPr="00D1396C">
        <w:rPr>
          <w:rFonts w:ascii="Times New Roman" w:hAnsi="Times New Roman" w:cs="Times New Roman"/>
          <w:sz w:val="28"/>
          <w:szCs w:val="28"/>
          <w:lang w:val="en-US"/>
        </w:rPr>
        <w:t>this</w:t>
      </w:r>
      <w:r w:rsidRPr="00F9448B">
        <w:rPr>
          <w:rFonts w:ascii="Times New Roman" w:hAnsi="Times New Roman" w:cs="Times New Roman"/>
          <w:sz w:val="28"/>
          <w:szCs w:val="28"/>
        </w:rPr>
        <w:t xml:space="preserve"> </w:t>
      </w:r>
      <w:r w:rsidRPr="00D1396C">
        <w:rPr>
          <w:rFonts w:ascii="Times New Roman" w:hAnsi="Times New Roman" w:cs="Times New Roman"/>
          <w:sz w:val="28"/>
          <w:szCs w:val="28"/>
          <w:lang w:val="en-US"/>
        </w:rPr>
        <w:t>picture</w:t>
      </w:r>
      <w:r w:rsidRPr="00F9448B">
        <w:rPr>
          <w:rFonts w:ascii="Times New Roman" w:hAnsi="Times New Roman" w:cs="Times New Roman"/>
          <w:sz w:val="28"/>
          <w:szCs w:val="28"/>
        </w:rPr>
        <w:t>___________________________________  ____________________________________________</w:t>
      </w:r>
      <w:r w:rsidRPr="00D1396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3148">
        <w:rPr>
          <w:rFonts w:ascii="Times New Roman" w:hAnsi="Times New Roman" w:cs="Times New Roman"/>
          <w:sz w:val="28"/>
          <w:szCs w:val="28"/>
        </w:rPr>
        <w:t>_______</w:t>
      </w:r>
    </w:p>
    <w:p w:rsidR="006D7089" w:rsidRPr="00D1396C" w:rsidRDefault="006D7089" w:rsidP="006D7089">
      <w:pPr>
        <w:tabs>
          <w:tab w:val="left" w:pos="3255"/>
        </w:tabs>
        <w:spacing w:after="0" w:line="360" w:lineRule="auto"/>
        <w:rPr>
          <w:rFonts w:ascii="Times New Roman" w:hAnsi="Times New Roman" w:cs="Times New Roman"/>
          <w:sz w:val="24"/>
          <w:szCs w:val="24"/>
        </w:rPr>
      </w:pPr>
      <w:r w:rsidRPr="00D1396C">
        <w:rPr>
          <w:rFonts w:ascii="Times New Roman" w:hAnsi="Times New Roman" w:cs="Times New Roman"/>
          <w:sz w:val="28"/>
          <w:szCs w:val="28"/>
        </w:rPr>
        <w:t xml:space="preserve">При необходимости Вы можете </w:t>
      </w:r>
      <w:r>
        <w:rPr>
          <w:rFonts w:ascii="Times New Roman" w:hAnsi="Times New Roman" w:cs="Times New Roman"/>
          <w:sz w:val="28"/>
          <w:szCs w:val="28"/>
        </w:rPr>
        <w:t xml:space="preserve">продолжать </w:t>
      </w:r>
      <w:r w:rsidRPr="00D1396C">
        <w:rPr>
          <w:rFonts w:ascii="Times New Roman" w:hAnsi="Times New Roman" w:cs="Times New Roman"/>
          <w:sz w:val="28"/>
          <w:szCs w:val="28"/>
        </w:rPr>
        <w:t>писать на обороте листа.</w:t>
      </w:r>
    </w:p>
    <w:p w:rsidR="00DB6F92" w:rsidRPr="008216D3" w:rsidRDefault="008216D3" w:rsidP="008216D3">
      <w:pPr>
        <w:pStyle w:val="a"/>
        <w:numPr>
          <w:ilvl w:val="0"/>
          <w:numId w:val="0"/>
        </w:numPr>
        <w:tabs>
          <w:tab w:val="left" w:pos="0"/>
        </w:tabs>
        <w:ind w:firstLine="709"/>
        <w:jc w:val="right"/>
      </w:pPr>
      <w:r w:rsidRPr="008216D3">
        <w:lastRenderedPageBreak/>
        <w:t>Приложение 3</w:t>
      </w:r>
    </w:p>
    <w:p w:rsidR="008F7843" w:rsidRPr="0077132A" w:rsidRDefault="008F7843" w:rsidP="008F7843">
      <w:pPr>
        <w:spacing w:after="0" w:line="240" w:lineRule="auto"/>
        <w:ind w:right="20"/>
        <w:jc w:val="center"/>
        <w:rPr>
          <w:rFonts w:ascii="Times New Roman" w:hAnsi="Times New Roman" w:cs="Times New Roman"/>
          <w:sz w:val="24"/>
          <w:szCs w:val="24"/>
        </w:rPr>
      </w:pPr>
      <w:r w:rsidRPr="0077132A">
        <w:rPr>
          <w:rFonts w:ascii="Times New Roman" w:hAnsi="Times New Roman" w:cs="Times New Roman"/>
          <w:sz w:val="24"/>
          <w:szCs w:val="24"/>
        </w:rPr>
        <w:t>ГБУ ДППО ЦПКС «ИМЦ» Василеостровского района</w:t>
      </w:r>
    </w:p>
    <w:p w:rsidR="008F7843" w:rsidRPr="0077132A" w:rsidRDefault="008F7843" w:rsidP="008F7843">
      <w:pPr>
        <w:spacing w:after="0" w:line="240" w:lineRule="auto"/>
        <w:jc w:val="center"/>
        <w:rPr>
          <w:rFonts w:ascii="Times New Roman" w:hAnsi="Times New Roman" w:cs="Times New Roman"/>
          <w:b/>
          <w:sz w:val="24"/>
          <w:szCs w:val="24"/>
        </w:rPr>
      </w:pPr>
      <w:r w:rsidRPr="0077132A">
        <w:rPr>
          <w:rFonts w:ascii="Times New Roman" w:hAnsi="Times New Roman" w:cs="Times New Roman"/>
          <w:b/>
          <w:sz w:val="24"/>
          <w:szCs w:val="24"/>
        </w:rPr>
        <w:t>Районная диагностическая работа по предмету «Английский язык» для 7 класса</w:t>
      </w:r>
    </w:p>
    <w:p w:rsidR="008F7843" w:rsidRPr="00F5058A" w:rsidRDefault="008F7843" w:rsidP="008F7843">
      <w:pPr>
        <w:spacing w:after="0" w:line="240" w:lineRule="auto"/>
        <w:jc w:val="center"/>
        <w:rPr>
          <w:rFonts w:ascii="Times New Roman" w:hAnsi="Times New Roman" w:cs="Times New Roman"/>
          <w:b/>
          <w:sz w:val="28"/>
          <w:szCs w:val="24"/>
        </w:rPr>
      </w:pPr>
    </w:p>
    <w:p w:rsidR="008F7843" w:rsidRPr="003421F9" w:rsidRDefault="008F7843" w:rsidP="008F7843">
      <w:pPr>
        <w:spacing w:after="0" w:line="240" w:lineRule="auto"/>
        <w:jc w:val="center"/>
        <w:rPr>
          <w:rFonts w:ascii="Times New Roman" w:hAnsi="Times New Roman" w:cs="Times New Roman"/>
          <w:sz w:val="28"/>
          <w:szCs w:val="24"/>
        </w:rPr>
      </w:pPr>
      <w:proofErr w:type="spellStart"/>
      <w:r w:rsidRPr="003421F9">
        <w:rPr>
          <w:rFonts w:ascii="Times New Roman" w:hAnsi="Times New Roman" w:cs="Times New Roman"/>
          <w:b/>
          <w:sz w:val="28"/>
          <w:szCs w:val="24"/>
          <w:lang w:val="en-US"/>
        </w:rPr>
        <w:t>Ответы</w:t>
      </w:r>
      <w:proofErr w:type="spellEnd"/>
    </w:p>
    <w:p w:rsidR="008F7843" w:rsidRPr="003421F9" w:rsidRDefault="008F7843" w:rsidP="008F7843">
      <w:pPr>
        <w:spacing w:after="0" w:line="240" w:lineRule="auto"/>
        <w:jc w:val="center"/>
        <w:rPr>
          <w:rFonts w:ascii="Times New Roman" w:hAnsi="Times New Roman" w:cs="Times New Roman"/>
          <w:b/>
          <w:i/>
          <w:sz w:val="24"/>
          <w:szCs w:val="24"/>
        </w:rPr>
      </w:pPr>
    </w:p>
    <w:p w:rsidR="008F7843" w:rsidRPr="003421F9" w:rsidRDefault="008F7843" w:rsidP="008F7843">
      <w:pPr>
        <w:tabs>
          <w:tab w:val="left" w:pos="3255"/>
        </w:tabs>
        <w:spacing w:after="0" w:line="240" w:lineRule="auto"/>
        <w:rPr>
          <w:rFonts w:ascii="Times New Roman" w:hAnsi="Times New Roman" w:cs="Times New Roman"/>
          <w:b/>
          <w:sz w:val="24"/>
          <w:szCs w:val="24"/>
        </w:rPr>
      </w:pPr>
      <w:r w:rsidRPr="003421F9">
        <w:rPr>
          <w:rFonts w:ascii="Times New Roman" w:hAnsi="Times New Roman" w:cs="Times New Roman"/>
          <w:b/>
          <w:sz w:val="24"/>
          <w:szCs w:val="24"/>
        </w:rPr>
        <w:t>Задание 1 (0-5 баллов)</w:t>
      </w:r>
    </w:p>
    <w:tbl>
      <w:tblPr>
        <w:tblStyle w:val="a6"/>
        <w:tblW w:w="0" w:type="auto"/>
        <w:tblLook w:val="04A0" w:firstRow="1" w:lastRow="0" w:firstColumn="1" w:lastColumn="0" w:noHBand="0" w:noVBand="1"/>
      </w:tblPr>
      <w:tblGrid>
        <w:gridCol w:w="2967"/>
        <w:gridCol w:w="1274"/>
        <w:gridCol w:w="1276"/>
        <w:gridCol w:w="1276"/>
        <w:gridCol w:w="1276"/>
        <w:gridCol w:w="1276"/>
      </w:tblGrid>
      <w:tr w:rsidR="008F7843" w:rsidRPr="003421F9" w:rsidTr="00EC6C90">
        <w:tc>
          <w:tcPr>
            <w:tcW w:w="1525" w:type="dxa"/>
          </w:tcPr>
          <w:p w:rsidR="008F7843" w:rsidRPr="008F7843" w:rsidRDefault="008F7843" w:rsidP="008F7843">
            <w:pPr>
              <w:pStyle w:val="a"/>
              <w:numPr>
                <w:ilvl w:val="0"/>
                <w:numId w:val="20"/>
              </w:numPr>
              <w:spacing w:after="0" w:line="240" w:lineRule="auto"/>
              <w:rPr>
                <w:lang w:val="en-US"/>
              </w:rPr>
            </w:pPr>
            <w:r w:rsidRPr="008F7843">
              <w:t>0 (</w:t>
            </w:r>
            <w:proofErr w:type="spellStart"/>
            <w:r w:rsidRPr="008F7843">
              <w:t>example</w:t>
            </w:r>
            <w:proofErr w:type="spellEnd"/>
            <w:r w:rsidRPr="008F7843">
              <w:t xml:space="preserve">) </w:t>
            </w:r>
          </w:p>
        </w:tc>
        <w:tc>
          <w:tcPr>
            <w:tcW w:w="1563" w:type="dxa"/>
          </w:tcPr>
          <w:p w:rsidR="008F7843" w:rsidRPr="003421F9" w:rsidRDefault="008F7843" w:rsidP="00EC6C90">
            <w:pPr>
              <w:rPr>
                <w:rFonts w:ascii="Times New Roman" w:hAnsi="Times New Roman" w:cs="Times New Roman"/>
                <w:sz w:val="24"/>
                <w:szCs w:val="24"/>
              </w:rPr>
            </w:pPr>
            <w:r w:rsidRPr="003421F9">
              <w:rPr>
                <w:rFonts w:ascii="Times New Roman" w:hAnsi="Times New Roman" w:cs="Times New Roman"/>
                <w:sz w:val="24"/>
                <w:szCs w:val="24"/>
              </w:rPr>
              <w:t>1)</w:t>
            </w:r>
          </w:p>
        </w:tc>
        <w:tc>
          <w:tcPr>
            <w:tcW w:w="1564" w:type="dxa"/>
          </w:tcPr>
          <w:p w:rsidR="008F7843" w:rsidRPr="003421F9" w:rsidRDefault="008F7843" w:rsidP="00EC6C90">
            <w:pPr>
              <w:rPr>
                <w:rFonts w:ascii="Times New Roman" w:hAnsi="Times New Roman" w:cs="Times New Roman"/>
                <w:sz w:val="24"/>
                <w:szCs w:val="24"/>
              </w:rPr>
            </w:pPr>
            <w:r w:rsidRPr="003421F9">
              <w:rPr>
                <w:rFonts w:ascii="Times New Roman" w:hAnsi="Times New Roman" w:cs="Times New Roman"/>
                <w:sz w:val="24"/>
                <w:szCs w:val="24"/>
              </w:rPr>
              <w:t>2)</w:t>
            </w:r>
          </w:p>
        </w:tc>
        <w:tc>
          <w:tcPr>
            <w:tcW w:w="1564" w:type="dxa"/>
          </w:tcPr>
          <w:p w:rsidR="008F7843" w:rsidRPr="003421F9" w:rsidRDefault="008F7843" w:rsidP="00EC6C90">
            <w:pPr>
              <w:rPr>
                <w:rFonts w:ascii="Times New Roman" w:hAnsi="Times New Roman" w:cs="Times New Roman"/>
                <w:sz w:val="24"/>
                <w:szCs w:val="24"/>
              </w:rPr>
            </w:pPr>
            <w:r w:rsidRPr="003421F9">
              <w:rPr>
                <w:rFonts w:ascii="Times New Roman" w:hAnsi="Times New Roman" w:cs="Times New Roman"/>
                <w:sz w:val="24"/>
                <w:szCs w:val="24"/>
              </w:rPr>
              <w:t>3)</w:t>
            </w:r>
          </w:p>
        </w:tc>
        <w:tc>
          <w:tcPr>
            <w:tcW w:w="1564" w:type="dxa"/>
          </w:tcPr>
          <w:p w:rsidR="008F7843" w:rsidRPr="003421F9" w:rsidRDefault="008F7843" w:rsidP="00EC6C90">
            <w:pPr>
              <w:rPr>
                <w:rFonts w:ascii="Times New Roman" w:hAnsi="Times New Roman" w:cs="Times New Roman"/>
                <w:sz w:val="24"/>
                <w:szCs w:val="24"/>
              </w:rPr>
            </w:pPr>
            <w:r w:rsidRPr="003421F9">
              <w:rPr>
                <w:rFonts w:ascii="Times New Roman" w:hAnsi="Times New Roman" w:cs="Times New Roman"/>
                <w:sz w:val="24"/>
                <w:szCs w:val="24"/>
              </w:rPr>
              <w:t>4)</w:t>
            </w:r>
          </w:p>
        </w:tc>
        <w:tc>
          <w:tcPr>
            <w:tcW w:w="1565" w:type="dxa"/>
          </w:tcPr>
          <w:p w:rsidR="008F7843" w:rsidRPr="003421F9" w:rsidRDefault="008F7843" w:rsidP="00EC6C90">
            <w:pPr>
              <w:rPr>
                <w:rFonts w:ascii="Times New Roman" w:hAnsi="Times New Roman" w:cs="Times New Roman"/>
                <w:sz w:val="24"/>
                <w:szCs w:val="24"/>
              </w:rPr>
            </w:pPr>
            <w:r w:rsidRPr="003421F9">
              <w:rPr>
                <w:rFonts w:ascii="Times New Roman" w:hAnsi="Times New Roman" w:cs="Times New Roman"/>
                <w:sz w:val="24"/>
                <w:szCs w:val="24"/>
              </w:rPr>
              <w:t>5)</w:t>
            </w:r>
          </w:p>
        </w:tc>
      </w:tr>
      <w:tr w:rsidR="008F7843" w:rsidRPr="003421F9" w:rsidTr="00EC6C90">
        <w:tc>
          <w:tcPr>
            <w:tcW w:w="1525" w:type="dxa"/>
          </w:tcPr>
          <w:p w:rsidR="008F7843" w:rsidRPr="003421F9" w:rsidRDefault="008F7843" w:rsidP="00EC6C90">
            <w:pPr>
              <w:jc w:val="center"/>
              <w:rPr>
                <w:rFonts w:ascii="Times New Roman" w:hAnsi="Times New Roman" w:cs="Times New Roman"/>
                <w:sz w:val="24"/>
                <w:szCs w:val="24"/>
                <w:lang w:val="en-US"/>
              </w:rPr>
            </w:pPr>
            <w:r w:rsidRPr="003421F9">
              <w:rPr>
                <w:rFonts w:ascii="Times New Roman" w:hAnsi="Times New Roman" w:cs="Times New Roman"/>
                <w:sz w:val="24"/>
                <w:szCs w:val="24"/>
                <w:lang w:val="en-US"/>
              </w:rPr>
              <w:t>A</w:t>
            </w:r>
          </w:p>
        </w:tc>
        <w:tc>
          <w:tcPr>
            <w:tcW w:w="1563" w:type="dxa"/>
          </w:tcPr>
          <w:p w:rsidR="008F7843" w:rsidRPr="003421F9" w:rsidRDefault="008F7843" w:rsidP="00EC6C90">
            <w:pPr>
              <w:rPr>
                <w:rFonts w:ascii="Times New Roman" w:hAnsi="Times New Roman" w:cs="Times New Roman"/>
                <w:sz w:val="24"/>
                <w:szCs w:val="24"/>
                <w:lang w:val="en-US"/>
              </w:rPr>
            </w:pPr>
            <w:r w:rsidRPr="003421F9">
              <w:rPr>
                <w:rFonts w:ascii="Times New Roman" w:hAnsi="Times New Roman" w:cs="Times New Roman"/>
                <w:sz w:val="24"/>
                <w:szCs w:val="24"/>
                <w:lang w:val="en-US"/>
              </w:rPr>
              <w:t>B</w:t>
            </w:r>
          </w:p>
        </w:tc>
        <w:tc>
          <w:tcPr>
            <w:tcW w:w="1564" w:type="dxa"/>
          </w:tcPr>
          <w:p w:rsidR="008F7843" w:rsidRPr="003421F9" w:rsidRDefault="008F7843" w:rsidP="00EC6C90">
            <w:pPr>
              <w:rPr>
                <w:rFonts w:ascii="Times New Roman" w:hAnsi="Times New Roman" w:cs="Times New Roman"/>
                <w:sz w:val="24"/>
                <w:szCs w:val="24"/>
                <w:lang w:val="en-US"/>
              </w:rPr>
            </w:pPr>
            <w:r w:rsidRPr="003421F9">
              <w:rPr>
                <w:rFonts w:ascii="Times New Roman" w:hAnsi="Times New Roman" w:cs="Times New Roman"/>
                <w:sz w:val="24"/>
                <w:szCs w:val="24"/>
                <w:lang w:val="en-US"/>
              </w:rPr>
              <w:t>C</w:t>
            </w:r>
          </w:p>
        </w:tc>
        <w:tc>
          <w:tcPr>
            <w:tcW w:w="1564" w:type="dxa"/>
          </w:tcPr>
          <w:p w:rsidR="008F7843" w:rsidRPr="003421F9" w:rsidRDefault="008F7843" w:rsidP="00EC6C90">
            <w:pPr>
              <w:rPr>
                <w:rFonts w:ascii="Times New Roman" w:hAnsi="Times New Roman" w:cs="Times New Roman"/>
                <w:sz w:val="24"/>
                <w:szCs w:val="24"/>
                <w:lang w:val="en-US"/>
              </w:rPr>
            </w:pPr>
            <w:r w:rsidRPr="003421F9">
              <w:rPr>
                <w:rFonts w:ascii="Times New Roman" w:hAnsi="Times New Roman" w:cs="Times New Roman"/>
                <w:sz w:val="24"/>
                <w:szCs w:val="24"/>
                <w:lang w:val="en-US"/>
              </w:rPr>
              <w:t>A</w:t>
            </w:r>
          </w:p>
        </w:tc>
        <w:tc>
          <w:tcPr>
            <w:tcW w:w="1564" w:type="dxa"/>
          </w:tcPr>
          <w:p w:rsidR="008F7843" w:rsidRPr="003421F9" w:rsidRDefault="008F7843" w:rsidP="00EC6C90">
            <w:pPr>
              <w:rPr>
                <w:rFonts w:ascii="Times New Roman" w:hAnsi="Times New Roman" w:cs="Times New Roman"/>
                <w:sz w:val="24"/>
                <w:szCs w:val="24"/>
                <w:lang w:val="en-US"/>
              </w:rPr>
            </w:pPr>
            <w:r w:rsidRPr="003421F9">
              <w:rPr>
                <w:rFonts w:ascii="Times New Roman" w:hAnsi="Times New Roman" w:cs="Times New Roman"/>
                <w:sz w:val="24"/>
                <w:szCs w:val="24"/>
                <w:lang w:val="en-US"/>
              </w:rPr>
              <w:t>C</w:t>
            </w:r>
          </w:p>
        </w:tc>
        <w:tc>
          <w:tcPr>
            <w:tcW w:w="1565" w:type="dxa"/>
          </w:tcPr>
          <w:p w:rsidR="008F7843" w:rsidRPr="003421F9" w:rsidRDefault="008F7843" w:rsidP="00EC6C90">
            <w:pPr>
              <w:rPr>
                <w:rFonts w:ascii="Times New Roman" w:hAnsi="Times New Roman" w:cs="Times New Roman"/>
                <w:sz w:val="24"/>
                <w:szCs w:val="24"/>
                <w:lang w:val="en-US"/>
              </w:rPr>
            </w:pPr>
            <w:r w:rsidRPr="003421F9">
              <w:rPr>
                <w:rFonts w:ascii="Times New Roman" w:hAnsi="Times New Roman" w:cs="Times New Roman"/>
                <w:sz w:val="24"/>
                <w:szCs w:val="24"/>
                <w:lang w:val="en-US"/>
              </w:rPr>
              <w:t>A</w:t>
            </w:r>
          </w:p>
        </w:tc>
      </w:tr>
    </w:tbl>
    <w:p w:rsidR="008F7843" w:rsidRPr="003421F9" w:rsidRDefault="008F7843" w:rsidP="008F7843">
      <w:pPr>
        <w:tabs>
          <w:tab w:val="left" w:pos="3255"/>
        </w:tabs>
        <w:spacing w:after="0" w:line="240" w:lineRule="auto"/>
        <w:rPr>
          <w:rFonts w:ascii="Times New Roman" w:hAnsi="Times New Roman" w:cs="Times New Roman"/>
          <w:b/>
          <w:sz w:val="24"/>
          <w:szCs w:val="24"/>
        </w:rPr>
      </w:pPr>
    </w:p>
    <w:p w:rsidR="008F7843" w:rsidRPr="003421F9" w:rsidRDefault="008F7843" w:rsidP="008F7843">
      <w:pPr>
        <w:tabs>
          <w:tab w:val="left" w:pos="3255"/>
        </w:tabs>
        <w:spacing w:after="0" w:line="240" w:lineRule="auto"/>
        <w:rPr>
          <w:rFonts w:ascii="Times New Roman" w:hAnsi="Times New Roman" w:cs="Times New Roman"/>
          <w:b/>
          <w:sz w:val="24"/>
          <w:szCs w:val="24"/>
        </w:rPr>
      </w:pPr>
      <w:r w:rsidRPr="003421F9">
        <w:rPr>
          <w:rFonts w:ascii="Times New Roman" w:hAnsi="Times New Roman" w:cs="Times New Roman"/>
          <w:b/>
          <w:sz w:val="24"/>
          <w:szCs w:val="24"/>
        </w:rPr>
        <w:t>Задание 2 (0-5 баллов)</w:t>
      </w:r>
    </w:p>
    <w:tbl>
      <w:tblPr>
        <w:tblStyle w:val="a6"/>
        <w:tblW w:w="0" w:type="auto"/>
        <w:tblLook w:val="04A0" w:firstRow="1" w:lastRow="0" w:firstColumn="1" w:lastColumn="0" w:noHBand="0" w:noVBand="1"/>
      </w:tblPr>
      <w:tblGrid>
        <w:gridCol w:w="1868"/>
        <w:gridCol w:w="1869"/>
        <w:gridCol w:w="1869"/>
        <w:gridCol w:w="1869"/>
        <w:gridCol w:w="1870"/>
      </w:tblGrid>
      <w:tr w:rsidR="008F7843" w:rsidRPr="003421F9" w:rsidTr="00EC6C90">
        <w:tc>
          <w:tcPr>
            <w:tcW w:w="1914" w:type="dxa"/>
          </w:tcPr>
          <w:p w:rsidR="008F7843" w:rsidRPr="003421F9" w:rsidRDefault="008F7843" w:rsidP="00EC6C90">
            <w:pPr>
              <w:rPr>
                <w:rFonts w:ascii="Times New Roman" w:hAnsi="Times New Roman" w:cs="Times New Roman"/>
                <w:sz w:val="24"/>
                <w:szCs w:val="24"/>
              </w:rPr>
            </w:pPr>
            <w:r w:rsidRPr="003421F9">
              <w:rPr>
                <w:rFonts w:ascii="Times New Roman" w:hAnsi="Times New Roman" w:cs="Times New Roman"/>
                <w:sz w:val="24"/>
                <w:szCs w:val="24"/>
              </w:rPr>
              <w:t>1)</w:t>
            </w:r>
          </w:p>
        </w:tc>
        <w:tc>
          <w:tcPr>
            <w:tcW w:w="1914" w:type="dxa"/>
          </w:tcPr>
          <w:p w:rsidR="008F7843" w:rsidRPr="003421F9" w:rsidRDefault="008F7843" w:rsidP="00EC6C90">
            <w:pPr>
              <w:rPr>
                <w:rFonts w:ascii="Times New Roman" w:hAnsi="Times New Roman" w:cs="Times New Roman"/>
                <w:sz w:val="24"/>
                <w:szCs w:val="24"/>
              </w:rPr>
            </w:pPr>
            <w:r w:rsidRPr="003421F9">
              <w:rPr>
                <w:rFonts w:ascii="Times New Roman" w:hAnsi="Times New Roman" w:cs="Times New Roman"/>
                <w:sz w:val="24"/>
                <w:szCs w:val="24"/>
              </w:rPr>
              <w:t>2)</w:t>
            </w:r>
          </w:p>
        </w:tc>
        <w:tc>
          <w:tcPr>
            <w:tcW w:w="1914" w:type="dxa"/>
          </w:tcPr>
          <w:p w:rsidR="008F7843" w:rsidRPr="003421F9" w:rsidRDefault="008F7843" w:rsidP="00EC6C90">
            <w:pPr>
              <w:rPr>
                <w:rFonts w:ascii="Times New Roman" w:hAnsi="Times New Roman" w:cs="Times New Roman"/>
                <w:sz w:val="24"/>
                <w:szCs w:val="24"/>
              </w:rPr>
            </w:pPr>
            <w:r w:rsidRPr="003421F9">
              <w:rPr>
                <w:rFonts w:ascii="Times New Roman" w:hAnsi="Times New Roman" w:cs="Times New Roman"/>
                <w:sz w:val="24"/>
                <w:szCs w:val="24"/>
              </w:rPr>
              <w:t>3)</w:t>
            </w:r>
          </w:p>
        </w:tc>
        <w:tc>
          <w:tcPr>
            <w:tcW w:w="1914" w:type="dxa"/>
          </w:tcPr>
          <w:p w:rsidR="008F7843" w:rsidRPr="003421F9" w:rsidRDefault="008F7843" w:rsidP="00EC6C90">
            <w:pPr>
              <w:rPr>
                <w:rFonts w:ascii="Times New Roman" w:hAnsi="Times New Roman" w:cs="Times New Roman"/>
                <w:sz w:val="24"/>
                <w:szCs w:val="24"/>
              </w:rPr>
            </w:pPr>
            <w:r w:rsidRPr="003421F9">
              <w:rPr>
                <w:rFonts w:ascii="Times New Roman" w:hAnsi="Times New Roman" w:cs="Times New Roman"/>
                <w:sz w:val="24"/>
                <w:szCs w:val="24"/>
              </w:rPr>
              <w:t>4)</w:t>
            </w:r>
          </w:p>
        </w:tc>
        <w:tc>
          <w:tcPr>
            <w:tcW w:w="1915" w:type="dxa"/>
          </w:tcPr>
          <w:p w:rsidR="008F7843" w:rsidRPr="003421F9" w:rsidRDefault="008F7843" w:rsidP="00EC6C90">
            <w:pPr>
              <w:rPr>
                <w:rFonts w:ascii="Times New Roman" w:hAnsi="Times New Roman" w:cs="Times New Roman"/>
                <w:sz w:val="24"/>
                <w:szCs w:val="24"/>
              </w:rPr>
            </w:pPr>
            <w:r w:rsidRPr="003421F9">
              <w:rPr>
                <w:rFonts w:ascii="Times New Roman" w:hAnsi="Times New Roman" w:cs="Times New Roman"/>
                <w:sz w:val="24"/>
                <w:szCs w:val="24"/>
              </w:rPr>
              <w:t>5)</w:t>
            </w:r>
          </w:p>
        </w:tc>
      </w:tr>
      <w:tr w:rsidR="008F7843" w:rsidRPr="003421F9" w:rsidTr="00EC6C90">
        <w:tc>
          <w:tcPr>
            <w:tcW w:w="1914" w:type="dxa"/>
          </w:tcPr>
          <w:p w:rsidR="008F7843" w:rsidRPr="003421F9" w:rsidRDefault="008F7843" w:rsidP="00EC6C90">
            <w:pPr>
              <w:rPr>
                <w:rFonts w:ascii="Times New Roman" w:hAnsi="Times New Roman" w:cs="Times New Roman"/>
                <w:sz w:val="24"/>
                <w:szCs w:val="24"/>
                <w:lang w:val="en-US"/>
              </w:rPr>
            </w:pPr>
            <w:r w:rsidRPr="003421F9">
              <w:rPr>
                <w:rFonts w:ascii="Times New Roman" w:hAnsi="Times New Roman" w:cs="Times New Roman"/>
                <w:sz w:val="24"/>
                <w:szCs w:val="24"/>
                <w:lang w:val="en-US"/>
              </w:rPr>
              <w:t>D</w:t>
            </w:r>
          </w:p>
        </w:tc>
        <w:tc>
          <w:tcPr>
            <w:tcW w:w="1914" w:type="dxa"/>
          </w:tcPr>
          <w:p w:rsidR="008F7843" w:rsidRPr="003421F9" w:rsidRDefault="008F7843" w:rsidP="00EC6C90">
            <w:pPr>
              <w:rPr>
                <w:rFonts w:ascii="Times New Roman" w:hAnsi="Times New Roman" w:cs="Times New Roman"/>
                <w:sz w:val="24"/>
                <w:szCs w:val="24"/>
                <w:lang w:val="en-US"/>
              </w:rPr>
            </w:pPr>
            <w:r w:rsidRPr="003421F9">
              <w:rPr>
                <w:rFonts w:ascii="Times New Roman" w:hAnsi="Times New Roman" w:cs="Times New Roman"/>
                <w:sz w:val="24"/>
                <w:szCs w:val="24"/>
                <w:lang w:val="en-US"/>
              </w:rPr>
              <w:t>E</w:t>
            </w:r>
          </w:p>
        </w:tc>
        <w:tc>
          <w:tcPr>
            <w:tcW w:w="1914" w:type="dxa"/>
          </w:tcPr>
          <w:p w:rsidR="008F7843" w:rsidRPr="003421F9" w:rsidRDefault="008F7843" w:rsidP="00EC6C90">
            <w:pPr>
              <w:rPr>
                <w:rFonts w:ascii="Times New Roman" w:hAnsi="Times New Roman" w:cs="Times New Roman"/>
                <w:sz w:val="24"/>
                <w:szCs w:val="24"/>
                <w:lang w:val="en-US"/>
              </w:rPr>
            </w:pPr>
            <w:r w:rsidRPr="003421F9">
              <w:rPr>
                <w:rFonts w:ascii="Times New Roman" w:hAnsi="Times New Roman" w:cs="Times New Roman"/>
                <w:sz w:val="24"/>
                <w:szCs w:val="24"/>
                <w:lang w:val="en-US"/>
              </w:rPr>
              <w:t>A</w:t>
            </w:r>
          </w:p>
        </w:tc>
        <w:tc>
          <w:tcPr>
            <w:tcW w:w="1914" w:type="dxa"/>
          </w:tcPr>
          <w:p w:rsidR="008F7843" w:rsidRPr="003421F9" w:rsidRDefault="008F7843" w:rsidP="00EC6C90">
            <w:pPr>
              <w:rPr>
                <w:rFonts w:ascii="Times New Roman" w:hAnsi="Times New Roman" w:cs="Times New Roman"/>
                <w:sz w:val="24"/>
                <w:szCs w:val="24"/>
                <w:lang w:val="en-US"/>
              </w:rPr>
            </w:pPr>
            <w:r w:rsidRPr="003421F9">
              <w:rPr>
                <w:rFonts w:ascii="Times New Roman" w:hAnsi="Times New Roman" w:cs="Times New Roman"/>
                <w:sz w:val="24"/>
                <w:szCs w:val="24"/>
                <w:lang w:val="en-US"/>
              </w:rPr>
              <w:t>B</w:t>
            </w:r>
          </w:p>
        </w:tc>
        <w:tc>
          <w:tcPr>
            <w:tcW w:w="1915" w:type="dxa"/>
          </w:tcPr>
          <w:p w:rsidR="008F7843" w:rsidRPr="003421F9" w:rsidRDefault="008F7843" w:rsidP="00EC6C90">
            <w:pPr>
              <w:rPr>
                <w:rFonts w:ascii="Times New Roman" w:hAnsi="Times New Roman" w:cs="Times New Roman"/>
                <w:sz w:val="24"/>
                <w:szCs w:val="24"/>
                <w:lang w:val="en-US"/>
              </w:rPr>
            </w:pPr>
            <w:r w:rsidRPr="003421F9">
              <w:rPr>
                <w:rFonts w:ascii="Times New Roman" w:hAnsi="Times New Roman" w:cs="Times New Roman"/>
                <w:sz w:val="24"/>
                <w:szCs w:val="24"/>
                <w:lang w:val="en-US"/>
              </w:rPr>
              <w:t>C</w:t>
            </w:r>
          </w:p>
        </w:tc>
      </w:tr>
    </w:tbl>
    <w:p w:rsidR="008F7843" w:rsidRPr="003421F9" w:rsidRDefault="008F7843" w:rsidP="008F7843">
      <w:pPr>
        <w:tabs>
          <w:tab w:val="left" w:pos="3255"/>
        </w:tabs>
        <w:spacing w:after="0" w:line="240" w:lineRule="auto"/>
        <w:rPr>
          <w:rFonts w:ascii="Times New Roman" w:hAnsi="Times New Roman" w:cs="Times New Roman"/>
          <w:b/>
          <w:sz w:val="24"/>
          <w:szCs w:val="24"/>
        </w:rPr>
      </w:pPr>
    </w:p>
    <w:p w:rsidR="008F7843" w:rsidRPr="003421F9" w:rsidRDefault="008F7843" w:rsidP="008F7843">
      <w:pPr>
        <w:tabs>
          <w:tab w:val="left" w:pos="3255"/>
        </w:tabs>
        <w:spacing w:after="0" w:line="240" w:lineRule="auto"/>
        <w:rPr>
          <w:rFonts w:ascii="Times New Roman" w:hAnsi="Times New Roman" w:cs="Times New Roman"/>
          <w:b/>
          <w:sz w:val="24"/>
          <w:szCs w:val="24"/>
        </w:rPr>
      </w:pPr>
      <w:r w:rsidRPr="003421F9">
        <w:rPr>
          <w:rFonts w:ascii="Times New Roman" w:hAnsi="Times New Roman" w:cs="Times New Roman"/>
          <w:b/>
          <w:sz w:val="24"/>
          <w:szCs w:val="24"/>
        </w:rPr>
        <w:t>Задание 3 (0-5 баллов)</w:t>
      </w:r>
    </w:p>
    <w:tbl>
      <w:tblPr>
        <w:tblStyle w:val="a6"/>
        <w:tblW w:w="0" w:type="auto"/>
        <w:tblLook w:val="04A0" w:firstRow="1" w:lastRow="0" w:firstColumn="1" w:lastColumn="0" w:noHBand="0" w:noVBand="1"/>
      </w:tblPr>
      <w:tblGrid>
        <w:gridCol w:w="1376"/>
        <w:gridCol w:w="1594"/>
        <w:gridCol w:w="1594"/>
        <w:gridCol w:w="1593"/>
        <w:gridCol w:w="1594"/>
        <w:gridCol w:w="1594"/>
      </w:tblGrid>
      <w:tr w:rsidR="008F7843" w:rsidRPr="003421F9" w:rsidTr="00EC6C90">
        <w:tc>
          <w:tcPr>
            <w:tcW w:w="1413" w:type="dxa"/>
          </w:tcPr>
          <w:p w:rsidR="008F7843" w:rsidRPr="003421F9" w:rsidRDefault="008F7843" w:rsidP="00EC6C90">
            <w:pPr>
              <w:rPr>
                <w:rFonts w:ascii="Times New Roman" w:hAnsi="Times New Roman" w:cs="Times New Roman"/>
                <w:sz w:val="24"/>
                <w:szCs w:val="24"/>
                <w:lang w:val="en-US"/>
              </w:rPr>
            </w:pPr>
            <w:r w:rsidRPr="003421F9">
              <w:rPr>
                <w:rFonts w:ascii="Times New Roman" w:hAnsi="Times New Roman" w:cs="Times New Roman"/>
                <w:sz w:val="24"/>
                <w:szCs w:val="24"/>
                <w:lang w:val="en-US"/>
              </w:rPr>
              <w:t xml:space="preserve">0 </w:t>
            </w:r>
            <w:r w:rsidRPr="003421F9">
              <w:rPr>
                <w:rFonts w:ascii="Times New Roman" w:hAnsi="Times New Roman" w:cs="Times New Roman"/>
                <w:sz w:val="24"/>
                <w:szCs w:val="24"/>
              </w:rPr>
              <w:t>(</w:t>
            </w:r>
            <w:proofErr w:type="spellStart"/>
            <w:r w:rsidRPr="003421F9">
              <w:rPr>
                <w:rFonts w:ascii="Times New Roman" w:hAnsi="Times New Roman" w:cs="Times New Roman"/>
                <w:sz w:val="24"/>
                <w:szCs w:val="24"/>
              </w:rPr>
              <w:t>example</w:t>
            </w:r>
            <w:proofErr w:type="spellEnd"/>
            <w:r w:rsidRPr="003421F9">
              <w:rPr>
                <w:rFonts w:ascii="Times New Roman" w:hAnsi="Times New Roman" w:cs="Times New Roman"/>
                <w:sz w:val="24"/>
                <w:szCs w:val="24"/>
              </w:rPr>
              <w:t>)</w:t>
            </w:r>
          </w:p>
        </w:tc>
        <w:tc>
          <w:tcPr>
            <w:tcW w:w="1831" w:type="dxa"/>
          </w:tcPr>
          <w:p w:rsidR="008F7843" w:rsidRPr="003421F9" w:rsidRDefault="008F7843" w:rsidP="00EC6C90">
            <w:pPr>
              <w:rPr>
                <w:rFonts w:ascii="Times New Roman" w:hAnsi="Times New Roman" w:cs="Times New Roman"/>
                <w:sz w:val="24"/>
                <w:szCs w:val="24"/>
              </w:rPr>
            </w:pPr>
            <w:r w:rsidRPr="003421F9">
              <w:rPr>
                <w:rFonts w:ascii="Times New Roman" w:hAnsi="Times New Roman" w:cs="Times New Roman"/>
                <w:sz w:val="24"/>
                <w:szCs w:val="24"/>
              </w:rPr>
              <w:t>1)</w:t>
            </w:r>
          </w:p>
        </w:tc>
        <w:tc>
          <w:tcPr>
            <w:tcW w:w="1832" w:type="dxa"/>
          </w:tcPr>
          <w:p w:rsidR="008F7843" w:rsidRPr="003421F9" w:rsidRDefault="008F7843" w:rsidP="00EC6C90">
            <w:pPr>
              <w:rPr>
                <w:rFonts w:ascii="Times New Roman" w:hAnsi="Times New Roman" w:cs="Times New Roman"/>
                <w:sz w:val="24"/>
                <w:szCs w:val="24"/>
              </w:rPr>
            </w:pPr>
            <w:r w:rsidRPr="003421F9">
              <w:rPr>
                <w:rFonts w:ascii="Times New Roman" w:hAnsi="Times New Roman" w:cs="Times New Roman"/>
                <w:sz w:val="24"/>
                <w:szCs w:val="24"/>
              </w:rPr>
              <w:t>2)</w:t>
            </w:r>
          </w:p>
        </w:tc>
        <w:tc>
          <w:tcPr>
            <w:tcW w:w="1831" w:type="dxa"/>
          </w:tcPr>
          <w:p w:rsidR="008F7843" w:rsidRPr="003421F9" w:rsidRDefault="008F7843" w:rsidP="00EC6C90">
            <w:pPr>
              <w:rPr>
                <w:rFonts w:ascii="Times New Roman" w:hAnsi="Times New Roman" w:cs="Times New Roman"/>
                <w:sz w:val="24"/>
                <w:szCs w:val="24"/>
              </w:rPr>
            </w:pPr>
            <w:r w:rsidRPr="003421F9">
              <w:rPr>
                <w:rFonts w:ascii="Times New Roman" w:hAnsi="Times New Roman" w:cs="Times New Roman"/>
                <w:sz w:val="24"/>
                <w:szCs w:val="24"/>
              </w:rPr>
              <w:t>3)</w:t>
            </w:r>
          </w:p>
        </w:tc>
        <w:tc>
          <w:tcPr>
            <w:tcW w:w="1832" w:type="dxa"/>
          </w:tcPr>
          <w:p w:rsidR="008F7843" w:rsidRPr="003421F9" w:rsidRDefault="008F7843" w:rsidP="00EC6C90">
            <w:pPr>
              <w:rPr>
                <w:rFonts w:ascii="Times New Roman" w:hAnsi="Times New Roman" w:cs="Times New Roman"/>
                <w:sz w:val="24"/>
                <w:szCs w:val="24"/>
              </w:rPr>
            </w:pPr>
            <w:r w:rsidRPr="003421F9">
              <w:rPr>
                <w:rFonts w:ascii="Times New Roman" w:hAnsi="Times New Roman" w:cs="Times New Roman"/>
                <w:sz w:val="24"/>
                <w:szCs w:val="24"/>
              </w:rPr>
              <w:t>4)</w:t>
            </w:r>
          </w:p>
        </w:tc>
        <w:tc>
          <w:tcPr>
            <w:tcW w:w="1832" w:type="dxa"/>
          </w:tcPr>
          <w:p w:rsidR="008F7843" w:rsidRPr="003421F9" w:rsidRDefault="008F7843" w:rsidP="00EC6C90">
            <w:pPr>
              <w:rPr>
                <w:rFonts w:ascii="Times New Roman" w:hAnsi="Times New Roman" w:cs="Times New Roman"/>
                <w:sz w:val="24"/>
                <w:szCs w:val="24"/>
              </w:rPr>
            </w:pPr>
            <w:r w:rsidRPr="003421F9">
              <w:rPr>
                <w:rFonts w:ascii="Times New Roman" w:hAnsi="Times New Roman" w:cs="Times New Roman"/>
                <w:sz w:val="24"/>
                <w:szCs w:val="24"/>
              </w:rPr>
              <w:t>5)</w:t>
            </w:r>
          </w:p>
        </w:tc>
      </w:tr>
      <w:tr w:rsidR="008F7843" w:rsidRPr="003421F9" w:rsidTr="00EC6C90">
        <w:tc>
          <w:tcPr>
            <w:tcW w:w="1413" w:type="dxa"/>
          </w:tcPr>
          <w:p w:rsidR="008F7843" w:rsidRPr="003421F9" w:rsidRDefault="008F7843" w:rsidP="00EC6C90">
            <w:pPr>
              <w:jc w:val="center"/>
              <w:rPr>
                <w:rFonts w:ascii="Times New Roman" w:hAnsi="Times New Roman" w:cs="Times New Roman"/>
                <w:b/>
                <w:sz w:val="24"/>
                <w:szCs w:val="24"/>
              </w:rPr>
            </w:pPr>
            <w:r w:rsidRPr="003421F9">
              <w:rPr>
                <w:rFonts w:ascii="Times New Roman" w:hAnsi="Times New Roman" w:cs="Times New Roman"/>
                <w:b/>
                <w:sz w:val="24"/>
                <w:szCs w:val="24"/>
              </w:rPr>
              <w:t>А</w:t>
            </w:r>
          </w:p>
        </w:tc>
        <w:tc>
          <w:tcPr>
            <w:tcW w:w="1831" w:type="dxa"/>
          </w:tcPr>
          <w:p w:rsidR="008F7843" w:rsidRPr="003421F9" w:rsidRDefault="008F7843" w:rsidP="00EC6C90">
            <w:pPr>
              <w:rPr>
                <w:rFonts w:ascii="Times New Roman" w:hAnsi="Times New Roman" w:cs="Times New Roman"/>
                <w:sz w:val="24"/>
                <w:szCs w:val="24"/>
                <w:lang w:val="en-US"/>
              </w:rPr>
            </w:pPr>
            <w:r w:rsidRPr="003421F9">
              <w:rPr>
                <w:rFonts w:ascii="Times New Roman" w:hAnsi="Times New Roman" w:cs="Times New Roman"/>
                <w:sz w:val="24"/>
                <w:szCs w:val="24"/>
                <w:lang w:val="en-US"/>
              </w:rPr>
              <w:t>B</w:t>
            </w:r>
          </w:p>
        </w:tc>
        <w:tc>
          <w:tcPr>
            <w:tcW w:w="1832" w:type="dxa"/>
          </w:tcPr>
          <w:p w:rsidR="008F7843" w:rsidRPr="003421F9" w:rsidRDefault="008F7843" w:rsidP="00EC6C90">
            <w:pPr>
              <w:rPr>
                <w:rFonts w:ascii="Times New Roman" w:hAnsi="Times New Roman" w:cs="Times New Roman"/>
                <w:sz w:val="24"/>
                <w:szCs w:val="24"/>
                <w:lang w:val="en-US"/>
              </w:rPr>
            </w:pPr>
            <w:r w:rsidRPr="003421F9">
              <w:rPr>
                <w:rFonts w:ascii="Times New Roman" w:hAnsi="Times New Roman" w:cs="Times New Roman"/>
                <w:sz w:val="24"/>
                <w:szCs w:val="24"/>
                <w:lang w:val="en-US"/>
              </w:rPr>
              <w:t>C</w:t>
            </w:r>
          </w:p>
        </w:tc>
        <w:tc>
          <w:tcPr>
            <w:tcW w:w="1831" w:type="dxa"/>
          </w:tcPr>
          <w:p w:rsidR="008F7843" w:rsidRPr="003421F9" w:rsidRDefault="008F7843" w:rsidP="00EC6C90">
            <w:pPr>
              <w:rPr>
                <w:rFonts w:ascii="Times New Roman" w:hAnsi="Times New Roman" w:cs="Times New Roman"/>
                <w:sz w:val="24"/>
                <w:szCs w:val="24"/>
                <w:lang w:val="en-US"/>
              </w:rPr>
            </w:pPr>
            <w:r w:rsidRPr="003421F9">
              <w:rPr>
                <w:rFonts w:ascii="Times New Roman" w:hAnsi="Times New Roman" w:cs="Times New Roman"/>
                <w:sz w:val="24"/>
                <w:szCs w:val="24"/>
                <w:lang w:val="en-US"/>
              </w:rPr>
              <w:t>B</w:t>
            </w:r>
          </w:p>
        </w:tc>
        <w:tc>
          <w:tcPr>
            <w:tcW w:w="1832" w:type="dxa"/>
          </w:tcPr>
          <w:p w:rsidR="008F7843" w:rsidRPr="003421F9" w:rsidRDefault="008F7843" w:rsidP="00EC6C90">
            <w:pPr>
              <w:rPr>
                <w:rFonts w:ascii="Times New Roman" w:hAnsi="Times New Roman" w:cs="Times New Roman"/>
                <w:sz w:val="24"/>
                <w:szCs w:val="24"/>
                <w:lang w:val="en-US"/>
              </w:rPr>
            </w:pPr>
            <w:r w:rsidRPr="003421F9">
              <w:rPr>
                <w:rFonts w:ascii="Times New Roman" w:hAnsi="Times New Roman" w:cs="Times New Roman"/>
                <w:sz w:val="24"/>
                <w:szCs w:val="24"/>
                <w:lang w:val="en-US"/>
              </w:rPr>
              <w:t>B</w:t>
            </w:r>
          </w:p>
        </w:tc>
        <w:tc>
          <w:tcPr>
            <w:tcW w:w="1832" w:type="dxa"/>
          </w:tcPr>
          <w:p w:rsidR="008F7843" w:rsidRPr="003421F9" w:rsidRDefault="008F7843" w:rsidP="00EC6C90">
            <w:pPr>
              <w:rPr>
                <w:rFonts w:ascii="Times New Roman" w:hAnsi="Times New Roman" w:cs="Times New Roman"/>
                <w:sz w:val="24"/>
                <w:szCs w:val="24"/>
                <w:lang w:val="en-US"/>
              </w:rPr>
            </w:pPr>
            <w:r w:rsidRPr="003421F9">
              <w:rPr>
                <w:rFonts w:ascii="Times New Roman" w:hAnsi="Times New Roman" w:cs="Times New Roman"/>
                <w:sz w:val="24"/>
                <w:szCs w:val="24"/>
                <w:lang w:val="en-US"/>
              </w:rPr>
              <w:t>A</w:t>
            </w:r>
          </w:p>
        </w:tc>
      </w:tr>
    </w:tbl>
    <w:p w:rsidR="008F7843" w:rsidRPr="003421F9" w:rsidRDefault="008F7843" w:rsidP="008F7843">
      <w:pPr>
        <w:tabs>
          <w:tab w:val="left" w:pos="3255"/>
        </w:tabs>
        <w:spacing w:after="0" w:line="240" w:lineRule="auto"/>
        <w:rPr>
          <w:rFonts w:ascii="Times New Roman" w:hAnsi="Times New Roman" w:cs="Times New Roman"/>
          <w:b/>
          <w:sz w:val="24"/>
          <w:szCs w:val="24"/>
        </w:rPr>
      </w:pPr>
    </w:p>
    <w:p w:rsidR="008F7843" w:rsidRPr="003421F9" w:rsidRDefault="008F7843" w:rsidP="008F7843">
      <w:pPr>
        <w:tabs>
          <w:tab w:val="left" w:pos="3255"/>
        </w:tabs>
        <w:spacing w:after="0" w:line="240" w:lineRule="auto"/>
        <w:rPr>
          <w:rFonts w:ascii="Times New Roman" w:hAnsi="Times New Roman" w:cs="Times New Roman"/>
          <w:b/>
          <w:sz w:val="24"/>
          <w:szCs w:val="24"/>
        </w:rPr>
      </w:pPr>
      <w:r w:rsidRPr="003421F9">
        <w:rPr>
          <w:rFonts w:ascii="Times New Roman" w:hAnsi="Times New Roman" w:cs="Times New Roman"/>
          <w:b/>
          <w:sz w:val="24"/>
          <w:szCs w:val="24"/>
        </w:rPr>
        <w:t>Задание 4 (0-5 баллов)</w:t>
      </w:r>
    </w:p>
    <w:tbl>
      <w:tblPr>
        <w:tblStyle w:val="a6"/>
        <w:tblW w:w="0" w:type="auto"/>
        <w:tblLook w:val="04A0" w:firstRow="1" w:lastRow="0" w:firstColumn="1" w:lastColumn="0" w:noHBand="0" w:noVBand="1"/>
      </w:tblPr>
      <w:tblGrid>
        <w:gridCol w:w="1402"/>
        <w:gridCol w:w="1588"/>
        <w:gridCol w:w="1589"/>
        <w:gridCol w:w="1588"/>
        <w:gridCol w:w="1589"/>
        <w:gridCol w:w="1589"/>
      </w:tblGrid>
      <w:tr w:rsidR="008F7843" w:rsidRPr="003421F9" w:rsidTr="00EC6C90">
        <w:tc>
          <w:tcPr>
            <w:tcW w:w="1402" w:type="dxa"/>
          </w:tcPr>
          <w:p w:rsidR="008F7843" w:rsidRPr="003421F9" w:rsidRDefault="008F7843" w:rsidP="00EC6C90">
            <w:pPr>
              <w:rPr>
                <w:rFonts w:ascii="Times New Roman" w:hAnsi="Times New Roman" w:cs="Times New Roman"/>
                <w:sz w:val="24"/>
                <w:szCs w:val="24"/>
                <w:lang w:val="en-US"/>
              </w:rPr>
            </w:pPr>
            <w:r w:rsidRPr="003421F9">
              <w:rPr>
                <w:rFonts w:ascii="Times New Roman" w:hAnsi="Times New Roman" w:cs="Times New Roman"/>
                <w:sz w:val="24"/>
                <w:szCs w:val="24"/>
                <w:lang w:val="en-US"/>
              </w:rPr>
              <w:t xml:space="preserve">0 </w:t>
            </w:r>
            <w:r w:rsidRPr="003421F9">
              <w:rPr>
                <w:rFonts w:ascii="Times New Roman" w:hAnsi="Times New Roman" w:cs="Times New Roman"/>
                <w:sz w:val="24"/>
                <w:szCs w:val="24"/>
              </w:rPr>
              <w:t>(</w:t>
            </w:r>
            <w:proofErr w:type="spellStart"/>
            <w:r w:rsidRPr="003421F9">
              <w:rPr>
                <w:rFonts w:ascii="Times New Roman" w:hAnsi="Times New Roman" w:cs="Times New Roman"/>
                <w:sz w:val="24"/>
                <w:szCs w:val="24"/>
              </w:rPr>
              <w:t>example</w:t>
            </w:r>
            <w:proofErr w:type="spellEnd"/>
            <w:r w:rsidRPr="003421F9">
              <w:rPr>
                <w:rFonts w:ascii="Times New Roman" w:hAnsi="Times New Roman" w:cs="Times New Roman"/>
                <w:sz w:val="24"/>
                <w:szCs w:val="24"/>
              </w:rPr>
              <w:t>)</w:t>
            </w:r>
          </w:p>
        </w:tc>
        <w:tc>
          <w:tcPr>
            <w:tcW w:w="1588" w:type="dxa"/>
          </w:tcPr>
          <w:p w:rsidR="008F7843" w:rsidRPr="003421F9" w:rsidRDefault="008F7843" w:rsidP="00EC6C90">
            <w:pPr>
              <w:rPr>
                <w:rFonts w:ascii="Times New Roman" w:hAnsi="Times New Roman" w:cs="Times New Roman"/>
                <w:sz w:val="24"/>
                <w:szCs w:val="24"/>
              </w:rPr>
            </w:pPr>
            <w:r w:rsidRPr="003421F9">
              <w:rPr>
                <w:rFonts w:ascii="Times New Roman" w:hAnsi="Times New Roman" w:cs="Times New Roman"/>
                <w:sz w:val="24"/>
                <w:szCs w:val="24"/>
              </w:rPr>
              <w:t>1)</w:t>
            </w:r>
          </w:p>
        </w:tc>
        <w:tc>
          <w:tcPr>
            <w:tcW w:w="1589" w:type="dxa"/>
          </w:tcPr>
          <w:p w:rsidR="008F7843" w:rsidRPr="003421F9" w:rsidRDefault="008F7843" w:rsidP="00EC6C90">
            <w:pPr>
              <w:rPr>
                <w:rFonts w:ascii="Times New Roman" w:hAnsi="Times New Roman" w:cs="Times New Roman"/>
                <w:sz w:val="24"/>
                <w:szCs w:val="24"/>
              </w:rPr>
            </w:pPr>
            <w:r w:rsidRPr="003421F9">
              <w:rPr>
                <w:rFonts w:ascii="Times New Roman" w:hAnsi="Times New Roman" w:cs="Times New Roman"/>
                <w:sz w:val="24"/>
                <w:szCs w:val="24"/>
              </w:rPr>
              <w:t>2)</w:t>
            </w:r>
          </w:p>
        </w:tc>
        <w:tc>
          <w:tcPr>
            <w:tcW w:w="1588" w:type="dxa"/>
          </w:tcPr>
          <w:p w:rsidR="008F7843" w:rsidRPr="003421F9" w:rsidRDefault="008F7843" w:rsidP="00EC6C90">
            <w:pPr>
              <w:rPr>
                <w:rFonts w:ascii="Times New Roman" w:hAnsi="Times New Roman" w:cs="Times New Roman"/>
                <w:sz w:val="24"/>
                <w:szCs w:val="24"/>
              </w:rPr>
            </w:pPr>
            <w:r w:rsidRPr="003421F9">
              <w:rPr>
                <w:rFonts w:ascii="Times New Roman" w:hAnsi="Times New Roman" w:cs="Times New Roman"/>
                <w:sz w:val="24"/>
                <w:szCs w:val="24"/>
              </w:rPr>
              <w:t>3)</w:t>
            </w:r>
          </w:p>
        </w:tc>
        <w:tc>
          <w:tcPr>
            <w:tcW w:w="1589" w:type="dxa"/>
          </w:tcPr>
          <w:p w:rsidR="008F7843" w:rsidRPr="003421F9" w:rsidRDefault="008F7843" w:rsidP="00EC6C90">
            <w:pPr>
              <w:rPr>
                <w:rFonts w:ascii="Times New Roman" w:hAnsi="Times New Roman" w:cs="Times New Roman"/>
                <w:sz w:val="24"/>
                <w:szCs w:val="24"/>
              </w:rPr>
            </w:pPr>
            <w:r w:rsidRPr="003421F9">
              <w:rPr>
                <w:rFonts w:ascii="Times New Roman" w:hAnsi="Times New Roman" w:cs="Times New Roman"/>
                <w:sz w:val="24"/>
                <w:szCs w:val="24"/>
              </w:rPr>
              <w:t>4)</w:t>
            </w:r>
          </w:p>
        </w:tc>
        <w:tc>
          <w:tcPr>
            <w:tcW w:w="1589" w:type="dxa"/>
          </w:tcPr>
          <w:p w:rsidR="008F7843" w:rsidRPr="003421F9" w:rsidRDefault="008F7843" w:rsidP="00EC6C90">
            <w:pPr>
              <w:rPr>
                <w:rFonts w:ascii="Times New Roman" w:hAnsi="Times New Roman" w:cs="Times New Roman"/>
                <w:sz w:val="24"/>
                <w:szCs w:val="24"/>
              </w:rPr>
            </w:pPr>
            <w:r w:rsidRPr="003421F9">
              <w:rPr>
                <w:rFonts w:ascii="Times New Roman" w:hAnsi="Times New Roman" w:cs="Times New Roman"/>
                <w:sz w:val="24"/>
                <w:szCs w:val="24"/>
              </w:rPr>
              <w:t>5)</w:t>
            </w:r>
          </w:p>
        </w:tc>
      </w:tr>
      <w:tr w:rsidR="008F7843" w:rsidRPr="003421F9" w:rsidTr="00EC6C90">
        <w:tc>
          <w:tcPr>
            <w:tcW w:w="1402" w:type="dxa"/>
          </w:tcPr>
          <w:p w:rsidR="008F7843" w:rsidRPr="003421F9" w:rsidRDefault="008F7843" w:rsidP="00EC6C90">
            <w:pPr>
              <w:rPr>
                <w:rFonts w:ascii="Times New Roman" w:hAnsi="Times New Roman" w:cs="Times New Roman"/>
                <w:sz w:val="24"/>
                <w:szCs w:val="24"/>
                <w:lang w:val="en-US"/>
              </w:rPr>
            </w:pPr>
            <w:r w:rsidRPr="003421F9">
              <w:rPr>
                <w:rFonts w:ascii="Times New Roman" w:hAnsi="Times New Roman" w:cs="Times New Roman"/>
                <w:sz w:val="24"/>
                <w:szCs w:val="24"/>
                <w:lang w:val="en-US"/>
              </w:rPr>
              <w:t>largest</w:t>
            </w:r>
          </w:p>
        </w:tc>
        <w:tc>
          <w:tcPr>
            <w:tcW w:w="1588" w:type="dxa"/>
          </w:tcPr>
          <w:p w:rsidR="008F7843" w:rsidRPr="003421F9" w:rsidRDefault="008F7843" w:rsidP="00EC6C90">
            <w:pPr>
              <w:rPr>
                <w:rFonts w:ascii="Times New Roman" w:hAnsi="Times New Roman" w:cs="Times New Roman"/>
                <w:sz w:val="24"/>
                <w:szCs w:val="24"/>
                <w:lang w:val="en-US"/>
              </w:rPr>
            </w:pPr>
            <w:r w:rsidRPr="00667D73">
              <w:rPr>
                <w:rFonts w:ascii="Times New Roman" w:hAnsi="Times New Roman" w:cs="Times New Roman"/>
                <w:sz w:val="24"/>
                <w:szCs w:val="24"/>
                <w:lang w:val="en-US"/>
              </w:rPr>
              <w:t>live</w:t>
            </w:r>
          </w:p>
          <w:p w:rsidR="008F7843" w:rsidRPr="003421F9" w:rsidRDefault="008F7843" w:rsidP="00EC6C90">
            <w:pPr>
              <w:rPr>
                <w:rFonts w:ascii="Times New Roman" w:hAnsi="Times New Roman" w:cs="Times New Roman"/>
                <w:sz w:val="24"/>
                <w:szCs w:val="24"/>
                <w:lang w:val="en-US"/>
              </w:rPr>
            </w:pPr>
          </w:p>
        </w:tc>
        <w:tc>
          <w:tcPr>
            <w:tcW w:w="1589" w:type="dxa"/>
          </w:tcPr>
          <w:p w:rsidR="008F7843" w:rsidRPr="003421F9" w:rsidRDefault="008F7843" w:rsidP="00EC6C90">
            <w:pPr>
              <w:rPr>
                <w:rFonts w:ascii="Times New Roman" w:hAnsi="Times New Roman" w:cs="Times New Roman"/>
                <w:sz w:val="24"/>
                <w:szCs w:val="24"/>
                <w:lang w:val="en-US"/>
              </w:rPr>
            </w:pPr>
            <w:r w:rsidRPr="003421F9">
              <w:rPr>
                <w:rFonts w:ascii="Times New Roman" w:hAnsi="Times New Roman" w:cs="Times New Roman"/>
                <w:sz w:val="24"/>
                <w:szCs w:val="24"/>
                <w:lang w:val="en-US"/>
              </w:rPr>
              <w:t>endangered</w:t>
            </w:r>
          </w:p>
        </w:tc>
        <w:tc>
          <w:tcPr>
            <w:tcW w:w="1588" w:type="dxa"/>
          </w:tcPr>
          <w:p w:rsidR="008F7843" w:rsidRPr="003421F9" w:rsidRDefault="008F7843" w:rsidP="00EC6C90">
            <w:pPr>
              <w:pStyle w:val="a4"/>
              <w:ind w:left="318" w:hanging="142"/>
              <w:rPr>
                <w:rFonts w:ascii="Times New Roman" w:hAnsi="Times New Roman" w:cs="Times New Roman"/>
                <w:sz w:val="24"/>
                <w:szCs w:val="24"/>
                <w:lang w:val="en-US"/>
              </w:rPr>
            </w:pPr>
            <w:r w:rsidRPr="003421F9">
              <w:rPr>
                <w:rFonts w:ascii="Times New Roman" w:hAnsi="Times New Roman" w:cs="Times New Roman"/>
                <w:sz w:val="24"/>
                <w:szCs w:val="24"/>
                <w:lang w:val="en-US"/>
              </w:rPr>
              <w:t>length</w:t>
            </w:r>
          </w:p>
          <w:p w:rsidR="008F7843" w:rsidRPr="003421F9" w:rsidRDefault="008F7843" w:rsidP="00EC6C90">
            <w:pPr>
              <w:rPr>
                <w:rFonts w:ascii="Times New Roman" w:hAnsi="Times New Roman" w:cs="Times New Roman"/>
                <w:sz w:val="24"/>
                <w:szCs w:val="24"/>
                <w:lang w:val="en-US"/>
              </w:rPr>
            </w:pPr>
          </w:p>
        </w:tc>
        <w:tc>
          <w:tcPr>
            <w:tcW w:w="1589" w:type="dxa"/>
          </w:tcPr>
          <w:p w:rsidR="008F7843" w:rsidRPr="003421F9" w:rsidRDefault="008F7843" w:rsidP="00EC6C90">
            <w:pPr>
              <w:pStyle w:val="a4"/>
              <w:ind w:left="318" w:hanging="142"/>
              <w:rPr>
                <w:rFonts w:ascii="Times New Roman" w:hAnsi="Times New Roman" w:cs="Times New Roman"/>
                <w:sz w:val="24"/>
                <w:szCs w:val="24"/>
                <w:lang w:val="en-US"/>
              </w:rPr>
            </w:pPr>
            <w:r w:rsidRPr="003421F9">
              <w:rPr>
                <w:rFonts w:ascii="Times New Roman" w:hAnsi="Times New Roman" w:cs="Times New Roman"/>
                <w:sz w:val="24"/>
                <w:szCs w:val="24"/>
                <w:lang w:val="en-US"/>
              </w:rPr>
              <w:t>leave</w:t>
            </w:r>
          </w:p>
          <w:p w:rsidR="008F7843" w:rsidRPr="003421F9" w:rsidRDefault="008F7843" w:rsidP="00EC6C90">
            <w:pPr>
              <w:rPr>
                <w:rFonts w:ascii="Times New Roman" w:hAnsi="Times New Roman" w:cs="Times New Roman"/>
                <w:sz w:val="24"/>
                <w:szCs w:val="24"/>
                <w:lang w:val="en-US"/>
              </w:rPr>
            </w:pPr>
          </w:p>
        </w:tc>
        <w:tc>
          <w:tcPr>
            <w:tcW w:w="1589" w:type="dxa"/>
          </w:tcPr>
          <w:p w:rsidR="008F7843" w:rsidRPr="003421F9" w:rsidRDefault="008F7843" w:rsidP="00EC6C90">
            <w:pPr>
              <w:pStyle w:val="a4"/>
              <w:ind w:left="318" w:hanging="142"/>
              <w:rPr>
                <w:rFonts w:ascii="Times New Roman" w:hAnsi="Times New Roman" w:cs="Times New Roman"/>
                <w:sz w:val="24"/>
                <w:szCs w:val="24"/>
                <w:lang w:val="en-US"/>
              </w:rPr>
            </w:pPr>
            <w:r w:rsidRPr="003421F9">
              <w:rPr>
                <w:rFonts w:ascii="Times New Roman" w:hAnsi="Times New Roman" w:cs="Times New Roman"/>
                <w:sz w:val="24"/>
                <w:szCs w:val="24"/>
                <w:lang w:val="en-US"/>
              </w:rPr>
              <w:t>around</w:t>
            </w:r>
          </w:p>
          <w:p w:rsidR="008F7843" w:rsidRPr="003421F9" w:rsidRDefault="008F7843" w:rsidP="00EC6C90">
            <w:pPr>
              <w:rPr>
                <w:rFonts w:ascii="Times New Roman" w:hAnsi="Times New Roman" w:cs="Times New Roman"/>
                <w:sz w:val="24"/>
                <w:szCs w:val="24"/>
                <w:lang w:val="en-US"/>
              </w:rPr>
            </w:pPr>
          </w:p>
        </w:tc>
      </w:tr>
    </w:tbl>
    <w:p w:rsidR="008F7843" w:rsidRPr="003421F9" w:rsidRDefault="008F7843" w:rsidP="008F7843">
      <w:pPr>
        <w:pStyle w:val="a4"/>
        <w:spacing w:after="0" w:line="240" w:lineRule="auto"/>
        <w:ind w:left="318" w:hanging="142"/>
        <w:jc w:val="center"/>
        <w:rPr>
          <w:rFonts w:ascii="Times New Roman" w:hAnsi="Times New Roman" w:cs="Times New Roman"/>
          <w:b/>
          <w:sz w:val="24"/>
          <w:szCs w:val="24"/>
          <w:lang w:val="en-US"/>
        </w:rPr>
      </w:pPr>
    </w:p>
    <w:p w:rsidR="008F7843" w:rsidRPr="003421F9" w:rsidRDefault="008F7843" w:rsidP="008F7843">
      <w:pPr>
        <w:jc w:val="center"/>
        <w:rPr>
          <w:rFonts w:ascii="Times New Roman" w:hAnsi="Times New Roman" w:cs="Times New Roman"/>
          <w:b/>
          <w:sz w:val="24"/>
          <w:szCs w:val="24"/>
        </w:rPr>
      </w:pPr>
      <w:proofErr w:type="spellStart"/>
      <w:r w:rsidRPr="003421F9">
        <w:rPr>
          <w:rFonts w:ascii="Times New Roman" w:hAnsi="Times New Roman" w:cs="Times New Roman"/>
          <w:b/>
          <w:sz w:val="24"/>
          <w:szCs w:val="24"/>
          <w:lang w:val="en-US"/>
        </w:rPr>
        <w:t>Критерии</w:t>
      </w:r>
      <w:proofErr w:type="spellEnd"/>
      <w:r w:rsidRPr="003421F9">
        <w:rPr>
          <w:rFonts w:ascii="Times New Roman" w:hAnsi="Times New Roman" w:cs="Times New Roman"/>
          <w:b/>
          <w:sz w:val="24"/>
          <w:szCs w:val="24"/>
          <w:lang w:val="en-US"/>
        </w:rPr>
        <w:t xml:space="preserve"> </w:t>
      </w:r>
      <w:proofErr w:type="spellStart"/>
      <w:r w:rsidRPr="003421F9">
        <w:rPr>
          <w:rFonts w:ascii="Times New Roman" w:hAnsi="Times New Roman" w:cs="Times New Roman"/>
          <w:b/>
          <w:sz w:val="24"/>
          <w:szCs w:val="24"/>
          <w:lang w:val="en-US"/>
        </w:rPr>
        <w:t>оце</w:t>
      </w:r>
      <w:r w:rsidRPr="003421F9">
        <w:rPr>
          <w:rFonts w:ascii="Times New Roman" w:hAnsi="Times New Roman" w:cs="Times New Roman"/>
          <w:b/>
          <w:sz w:val="24"/>
          <w:szCs w:val="24"/>
        </w:rPr>
        <w:t>нивания</w:t>
      </w:r>
      <w:proofErr w:type="spellEnd"/>
      <w:r w:rsidRPr="003421F9">
        <w:rPr>
          <w:rFonts w:ascii="Times New Roman" w:hAnsi="Times New Roman" w:cs="Times New Roman"/>
          <w:b/>
          <w:sz w:val="24"/>
          <w:szCs w:val="24"/>
        </w:rPr>
        <w:t xml:space="preserve"> задания 5 («Письмо»)</w:t>
      </w:r>
    </w:p>
    <w:tbl>
      <w:tblPr>
        <w:tblStyle w:val="a6"/>
        <w:tblW w:w="0" w:type="auto"/>
        <w:tblLook w:val="04A0" w:firstRow="1" w:lastRow="0" w:firstColumn="1" w:lastColumn="0" w:noHBand="0" w:noVBand="1"/>
      </w:tblPr>
      <w:tblGrid>
        <w:gridCol w:w="3115"/>
        <w:gridCol w:w="3115"/>
        <w:gridCol w:w="3115"/>
      </w:tblGrid>
      <w:tr w:rsidR="008F7843" w:rsidTr="00EC6C90">
        <w:tc>
          <w:tcPr>
            <w:tcW w:w="3115" w:type="dxa"/>
          </w:tcPr>
          <w:p w:rsidR="008F7843" w:rsidRPr="003421F9" w:rsidRDefault="008F7843" w:rsidP="00EC6C90">
            <w:pPr>
              <w:jc w:val="center"/>
              <w:rPr>
                <w:rFonts w:ascii="Times New Roman" w:hAnsi="Times New Roman" w:cs="Times New Roman"/>
                <w:b/>
                <w:sz w:val="24"/>
                <w:szCs w:val="24"/>
              </w:rPr>
            </w:pPr>
            <w:r w:rsidRPr="003421F9">
              <w:rPr>
                <w:rFonts w:ascii="Times New Roman" w:hAnsi="Times New Roman" w:cs="Times New Roman"/>
                <w:b/>
                <w:sz w:val="24"/>
                <w:szCs w:val="24"/>
              </w:rPr>
              <w:t>К1</w:t>
            </w:r>
          </w:p>
          <w:p w:rsidR="008F7843" w:rsidRPr="003421F9" w:rsidRDefault="008F7843" w:rsidP="00EC6C90">
            <w:pPr>
              <w:jc w:val="center"/>
              <w:rPr>
                <w:rFonts w:ascii="Times New Roman" w:hAnsi="Times New Roman" w:cs="Times New Roman"/>
                <w:b/>
                <w:sz w:val="24"/>
                <w:szCs w:val="24"/>
                <w:lang w:val="en-US"/>
              </w:rPr>
            </w:pPr>
            <w:r w:rsidRPr="003421F9">
              <w:rPr>
                <w:rFonts w:ascii="Times New Roman" w:hAnsi="Times New Roman" w:cs="Times New Roman"/>
                <w:b/>
                <w:sz w:val="24"/>
                <w:szCs w:val="24"/>
              </w:rPr>
              <w:t>Содержание</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max</w:t>
            </w:r>
            <w:proofErr w:type="spellEnd"/>
            <w:r>
              <w:rPr>
                <w:rFonts w:ascii="Times New Roman" w:hAnsi="Times New Roman" w:cs="Times New Roman"/>
                <w:b/>
                <w:sz w:val="24"/>
                <w:szCs w:val="24"/>
              </w:rPr>
              <w:t xml:space="preserve"> 2)</w:t>
            </w:r>
          </w:p>
        </w:tc>
        <w:tc>
          <w:tcPr>
            <w:tcW w:w="3115" w:type="dxa"/>
          </w:tcPr>
          <w:p w:rsidR="008F7843" w:rsidRPr="003421F9" w:rsidRDefault="008F7843" w:rsidP="00EC6C90">
            <w:pPr>
              <w:jc w:val="center"/>
              <w:rPr>
                <w:rFonts w:ascii="Times New Roman" w:hAnsi="Times New Roman" w:cs="Times New Roman"/>
                <w:b/>
                <w:sz w:val="24"/>
                <w:szCs w:val="24"/>
              </w:rPr>
            </w:pPr>
            <w:r w:rsidRPr="003421F9">
              <w:rPr>
                <w:rFonts w:ascii="Times New Roman" w:hAnsi="Times New Roman" w:cs="Times New Roman"/>
                <w:b/>
                <w:sz w:val="24"/>
                <w:szCs w:val="24"/>
              </w:rPr>
              <w:t>К2</w:t>
            </w:r>
          </w:p>
          <w:p w:rsidR="008F7843" w:rsidRPr="003421F9" w:rsidRDefault="008F7843" w:rsidP="00EC6C90">
            <w:pPr>
              <w:jc w:val="center"/>
              <w:rPr>
                <w:rFonts w:ascii="Times New Roman" w:hAnsi="Times New Roman" w:cs="Times New Roman"/>
                <w:b/>
                <w:sz w:val="24"/>
                <w:szCs w:val="24"/>
                <w:lang w:val="en-US"/>
              </w:rPr>
            </w:pPr>
            <w:r w:rsidRPr="003421F9">
              <w:rPr>
                <w:rFonts w:ascii="Times New Roman" w:hAnsi="Times New Roman" w:cs="Times New Roman"/>
                <w:b/>
                <w:sz w:val="24"/>
                <w:szCs w:val="24"/>
              </w:rPr>
              <w:t>Организация</w:t>
            </w:r>
            <w:r>
              <w:rPr>
                <w:rFonts w:ascii="Times New Roman" w:hAnsi="Times New Roman" w:cs="Times New Roman"/>
                <w:b/>
                <w:sz w:val="24"/>
                <w:szCs w:val="24"/>
                <w:lang w:val="en-US"/>
              </w:rPr>
              <w:t xml:space="preserve"> </w:t>
            </w:r>
            <w:r>
              <w:rPr>
                <w:rFonts w:ascii="Times New Roman" w:hAnsi="Times New Roman" w:cs="Times New Roman"/>
                <w:b/>
                <w:sz w:val="24"/>
                <w:szCs w:val="24"/>
              </w:rPr>
              <w:t>(</w:t>
            </w:r>
            <w:proofErr w:type="spellStart"/>
            <w:r>
              <w:rPr>
                <w:rFonts w:ascii="Times New Roman" w:hAnsi="Times New Roman" w:cs="Times New Roman"/>
                <w:b/>
                <w:sz w:val="24"/>
                <w:szCs w:val="24"/>
              </w:rPr>
              <w:t>max</w:t>
            </w:r>
            <w:proofErr w:type="spellEnd"/>
            <w:r>
              <w:rPr>
                <w:rFonts w:ascii="Times New Roman" w:hAnsi="Times New Roman" w:cs="Times New Roman"/>
                <w:b/>
                <w:sz w:val="24"/>
                <w:szCs w:val="24"/>
              </w:rPr>
              <w:t xml:space="preserve"> 2)</w:t>
            </w:r>
          </w:p>
        </w:tc>
        <w:tc>
          <w:tcPr>
            <w:tcW w:w="3115" w:type="dxa"/>
          </w:tcPr>
          <w:p w:rsidR="008F7843" w:rsidRPr="003421F9" w:rsidRDefault="008F7843" w:rsidP="00EC6C90">
            <w:pPr>
              <w:jc w:val="center"/>
              <w:rPr>
                <w:rFonts w:ascii="Times New Roman" w:hAnsi="Times New Roman" w:cs="Times New Roman"/>
                <w:b/>
                <w:sz w:val="24"/>
                <w:szCs w:val="24"/>
              </w:rPr>
            </w:pPr>
            <w:r w:rsidRPr="003421F9">
              <w:rPr>
                <w:rFonts w:ascii="Times New Roman" w:hAnsi="Times New Roman" w:cs="Times New Roman"/>
                <w:b/>
                <w:sz w:val="24"/>
                <w:szCs w:val="24"/>
              </w:rPr>
              <w:t>К3</w:t>
            </w:r>
          </w:p>
          <w:p w:rsidR="008F7843" w:rsidRPr="003421F9" w:rsidRDefault="008F7843" w:rsidP="00EC6C90">
            <w:pPr>
              <w:jc w:val="center"/>
              <w:rPr>
                <w:rFonts w:ascii="Times New Roman" w:hAnsi="Times New Roman" w:cs="Times New Roman"/>
                <w:b/>
                <w:sz w:val="24"/>
                <w:szCs w:val="24"/>
              </w:rPr>
            </w:pPr>
            <w:r w:rsidRPr="003421F9">
              <w:rPr>
                <w:rFonts w:ascii="Times New Roman" w:hAnsi="Times New Roman" w:cs="Times New Roman"/>
                <w:b/>
                <w:sz w:val="24"/>
                <w:szCs w:val="24"/>
              </w:rPr>
              <w:t xml:space="preserve">Лексика и грамматика </w:t>
            </w:r>
            <w:r>
              <w:rPr>
                <w:rFonts w:ascii="Times New Roman" w:hAnsi="Times New Roman" w:cs="Times New Roman"/>
                <w:b/>
                <w:sz w:val="24"/>
                <w:szCs w:val="24"/>
              </w:rPr>
              <w:t>(</w:t>
            </w:r>
            <w:proofErr w:type="spellStart"/>
            <w:r>
              <w:rPr>
                <w:rFonts w:ascii="Times New Roman" w:hAnsi="Times New Roman" w:cs="Times New Roman"/>
                <w:b/>
                <w:sz w:val="24"/>
                <w:szCs w:val="24"/>
              </w:rPr>
              <w:t>max</w:t>
            </w:r>
            <w:proofErr w:type="spellEnd"/>
            <w:r>
              <w:rPr>
                <w:rFonts w:ascii="Times New Roman" w:hAnsi="Times New Roman" w:cs="Times New Roman"/>
                <w:b/>
                <w:sz w:val="24"/>
                <w:szCs w:val="24"/>
              </w:rPr>
              <w:t xml:space="preserve"> 2)</w:t>
            </w:r>
          </w:p>
        </w:tc>
      </w:tr>
      <w:tr w:rsidR="008F7843" w:rsidRPr="003421F9" w:rsidTr="00EC6C90">
        <w:tc>
          <w:tcPr>
            <w:tcW w:w="3115" w:type="dxa"/>
          </w:tcPr>
          <w:p w:rsidR="008F7843" w:rsidRPr="003421F9" w:rsidRDefault="008F7843" w:rsidP="00EC6C90">
            <w:pPr>
              <w:jc w:val="center"/>
              <w:rPr>
                <w:rFonts w:ascii="Times New Roman" w:hAnsi="Times New Roman" w:cs="Times New Roman"/>
                <w:sz w:val="24"/>
                <w:szCs w:val="24"/>
              </w:rPr>
            </w:pPr>
            <w:r w:rsidRPr="003421F9">
              <w:rPr>
                <w:rFonts w:ascii="Times New Roman" w:hAnsi="Times New Roman" w:cs="Times New Roman"/>
                <w:sz w:val="24"/>
                <w:szCs w:val="24"/>
              </w:rPr>
              <w:t>2 балла - решение коммуникативной задачи – все пункты плана раскрыты, дано не менее 7 развернутых предложений;</w:t>
            </w:r>
          </w:p>
          <w:p w:rsidR="008F7843" w:rsidRPr="003421F9" w:rsidRDefault="008F7843" w:rsidP="00EC6C90">
            <w:pPr>
              <w:jc w:val="center"/>
              <w:rPr>
                <w:rFonts w:ascii="Times New Roman" w:hAnsi="Times New Roman" w:cs="Times New Roman"/>
                <w:sz w:val="24"/>
                <w:szCs w:val="24"/>
              </w:rPr>
            </w:pPr>
            <w:r w:rsidRPr="003421F9">
              <w:rPr>
                <w:rFonts w:ascii="Times New Roman" w:hAnsi="Times New Roman" w:cs="Times New Roman"/>
                <w:sz w:val="24"/>
                <w:szCs w:val="24"/>
              </w:rPr>
              <w:t xml:space="preserve">1 балл – решение коммуникативной задачи выполнено частично </w:t>
            </w:r>
            <w:proofErr w:type="gramStart"/>
            <w:r w:rsidRPr="003421F9">
              <w:rPr>
                <w:rFonts w:ascii="Times New Roman" w:hAnsi="Times New Roman" w:cs="Times New Roman"/>
                <w:sz w:val="24"/>
                <w:szCs w:val="24"/>
              </w:rPr>
              <w:t>( 1</w:t>
            </w:r>
            <w:proofErr w:type="gramEnd"/>
            <w:r w:rsidRPr="003421F9">
              <w:rPr>
                <w:rFonts w:ascii="Times New Roman" w:hAnsi="Times New Roman" w:cs="Times New Roman"/>
                <w:sz w:val="24"/>
                <w:szCs w:val="24"/>
              </w:rPr>
              <w:t xml:space="preserve"> пункт не раскрыт, 6 предложений или 7 неразвернутых</w:t>
            </w:r>
          </w:p>
          <w:p w:rsidR="008F7843" w:rsidRPr="003421F9" w:rsidRDefault="008F7843" w:rsidP="00EC6C90">
            <w:pPr>
              <w:jc w:val="center"/>
              <w:rPr>
                <w:rFonts w:ascii="Times New Roman" w:hAnsi="Times New Roman" w:cs="Times New Roman"/>
                <w:sz w:val="24"/>
                <w:szCs w:val="24"/>
              </w:rPr>
            </w:pPr>
            <w:r w:rsidRPr="003421F9">
              <w:rPr>
                <w:rFonts w:ascii="Times New Roman" w:hAnsi="Times New Roman" w:cs="Times New Roman"/>
                <w:sz w:val="24"/>
                <w:szCs w:val="24"/>
              </w:rPr>
              <w:t xml:space="preserve">0 баллов - 2 пункта и более не раскрыты, дано менее 6 предложений </w:t>
            </w:r>
          </w:p>
          <w:p w:rsidR="008F7843" w:rsidRPr="003421F9" w:rsidRDefault="008F7843" w:rsidP="00EC6C90">
            <w:pPr>
              <w:jc w:val="center"/>
              <w:rPr>
                <w:rFonts w:ascii="Times New Roman" w:hAnsi="Times New Roman" w:cs="Times New Roman"/>
                <w:sz w:val="24"/>
                <w:szCs w:val="24"/>
              </w:rPr>
            </w:pPr>
            <w:r w:rsidRPr="003421F9">
              <w:rPr>
                <w:rFonts w:ascii="Times New Roman" w:hAnsi="Times New Roman" w:cs="Times New Roman"/>
                <w:sz w:val="24"/>
                <w:szCs w:val="24"/>
              </w:rPr>
              <w:t>Если за содержание 0 – общее количество баллов - 0</w:t>
            </w:r>
          </w:p>
        </w:tc>
        <w:tc>
          <w:tcPr>
            <w:tcW w:w="3115" w:type="dxa"/>
          </w:tcPr>
          <w:p w:rsidR="008F7843" w:rsidRPr="003421F9" w:rsidRDefault="008F7843" w:rsidP="00EC6C90">
            <w:pPr>
              <w:jc w:val="center"/>
              <w:rPr>
                <w:rFonts w:ascii="Times New Roman" w:hAnsi="Times New Roman" w:cs="Times New Roman"/>
                <w:sz w:val="24"/>
                <w:szCs w:val="24"/>
              </w:rPr>
            </w:pPr>
            <w:r w:rsidRPr="003421F9">
              <w:rPr>
                <w:rFonts w:ascii="Times New Roman" w:hAnsi="Times New Roman" w:cs="Times New Roman"/>
                <w:sz w:val="24"/>
                <w:szCs w:val="24"/>
              </w:rPr>
              <w:t>2 балла - высказывание связно и логично, присутствуют средства логической связи</w:t>
            </w:r>
          </w:p>
          <w:p w:rsidR="008F7843" w:rsidRPr="003421F9" w:rsidRDefault="008F7843" w:rsidP="00EC6C90">
            <w:pPr>
              <w:jc w:val="center"/>
              <w:rPr>
                <w:rFonts w:ascii="Times New Roman" w:hAnsi="Times New Roman" w:cs="Times New Roman"/>
                <w:sz w:val="24"/>
                <w:szCs w:val="24"/>
              </w:rPr>
            </w:pPr>
            <w:r w:rsidRPr="003421F9">
              <w:rPr>
                <w:rFonts w:ascii="Times New Roman" w:hAnsi="Times New Roman" w:cs="Times New Roman"/>
                <w:sz w:val="24"/>
                <w:szCs w:val="24"/>
              </w:rPr>
              <w:t>1 балл - есть нарушения в логике и ошибки в средствах логической связи</w:t>
            </w:r>
          </w:p>
          <w:p w:rsidR="008F7843" w:rsidRPr="003421F9" w:rsidRDefault="008F7843" w:rsidP="00EC6C90">
            <w:pPr>
              <w:jc w:val="center"/>
              <w:rPr>
                <w:rFonts w:ascii="Times New Roman" w:hAnsi="Times New Roman" w:cs="Times New Roman"/>
                <w:sz w:val="24"/>
                <w:szCs w:val="24"/>
              </w:rPr>
            </w:pPr>
            <w:r w:rsidRPr="003421F9">
              <w:rPr>
                <w:rFonts w:ascii="Times New Roman" w:hAnsi="Times New Roman" w:cs="Times New Roman"/>
                <w:sz w:val="24"/>
                <w:szCs w:val="24"/>
              </w:rPr>
              <w:t>0 баллов - Высказывание несвязное и нелогичное и/или средства логической связи отсутствуют или все неправильно использованы</w:t>
            </w:r>
          </w:p>
        </w:tc>
        <w:tc>
          <w:tcPr>
            <w:tcW w:w="3115" w:type="dxa"/>
          </w:tcPr>
          <w:p w:rsidR="008F7843" w:rsidRPr="00667D73" w:rsidRDefault="008F7843" w:rsidP="00EC6C90">
            <w:pPr>
              <w:jc w:val="center"/>
              <w:rPr>
                <w:rFonts w:ascii="Times New Roman" w:hAnsi="Times New Roman" w:cs="Times New Roman"/>
                <w:sz w:val="24"/>
                <w:szCs w:val="24"/>
              </w:rPr>
            </w:pPr>
            <w:r w:rsidRPr="00667D73">
              <w:rPr>
                <w:rFonts w:ascii="Times New Roman" w:hAnsi="Times New Roman" w:cs="Times New Roman"/>
                <w:sz w:val="24"/>
                <w:szCs w:val="24"/>
              </w:rPr>
              <w:t xml:space="preserve">2 балла – </w:t>
            </w:r>
            <w:proofErr w:type="gramStart"/>
            <w:r w:rsidRPr="00667D73">
              <w:rPr>
                <w:rFonts w:ascii="Times New Roman" w:hAnsi="Times New Roman" w:cs="Times New Roman"/>
                <w:sz w:val="24"/>
                <w:szCs w:val="24"/>
              </w:rPr>
              <w:t>не  более</w:t>
            </w:r>
            <w:proofErr w:type="gramEnd"/>
            <w:r w:rsidRPr="00667D73">
              <w:rPr>
                <w:rFonts w:ascii="Times New Roman" w:hAnsi="Times New Roman" w:cs="Times New Roman"/>
                <w:sz w:val="24"/>
                <w:szCs w:val="24"/>
              </w:rPr>
              <w:t xml:space="preserve"> 2 ошибок, не препятствующих коммуникации</w:t>
            </w:r>
          </w:p>
          <w:p w:rsidR="008F7843" w:rsidRPr="00667D73" w:rsidRDefault="008F7843" w:rsidP="00EC6C90">
            <w:pPr>
              <w:jc w:val="center"/>
              <w:rPr>
                <w:rFonts w:ascii="Times New Roman" w:hAnsi="Times New Roman" w:cs="Times New Roman"/>
                <w:sz w:val="24"/>
                <w:szCs w:val="24"/>
              </w:rPr>
            </w:pPr>
            <w:r w:rsidRPr="00667D73">
              <w:rPr>
                <w:rFonts w:ascii="Times New Roman" w:hAnsi="Times New Roman" w:cs="Times New Roman"/>
                <w:sz w:val="24"/>
                <w:szCs w:val="24"/>
              </w:rPr>
              <w:t>1 балл - не более 4 ошибок (в сумме)</w:t>
            </w:r>
          </w:p>
          <w:p w:rsidR="008F7843" w:rsidRPr="00667D73" w:rsidRDefault="008F7843" w:rsidP="00EC6C90">
            <w:pPr>
              <w:jc w:val="center"/>
              <w:rPr>
                <w:rFonts w:ascii="Times New Roman" w:hAnsi="Times New Roman" w:cs="Times New Roman"/>
                <w:sz w:val="24"/>
                <w:szCs w:val="24"/>
                <w:u w:val="single"/>
              </w:rPr>
            </w:pPr>
            <w:r w:rsidRPr="00667D73">
              <w:rPr>
                <w:rFonts w:ascii="Times New Roman" w:hAnsi="Times New Roman" w:cs="Times New Roman"/>
                <w:sz w:val="24"/>
                <w:szCs w:val="24"/>
              </w:rPr>
              <w:t>0 баллов - более 4 ошибок</w:t>
            </w:r>
            <w:r w:rsidRPr="00667D73">
              <w:rPr>
                <w:rFonts w:ascii="Times New Roman" w:hAnsi="Times New Roman" w:cs="Times New Roman"/>
                <w:sz w:val="24"/>
                <w:szCs w:val="24"/>
              </w:rPr>
              <w:br/>
            </w:r>
          </w:p>
          <w:p w:rsidR="008F7843" w:rsidRPr="00667D73" w:rsidRDefault="008F7843" w:rsidP="00EC6C90">
            <w:pPr>
              <w:jc w:val="center"/>
              <w:rPr>
                <w:rFonts w:ascii="Times New Roman" w:hAnsi="Times New Roman" w:cs="Times New Roman"/>
                <w:sz w:val="24"/>
                <w:szCs w:val="24"/>
                <w:u w:val="single"/>
              </w:rPr>
            </w:pPr>
            <w:r w:rsidRPr="00667D73">
              <w:rPr>
                <w:rFonts w:ascii="Times New Roman" w:hAnsi="Times New Roman" w:cs="Times New Roman"/>
                <w:sz w:val="24"/>
                <w:szCs w:val="24"/>
                <w:u w:val="single"/>
              </w:rPr>
              <w:t>Примечание:</w:t>
            </w:r>
          </w:p>
          <w:p w:rsidR="008F7843" w:rsidRPr="00667D73" w:rsidRDefault="008F7843" w:rsidP="00EC6C90">
            <w:pPr>
              <w:rPr>
                <w:rFonts w:ascii="Times New Roman" w:hAnsi="Times New Roman" w:cs="Times New Roman"/>
                <w:sz w:val="24"/>
                <w:szCs w:val="24"/>
              </w:rPr>
            </w:pPr>
            <w:r w:rsidRPr="00667D73">
              <w:rPr>
                <w:rFonts w:ascii="Times New Roman" w:hAnsi="Times New Roman" w:cs="Times New Roman"/>
                <w:sz w:val="24"/>
                <w:szCs w:val="24"/>
              </w:rPr>
              <w:t>однотипные ошибки на употребление артиклей, предлогов считаются как 1ошибка</w:t>
            </w:r>
          </w:p>
          <w:p w:rsidR="008F7843" w:rsidRPr="00667D73" w:rsidRDefault="008F7843" w:rsidP="00EC6C90">
            <w:pPr>
              <w:jc w:val="center"/>
              <w:rPr>
                <w:rFonts w:ascii="Times New Roman" w:hAnsi="Times New Roman" w:cs="Times New Roman"/>
                <w:sz w:val="24"/>
                <w:szCs w:val="24"/>
              </w:rPr>
            </w:pPr>
          </w:p>
          <w:p w:rsidR="008F7843" w:rsidRPr="00667D73" w:rsidRDefault="008F7843" w:rsidP="00EC6C90">
            <w:pPr>
              <w:jc w:val="center"/>
              <w:rPr>
                <w:rFonts w:ascii="Times New Roman" w:hAnsi="Times New Roman" w:cs="Times New Roman"/>
                <w:sz w:val="24"/>
                <w:szCs w:val="24"/>
              </w:rPr>
            </w:pPr>
          </w:p>
        </w:tc>
      </w:tr>
    </w:tbl>
    <w:p w:rsidR="008F7843" w:rsidRDefault="008F7843" w:rsidP="008F7843">
      <w:pPr>
        <w:jc w:val="center"/>
        <w:rPr>
          <w:rFonts w:ascii="Times New Roman" w:hAnsi="Times New Roman" w:cs="Times New Roman"/>
          <w:b/>
          <w:sz w:val="28"/>
          <w:szCs w:val="28"/>
        </w:rPr>
      </w:pPr>
      <w:r>
        <w:rPr>
          <w:rFonts w:ascii="Times New Roman" w:hAnsi="Times New Roman" w:cs="Times New Roman"/>
          <w:b/>
          <w:sz w:val="28"/>
          <w:szCs w:val="28"/>
        </w:rPr>
        <w:t>ШКАЛА ОЦЕНИВАНИЯ</w:t>
      </w:r>
    </w:p>
    <w:p w:rsidR="00FA1AFC" w:rsidRDefault="008F7843" w:rsidP="000106B9">
      <w:pPr>
        <w:jc w:val="center"/>
        <w:rPr>
          <w:u w:val="single"/>
        </w:rPr>
      </w:pPr>
      <w:r>
        <w:rPr>
          <w:rFonts w:ascii="Times New Roman" w:hAnsi="Times New Roman" w:cs="Times New Roman"/>
          <w:b/>
          <w:sz w:val="28"/>
          <w:szCs w:val="28"/>
        </w:rPr>
        <w:t>«2» - 0-8 баллов; «3» - 9-17 баллов; «4» - 18-22</w:t>
      </w:r>
      <w:r w:rsidRPr="003421F9">
        <w:rPr>
          <w:rFonts w:ascii="Times New Roman" w:hAnsi="Times New Roman" w:cs="Times New Roman"/>
          <w:b/>
          <w:sz w:val="28"/>
          <w:szCs w:val="28"/>
        </w:rPr>
        <w:t xml:space="preserve"> </w:t>
      </w:r>
      <w:r>
        <w:rPr>
          <w:rFonts w:ascii="Times New Roman" w:hAnsi="Times New Roman" w:cs="Times New Roman"/>
          <w:b/>
          <w:sz w:val="28"/>
          <w:szCs w:val="28"/>
        </w:rPr>
        <w:t>баллов; «5» - 23-26 баллов</w:t>
      </w:r>
    </w:p>
    <w:p w:rsidR="00FA1AFC" w:rsidRDefault="00FA1AFC" w:rsidP="0056256D">
      <w:pPr>
        <w:pStyle w:val="a"/>
        <w:numPr>
          <w:ilvl w:val="0"/>
          <w:numId w:val="0"/>
        </w:numPr>
        <w:tabs>
          <w:tab w:val="left" w:pos="0"/>
        </w:tabs>
        <w:ind w:firstLine="709"/>
        <w:rPr>
          <w:u w:val="single"/>
        </w:rPr>
      </w:pPr>
    </w:p>
    <w:p w:rsidR="00FA1AFC" w:rsidRDefault="00FA1AFC" w:rsidP="0056256D">
      <w:pPr>
        <w:pStyle w:val="a"/>
        <w:numPr>
          <w:ilvl w:val="0"/>
          <w:numId w:val="0"/>
        </w:numPr>
        <w:tabs>
          <w:tab w:val="left" w:pos="0"/>
        </w:tabs>
        <w:ind w:firstLine="709"/>
        <w:rPr>
          <w:u w:val="single"/>
        </w:rPr>
      </w:pPr>
    </w:p>
    <w:p w:rsidR="00FA1AFC" w:rsidRDefault="00FA1AFC" w:rsidP="0056256D">
      <w:pPr>
        <w:pStyle w:val="a"/>
        <w:numPr>
          <w:ilvl w:val="0"/>
          <w:numId w:val="0"/>
        </w:numPr>
        <w:tabs>
          <w:tab w:val="left" w:pos="0"/>
        </w:tabs>
        <w:ind w:firstLine="709"/>
        <w:rPr>
          <w:u w:val="single"/>
        </w:rPr>
      </w:pPr>
    </w:p>
    <w:p w:rsidR="00FA1AFC" w:rsidRDefault="00FA1AFC" w:rsidP="0056256D">
      <w:pPr>
        <w:pStyle w:val="a"/>
        <w:numPr>
          <w:ilvl w:val="0"/>
          <w:numId w:val="0"/>
        </w:numPr>
        <w:tabs>
          <w:tab w:val="left" w:pos="0"/>
        </w:tabs>
        <w:ind w:firstLine="709"/>
        <w:rPr>
          <w:u w:val="single"/>
        </w:rPr>
      </w:pPr>
    </w:p>
    <w:p w:rsidR="00FA1AFC" w:rsidRDefault="00FA1AFC" w:rsidP="0056256D">
      <w:pPr>
        <w:pStyle w:val="a"/>
        <w:numPr>
          <w:ilvl w:val="0"/>
          <w:numId w:val="0"/>
        </w:numPr>
        <w:tabs>
          <w:tab w:val="left" w:pos="0"/>
        </w:tabs>
        <w:ind w:firstLine="709"/>
        <w:rPr>
          <w:u w:val="single"/>
        </w:rPr>
      </w:pPr>
    </w:p>
    <w:p w:rsidR="00FA1AFC" w:rsidRDefault="00FA1AFC" w:rsidP="0056256D">
      <w:pPr>
        <w:pStyle w:val="a"/>
        <w:numPr>
          <w:ilvl w:val="0"/>
          <w:numId w:val="0"/>
        </w:numPr>
        <w:tabs>
          <w:tab w:val="left" w:pos="0"/>
        </w:tabs>
        <w:ind w:firstLine="709"/>
        <w:rPr>
          <w:u w:val="single"/>
        </w:rPr>
      </w:pPr>
    </w:p>
    <w:p w:rsidR="00FA1AFC" w:rsidRDefault="00FA1AFC" w:rsidP="0056256D">
      <w:pPr>
        <w:pStyle w:val="a"/>
        <w:numPr>
          <w:ilvl w:val="0"/>
          <w:numId w:val="0"/>
        </w:numPr>
        <w:tabs>
          <w:tab w:val="left" w:pos="0"/>
        </w:tabs>
        <w:ind w:firstLine="709"/>
        <w:rPr>
          <w:u w:val="single"/>
        </w:rPr>
      </w:pPr>
    </w:p>
    <w:p w:rsidR="00FA1AFC" w:rsidRDefault="00FA1AFC" w:rsidP="0056256D">
      <w:pPr>
        <w:pStyle w:val="a"/>
        <w:numPr>
          <w:ilvl w:val="0"/>
          <w:numId w:val="0"/>
        </w:numPr>
        <w:tabs>
          <w:tab w:val="left" w:pos="0"/>
        </w:tabs>
        <w:ind w:firstLine="709"/>
        <w:rPr>
          <w:u w:val="single"/>
        </w:rPr>
      </w:pPr>
    </w:p>
    <w:p w:rsidR="00FA1AFC" w:rsidRDefault="00FA1AFC" w:rsidP="0056256D">
      <w:pPr>
        <w:pStyle w:val="a"/>
        <w:numPr>
          <w:ilvl w:val="0"/>
          <w:numId w:val="0"/>
        </w:numPr>
        <w:tabs>
          <w:tab w:val="left" w:pos="0"/>
        </w:tabs>
        <w:ind w:firstLine="709"/>
        <w:rPr>
          <w:u w:val="single"/>
        </w:rPr>
      </w:pPr>
    </w:p>
    <w:p w:rsidR="00FA1AFC" w:rsidRDefault="00FA1AFC" w:rsidP="0056256D">
      <w:pPr>
        <w:pStyle w:val="a"/>
        <w:numPr>
          <w:ilvl w:val="0"/>
          <w:numId w:val="0"/>
        </w:numPr>
        <w:tabs>
          <w:tab w:val="left" w:pos="0"/>
        </w:tabs>
        <w:ind w:firstLine="709"/>
        <w:rPr>
          <w:u w:val="single"/>
        </w:rPr>
      </w:pPr>
    </w:p>
    <w:p w:rsidR="00FA1AFC" w:rsidRDefault="00FA1AFC" w:rsidP="0056256D">
      <w:pPr>
        <w:pStyle w:val="a"/>
        <w:numPr>
          <w:ilvl w:val="0"/>
          <w:numId w:val="0"/>
        </w:numPr>
        <w:tabs>
          <w:tab w:val="left" w:pos="0"/>
        </w:tabs>
        <w:ind w:firstLine="709"/>
        <w:rPr>
          <w:u w:val="single"/>
        </w:rPr>
      </w:pPr>
    </w:p>
    <w:p w:rsidR="00FA1AFC" w:rsidRDefault="00FA1AFC" w:rsidP="0056256D">
      <w:pPr>
        <w:pStyle w:val="a"/>
        <w:numPr>
          <w:ilvl w:val="0"/>
          <w:numId w:val="0"/>
        </w:numPr>
        <w:tabs>
          <w:tab w:val="left" w:pos="0"/>
        </w:tabs>
        <w:ind w:firstLine="709"/>
        <w:rPr>
          <w:u w:val="single"/>
        </w:rPr>
      </w:pPr>
    </w:p>
    <w:p w:rsidR="00FA1AFC" w:rsidRDefault="00FA1AFC" w:rsidP="0056256D">
      <w:pPr>
        <w:pStyle w:val="a"/>
        <w:numPr>
          <w:ilvl w:val="0"/>
          <w:numId w:val="0"/>
        </w:numPr>
        <w:tabs>
          <w:tab w:val="left" w:pos="0"/>
        </w:tabs>
        <w:ind w:firstLine="709"/>
        <w:rPr>
          <w:u w:val="single"/>
        </w:rPr>
      </w:pPr>
    </w:p>
    <w:p w:rsidR="00FA1AFC" w:rsidRDefault="00FA1AFC" w:rsidP="0056256D">
      <w:pPr>
        <w:pStyle w:val="a"/>
        <w:numPr>
          <w:ilvl w:val="0"/>
          <w:numId w:val="0"/>
        </w:numPr>
        <w:tabs>
          <w:tab w:val="left" w:pos="0"/>
        </w:tabs>
        <w:ind w:firstLine="709"/>
        <w:rPr>
          <w:u w:val="single"/>
        </w:rPr>
      </w:pPr>
    </w:p>
    <w:p w:rsidR="00FA1AFC" w:rsidRDefault="00FA1AFC" w:rsidP="0056256D">
      <w:pPr>
        <w:pStyle w:val="a"/>
        <w:numPr>
          <w:ilvl w:val="0"/>
          <w:numId w:val="0"/>
        </w:numPr>
        <w:tabs>
          <w:tab w:val="left" w:pos="0"/>
        </w:tabs>
        <w:ind w:firstLine="709"/>
        <w:rPr>
          <w:u w:val="single"/>
        </w:rPr>
        <w:sectPr w:rsidR="00FA1AFC" w:rsidSect="00FA1AFC">
          <w:pgSz w:w="11906" w:h="16838"/>
          <w:pgMar w:top="851" w:right="850" w:bottom="709" w:left="1701" w:header="708" w:footer="708" w:gutter="0"/>
          <w:cols w:space="708"/>
          <w:docGrid w:linePitch="360"/>
        </w:sectPr>
      </w:pPr>
    </w:p>
    <w:p w:rsidR="00057F2D" w:rsidRDefault="00057F2D" w:rsidP="0056256D">
      <w:pPr>
        <w:pStyle w:val="a"/>
        <w:numPr>
          <w:ilvl w:val="0"/>
          <w:numId w:val="0"/>
        </w:numPr>
        <w:tabs>
          <w:tab w:val="left" w:pos="0"/>
        </w:tabs>
        <w:ind w:firstLine="709"/>
        <w:rPr>
          <w:u w:val="single"/>
        </w:rPr>
        <w:sectPr w:rsidR="00057F2D">
          <w:pgSz w:w="11906" w:h="16838"/>
          <w:pgMar w:top="1134" w:right="850" w:bottom="1134" w:left="1701" w:header="708" w:footer="708" w:gutter="0"/>
          <w:cols w:space="708"/>
          <w:docGrid w:linePitch="360"/>
        </w:sectPr>
      </w:pPr>
    </w:p>
    <w:p w:rsidR="00057F2D" w:rsidRDefault="00057F2D" w:rsidP="0056256D">
      <w:pPr>
        <w:pStyle w:val="a"/>
        <w:numPr>
          <w:ilvl w:val="0"/>
          <w:numId w:val="0"/>
        </w:numPr>
        <w:tabs>
          <w:tab w:val="left" w:pos="0"/>
        </w:tabs>
        <w:ind w:firstLine="709"/>
        <w:rPr>
          <w:u w:val="single"/>
        </w:rPr>
      </w:pPr>
      <w:r w:rsidRPr="00057F2D">
        <w:rPr>
          <w:u w:val="single"/>
        </w:rPr>
        <w:lastRenderedPageBreak/>
        <w:t xml:space="preserve">Результаты: </w:t>
      </w:r>
    </w:p>
    <w:tbl>
      <w:tblPr>
        <w:tblW w:w="15163" w:type="dxa"/>
        <w:tblLook w:val="04A0" w:firstRow="1" w:lastRow="0" w:firstColumn="1" w:lastColumn="0" w:noHBand="0" w:noVBand="1"/>
      </w:tblPr>
      <w:tblGrid>
        <w:gridCol w:w="704"/>
        <w:gridCol w:w="1513"/>
        <w:gridCol w:w="1295"/>
        <w:gridCol w:w="1263"/>
        <w:gridCol w:w="682"/>
        <w:gridCol w:w="708"/>
        <w:gridCol w:w="709"/>
        <w:gridCol w:w="709"/>
        <w:gridCol w:w="709"/>
        <w:gridCol w:w="708"/>
        <w:gridCol w:w="709"/>
        <w:gridCol w:w="851"/>
        <w:gridCol w:w="989"/>
        <w:gridCol w:w="989"/>
        <w:gridCol w:w="989"/>
        <w:gridCol w:w="1037"/>
        <w:gridCol w:w="1008"/>
      </w:tblGrid>
      <w:tr w:rsidR="00057F2D" w:rsidRPr="00057F2D" w:rsidTr="00057F2D">
        <w:trPr>
          <w:trHeight w:val="12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F2D" w:rsidRPr="00057F2D" w:rsidRDefault="00057F2D" w:rsidP="00057F2D">
            <w:pPr>
              <w:spacing w:after="0" w:line="240" w:lineRule="auto"/>
              <w:jc w:val="center"/>
              <w:rPr>
                <w:rFonts w:ascii="Calibri" w:eastAsia="Times New Roman" w:hAnsi="Calibri" w:cs="Times New Roman"/>
                <w:color w:val="000000"/>
                <w:lang w:eastAsia="ru-RU"/>
              </w:rPr>
            </w:pPr>
            <w:r w:rsidRPr="00057F2D">
              <w:rPr>
                <w:rFonts w:ascii="Calibri" w:eastAsia="Times New Roman" w:hAnsi="Calibri" w:cs="Times New Roman"/>
                <w:color w:val="000000"/>
                <w:lang w:eastAsia="ru-RU"/>
              </w:rPr>
              <w:t>ОУ</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057F2D" w:rsidRPr="00057F2D" w:rsidRDefault="00057F2D" w:rsidP="00057F2D">
            <w:pPr>
              <w:spacing w:after="0" w:line="240" w:lineRule="auto"/>
              <w:jc w:val="center"/>
              <w:rPr>
                <w:rFonts w:ascii="Calibri" w:eastAsia="Times New Roman" w:hAnsi="Calibri" w:cs="Times New Roman"/>
                <w:color w:val="000000"/>
                <w:lang w:eastAsia="ru-RU"/>
              </w:rPr>
            </w:pPr>
            <w:r w:rsidRPr="00057F2D">
              <w:rPr>
                <w:rFonts w:ascii="Calibri" w:eastAsia="Times New Roman" w:hAnsi="Calibri" w:cs="Times New Roman"/>
                <w:color w:val="000000"/>
                <w:lang w:eastAsia="ru-RU"/>
              </w:rPr>
              <w:t xml:space="preserve">Количество </w:t>
            </w:r>
            <w:proofErr w:type="gramStart"/>
            <w:r w:rsidRPr="00057F2D">
              <w:rPr>
                <w:rFonts w:ascii="Calibri" w:eastAsia="Times New Roman" w:hAnsi="Calibri" w:cs="Times New Roman"/>
                <w:color w:val="000000"/>
                <w:lang w:eastAsia="ru-RU"/>
              </w:rPr>
              <w:t>уч-ся</w:t>
            </w:r>
            <w:proofErr w:type="gramEnd"/>
            <w:r w:rsidRPr="00057F2D">
              <w:rPr>
                <w:rFonts w:ascii="Calibri" w:eastAsia="Times New Roman" w:hAnsi="Calibri" w:cs="Times New Roman"/>
                <w:color w:val="000000"/>
                <w:lang w:eastAsia="ru-RU"/>
              </w:rPr>
              <w:t xml:space="preserve"> выполнявших работу</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057F2D" w:rsidRPr="00057F2D" w:rsidRDefault="00057F2D" w:rsidP="00057F2D">
            <w:pPr>
              <w:spacing w:after="0" w:line="240" w:lineRule="auto"/>
              <w:jc w:val="center"/>
              <w:rPr>
                <w:rFonts w:ascii="Calibri" w:eastAsia="Times New Roman" w:hAnsi="Calibri" w:cs="Times New Roman"/>
                <w:color w:val="000000"/>
                <w:lang w:eastAsia="ru-RU"/>
              </w:rPr>
            </w:pPr>
            <w:r w:rsidRPr="00057F2D">
              <w:rPr>
                <w:rFonts w:ascii="Calibri" w:eastAsia="Times New Roman" w:hAnsi="Calibri" w:cs="Times New Roman"/>
                <w:color w:val="000000"/>
                <w:lang w:eastAsia="ru-RU"/>
              </w:rPr>
              <w:t>Количество уч-ся по списку</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057F2D" w:rsidRPr="00057F2D" w:rsidRDefault="00057F2D" w:rsidP="00057F2D">
            <w:pPr>
              <w:spacing w:after="0" w:line="240" w:lineRule="auto"/>
              <w:jc w:val="center"/>
              <w:rPr>
                <w:rFonts w:ascii="Calibri" w:eastAsia="Times New Roman" w:hAnsi="Calibri" w:cs="Times New Roman"/>
                <w:color w:val="000000"/>
                <w:lang w:eastAsia="ru-RU"/>
              </w:rPr>
            </w:pPr>
            <w:r w:rsidRPr="00057F2D">
              <w:rPr>
                <w:rFonts w:ascii="Calibri" w:eastAsia="Times New Roman" w:hAnsi="Calibri" w:cs="Times New Roman"/>
                <w:color w:val="000000"/>
                <w:lang w:eastAsia="ru-RU"/>
              </w:rPr>
              <w:t>Процент участников</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057F2D" w:rsidRPr="00057F2D" w:rsidRDefault="00057F2D" w:rsidP="00057F2D">
            <w:pPr>
              <w:spacing w:after="0" w:line="240" w:lineRule="auto"/>
              <w:jc w:val="center"/>
              <w:rPr>
                <w:rFonts w:ascii="Calibri" w:eastAsia="Times New Roman" w:hAnsi="Calibri" w:cs="Times New Roman"/>
                <w:color w:val="000000"/>
                <w:lang w:eastAsia="ru-RU"/>
              </w:rPr>
            </w:pPr>
            <w:r w:rsidRPr="00057F2D">
              <w:rPr>
                <w:rFonts w:ascii="Calibri" w:eastAsia="Times New Roman" w:hAnsi="Calibri" w:cs="Times New Roman"/>
                <w:color w:val="000000"/>
                <w:lang w:eastAsia="ru-RU"/>
              </w:rPr>
              <w:t>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57F2D" w:rsidRPr="00057F2D" w:rsidRDefault="00057F2D" w:rsidP="00057F2D">
            <w:pPr>
              <w:spacing w:after="0" w:line="240" w:lineRule="auto"/>
              <w:jc w:val="center"/>
              <w:rPr>
                <w:rFonts w:ascii="Calibri" w:eastAsia="Times New Roman" w:hAnsi="Calibri" w:cs="Times New Roman"/>
                <w:color w:val="000000"/>
                <w:lang w:eastAsia="ru-RU"/>
              </w:rPr>
            </w:pPr>
            <w:r w:rsidRPr="00057F2D">
              <w:rPr>
                <w:rFonts w:ascii="Calibri" w:eastAsia="Times New Roman" w:hAnsi="Calibri" w:cs="Times New Roman"/>
                <w:color w:val="000000"/>
                <w:lang w:eastAsia="ru-RU"/>
              </w:rPr>
              <w:t>2 в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57F2D" w:rsidRPr="00057F2D" w:rsidRDefault="00057F2D" w:rsidP="00057F2D">
            <w:pPr>
              <w:spacing w:after="0" w:line="240" w:lineRule="auto"/>
              <w:jc w:val="center"/>
              <w:rPr>
                <w:rFonts w:ascii="Calibri" w:eastAsia="Times New Roman" w:hAnsi="Calibri" w:cs="Times New Roman"/>
                <w:color w:val="000000"/>
                <w:lang w:eastAsia="ru-RU"/>
              </w:rPr>
            </w:pPr>
            <w:r w:rsidRPr="00057F2D">
              <w:rPr>
                <w:rFonts w:ascii="Calibri" w:eastAsia="Times New Roman" w:hAnsi="Calibri" w:cs="Times New Roman"/>
                <w:color w:val="000000"/>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57F2D" w:rsidRPr="00057F2D" w:rsidRDefault="00057F2D" w:rsidP="00057F2D">
            <w:pPr>
              <w:spacing w:after="0" w:line="240" w:lineRule="auto"/>
              <w:jc w:val="center"/>
              <w:rPr>
                <w:rFonts w:ascii="Calibri" w:eastAsia="Times New Roman" w:hAnsi="Calibri" w:cs="Times New Roman"/>
                <w:color w:val="000000"/>
                <w:lang w:eastAsia="ru-RU"/>
              </w:rPr>
            </w:pPr>
            <w:r w:rsidRPr="00057F2D">
              <w:rPr>
                <w:rFonts w:ascii="Calibri" w:eastAsia="Times New Roman" w:hAnsi="Calibri" w:cs="Times New Roman"/>
                <w:color w:val="000000"/>
                <w:lang w:eastAsia="ru-RU"/>
              </w:rPr>
              <w:t>3 в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57F2D" w:rsidRPr="00057F2D" w:rsidRDefault="00057F2D" w:rsidP="00057F2D">
            <w:pPr>
              <w:spacing w:after="0" w:line="240" w:lineRule="auto"/>
              <w:jc w:val="center"/>
              <w:rPr>
                <w:rFonts w:ascii="Calibri" w:eastAsia="Times New Roman" w:hAnsi="Calibri" w:cs="Times New Roman"/>
                <w:color w:val="000000"/>
                <w:lang w:eastAsia="ru-RU"/>
              </w:rPr>
            </w:pPr>
            <w:r w:rsidRPr="00057F2D">
              <w:rPr>
                <w:rFonts w:ascii="Calibri" w:eastAsia="Times New Roman" w:hAnsi="Calibri" w:cs="Times New Roman"/>
                <w:color w:val="00000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57F2D" w:rsidRPr="00057F2D" w:rsidRDefault="00057F2D" w:rsidP="00057F2D">
            <w:pPr>
              <w:spacing w:after="0" w:line="240" w:lineRule="auto"/>
              <w:jc w:val="center"/>
              <w:rPr>
                <w:rFonts w:ascii="Calibri" w:eastAsia="Times New Roman" w:hAnsi="Calibri" w:cs="Times New Roman"/>
                <w:color w:val="000000"/>
                <w:lang w:eastAsia="ru-RU"/>
              </w:rPr>
            </w:pPr>
            <w:r w:rsidRPr="00057F2D">
              <w:rPr>
                <w:rFonts w:ascii="Calibri" w:eastAsia="Times New Roman" w:hAnsi="Calibri" w:cs="Times New Roman"/>
                <w:color w:val="000000"/>
                <w:lang w:eastAsia="ru-RU"/>
              </w:rPr>
              <w:t>4 в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57F2D" w:rsidRPr="00057F2D" w:rsidRDefault="00057F2D" w:rsidP="00057F2D">
            <w:pPr>
              <w:spacing w:after="0" w:line="240" w:lineRule="auto"/>
              <w:jc w:val="center"/>
              <w:rPr>
                <w:rFonts w:ascii="Calibri" w:eastAsia="Times New Roman" w:hAnsi="Calibri" w:cs="Times New Roman"/>
                <w:color w:val="000000"/>
                <w:lang w:eastAsia="ru-RU"/>
              </w:rPr>
            </w:pPr>
            <w:r w:rsidRPr="00057F2D">
              <w:rPr>
                <w:rFonts w:ascii="Calibri" w:eastAsia="Times New Roman" w:hAnsi="Calibri" w:cs="Times New Roman"/>
                <w:color w:val="000000"/>
                <w:lang w:eastAsia="ru-RU"/>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57F2D" w:rsidRPr="00057F2D" w:rsidRDefault="00057F2D" w:rsidP="00057F2D">
            <w:pPr>
              <w:spacing w:after="0" w:line="240" w:lineRule="auto"/>
              <w:jc w:val="right"/>
              <w:rPr>
                <w:rFonts w:ascii="Calibri" w:eastAsia="Times New Roman" w:hAnsi="Calibri" w:cs="Times New Roman"/>
                <w:color w:val="000000"/>
                <w:lang w:eastAsia="ru-RU"/>
              </w:rPr>
            </w:pPr>
            <w:r w:rsidRPr="00057F2D">
              <w:rPr>
                <w:rFonts w:ascii="Calibri" w:eastAsia="Times New Roman" w:hAnsi="Calibri" w:cs="Times New Roman"/>
                <w:color w:val="000000"/>
                <w:lang w:eastAsia="ru-RU"/>
              </w:rPr>
              <w:t>5 в %</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57F2D" w:rsidRPr="00057F2D" w:rsidRDefault="00057F2D" w:rsidP="00057F2D">
            <w:pPr>
              <w:spacing w:after="0" w:line="240" w:lineRule="auto"/>
              <w:jc w:val="right"/>
              <w:rPr>
                <w:rFonts w:ascii="Calibri" w:eastAsia="Times New Roman" w:hAnsi="Calibri" w:cs="Times New Roman"/>
                <w:color w:val="000000"/>
                <w:lang w:eastAsia="ru-RU"/>
              </w:rPr>
            </w:pPr>
            <w:r w:rsidRPr="00057F2D">
              <w:rPr>
                <w:rFonts w:ascii="Calibri" w:eastAsia="Times New Roman" w:hAnsi="Calibri" w:cs="Times New Roman"/>
                <w:color w:val="000000"/>
                <w:lang w:eastAsia="ru-RU"/>
              </w:rPr>
              <w:t>Ср. балл за задание 1</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57F2D" w:rsidRPr="00057F2D" w:rsidRDefault="00057F2D" w:rsidP="00057F2D">
            <w:pPr>
              <w:spacing w:after="0" w:line="240" w:lineRule="auto"/>
              <w:jc w:val="right"/>
              <w:rPr>
                <w:rFonts w:ascii="Calibri" w:eastAsia="Times New Roman" w:hAnsi="Calibri" w:cs="Times New Roman"/>
                <w:color w:val="000000"/>
                <w:lang w:eastAsia="ru-RU"/>
              </w:rPr>
            </w:pPr>
            <w:proofErr w:type="spellStart"/>
            <w:r w:rsidRPr="00057F2D">
              <w:rPr>
                <w:rFonts w:ascii="Calibri" w:eastAsia="Times New Roman" w:hAnsi="Calibri" w:cs="Times New Roman"/>
                <w:color w:val="000000"/>
                <w:lang w:eastAsia="ru-RU"/>
              </w:rPr>
              <w:t>Ср.балл</w:t>
            </w:r>
            <w:proofErr w:type="spellEnd"/>
            <w:r w:rsidRPr="00057F2D">
              <w:rPr>
                <w:rFonts w:ascii="Calibri" w:eastAsia="Times New Roman" w:hAnsi="Calibri" w:cs="Times New Roman"/>
                <w:color w:val="000000"/>
                <w:lang w:eastAsia="ru-RU"/>
              </w:rPr>
              <w:t xml:space="preserve"> за задание 2</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057F2D" w:rsidRPr="00057F2D" w:rsidRDefault="00057F2D" w:rsidP="00057F2D">
            <w:pPr>
              <w:spacing w:after="0" w:line="240" w:lineRule="auto"/>
              <w:jc w:val="right"/>
              <w:rPr>
                <w:rFonts w:ascii="Calibri" w:eastAsia="Times New Roman" w:hAnsi="Calibri" w:cs="Times New Roman"/>
                <w:color w:val="000000"/>
                <w:lang w:eastAsia="ru-RU"/>
              </w:rPr>
            </w:pPr>
            <w:r w:rsidRPr="00057F2D">
              <w:rPr>
                <w:rFonts w:ascii="Calibri" w:eastAsia="Times New Roman" w:hAnsi="Calibri" w:cs="Times New Roman"/>
                <w:color w:val="000000"/>
                <w:lang w:eastAsia="ru-RU"/>
              </w:rPr>
              <w:t>Ср. балл за задание 3</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057F2D" w:rsidRPr="00057F2D" w:rsidRDefault="00057F2D" w:rsidP="00057F2D">
            <w:pPr>
              <w:spacing w:after="0" w:line="240" w:lineRule="auto"/>
              <w:jc w:val="center"/>
              <w:rPr>
                <w:rFonts w:ascii="Calibri" w:eastAsia="Times New Roman" w:hAnsi="Calibri" w:cs="Times New Roman"/>
                <w:color w:val="000000"/>
                <w:lang w:eastAsia="ru-RU"/>
              </w:rPr>
            </w:pPr>
            <w:r w:rsidRPr="00057F2D">
              <w:rPr>
                <w:rFonts w:ascii="Calibri" w:eastAsia="Times New Roman" w:hAnsi="Calibri" w:cs="Times New Roman"/>
                <w:color w:val="000000"/>
                <w:lang w:eastAsia="ru-RU"/>
              </w:rPr>
              <w:t>Средний балл</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rsidR="00057F2D" w:rsidRPr="00057F2D" w:rsidRDefault="00057F2D" w:rsidP="00057F2D">
            <w:pPr>
              <w:spacing w:after="0" w:line="240" w:lineRule="auto"/>
              <w:jc w:val="center"/>
              <w:rPr>
                <w:rFonts w:ascii="Calibri" w:eastAsia="Times New Roman" w:hAnsi="Calibri" w:cs="Times New Roman"/>
                <w:color w:val="000000"/>
                <w:lang w:eastAsia="ru-RU"/>
              </w:rPr>
            </w:pPr>
            <w:r w:rsidRPr="00057F2D">
              <w:rPr>
                <w:rFonts w:ascii="Calibri" w:eastAsia="Times New Roman" w:hAnsi="Calibri" w:cs="Times New Roman"/>
                <w:color w:val="000000"/>
                <w:lang w:eastAsia="ru-RU"/>
              </w:rPr>
              <w:t>Средняя отметка</w:t>
            </w:r>
          </w:p>
        </w:tc>
      </w:tr>
      <w:tr w:rsidR="0018665E" w:rsidRPr="00057F2D" w:rsidTr="00057F2D">
        <w:trPr>
          <w:trHeight w:val="12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65E" w:rsidRPr="00057F2D" w:rsidRDefault="0018665E" w:rsidP="00057F2D">
            <w:pPr>
              <w:spacing w:after="0" w:line="240" w:lineRule="auto"/>
              <w:jc w:val="center"/>
              <w:rPr>
                <w:rFonts w:ascii="Calibri" w:eastAsia="Times New Roman" w:hAnsi="Calibri" w:cs="Times New Roman"/>
                <w:color w:val="000000"/>
                <w:lang w:eastAsia="ru-RU"/>
              </w:rPr>
            </w:pPr>
          </w:p>
        </w:tc>
        <w:tc>
          <w:tcPr>
            <w:tcW w:w="1513" w:type="dxa"/>
            <w:tcBorders>
              <w:top w:val="single" w:sz="4" w:space="0" w:color="auto"/>
              <w:left w:val="nil"/>
              <w:bottom w:val="single" w:sz="4" w:space="0" w:color="auto"/>
              <w:right w:val="single" w:sz="4" w:space="0" w:color="auto"/>
            </w:tcBorders>
            <w:shd w:val="clear" w:color="auto" w:fill="auto"/>
            <w:vAlign w:val="center"/>
          </w:tcPr>
          <w:p w:rsidR="0018665E" w:rsidRPr="00057F2D" w:rsidRDefault="0018665E" w:rsidP="00057F2D">
            <w:pPr>
              <w:spacing w:after="0" w:line="240" w:lineRule="auto"/>
              <w:jc w:val="center"/>
              <w:rPr>
                <w:rFonts w:ascii="Calibri" w:eastAsia="Times New Roman" w:hAnsi="Calibri" w:cs="Times New Roman"/>
                <w:color w:val="000000"/>
                <w:lang w:eastAsia="ru-RU"/>
              </w:rPr>
            </w:pPr>
          </w:p>
        </w:tc>
        <w:tc>
          <w:tcPr>
            <w:tcW w:w="1295" w:type="dxa"/>
            <w:tcBorders>
              <w:top w:val="single" w:sz="4" w:space="0" w:color="auto"/>
              <w:left w:val="nil"/>
              <w:bottom w:val="single" w:sz="4" w:space="0" w:color="auto"/>
              <w:right w:val="single" w:sz="4" w:space="0" w:color="auto"/>
            </w:tcBorders>
            <w:shd w:val="clear" w:color="auto" w:fill="auto"/>
            <w:vAlign w:val="center"/>
          </w:tcPr>
          <w:p w:rsidR="0018665E" w:rsidRPr="00057F2D" w:rsidRDefault="0018665E" w:rsidP="00057F2D">
            <w:pPr>
              <w:spacing w:after="0" w:line="240" w:lineRule="auto"/>
              <w:jc w:val="center"/>
              <w:rPr>
                <w:rFonts w:ascii="Calibri" w:eastAsia="Times New Roman" w:hAnsi="Calibri" w:cs="Times New Roman"/>
                <w:color w:val="000000"/>
                <w:lang w:eastAsia="ru-RU"/>
              </w:rPr>
            </w:pPr>
          </w:p>
        </w:tc>
        <w:tc>
          <w:tcPr>
            <w:tcW w:w="1263" w:type="dxa"/>
            <w:tcBorders>
              <w:top w:val="single" w:sz="4" w:space="0" w:color="auto"/>
              <w:left w:val="nil"/>
              <w:bottom w:val="single" w:sz="4" w:space="0" w:color="auto"/>
              <w:right w:val="single" w:sz="4" w:space="0" w:color="auto"/>
            </w:tcBorders>
            <w:shd w:val="clear" w:color="auto" w:fill="auto"/>
            <w:vAlign w:val="center"/>
          </w:tcPr>
          <w:p w:rsidR="0018665E" w:rsidRPr="00057F2D" w:rsidRDefault="0018665E" w:rsidP="00057F2D">
            <w:pPr>
              <w:spacing w:after="0" w:line="240" w:lineRule="auto"/>
              <w:jc w:val="center"/>
              <w:rPr>
                <w:rFonts w:ascii="Calibri" w:eastAsia="Times New Roman" w:hAnsi="Calibri" w:cs="Times New Roman"/>
                <w:color w:val="000000"/>
                <w:lang w:eastAsia="ru-RU"/>
              </w:rPr>
            </w:pP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18665E" w:rsidRPr="00057F2D" w:rsidRDefault="0018665E" w:rsidP="00057F2D">
            <w:pPr>
              <w:spacing w:after="0" w:line="240" w:lineRule="auto"/>
              <w:jc w:val="center"/>
              <w:rPr>
                <w:rFonts w:ascii="Calibri" w:eastAsia="Times New Roman" w:hAnsi="Calibri" w:cs="Times New Roman"/>
                <w:color w:val="000000"/>
                <w:lang w:eastAsia="ru-R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8665E" w:rsidRPr="00057F2D" w:rsidRDefault="0018665E" w:rsidP="00057F2D">
            <w:pPr>
              <w:spacing w:after="0" w:line="240" w:lineRule="auto"/>
              <w:jc w:val="center"/>
              <w:rPr>
                <w:rFonts w:ascii="Calibri" w:eastAsia="Times New Roman" w:hAnsi="Calibri" w:cs="Times New Roman"/>
                <w:color w:val="00000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8665E" w:rsidRPr="00057F2D" w:rsidRDefault="0018665E" w:rsidP="00057F2D">
            <w:pPr>
              <w:spacing w:after="0" w:line="240" w:lineRule="auto"/>
              <w:jc w:val="center"/>
              <w:rPr>
                <w:rFonts w:ascii="Calibri" w:eastAsia="Times New Roman" w:hAnsi="Calibri" w:cs="Times New Roman"/>
                <w:color w:val="00000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8665E" w:rsidRPr="00057F2D" w:rsidRDefault="0018665E" w:rsidP="00057F2D">
            <w:pPr>
              <w:spacing w:after="0" w:line="240" w:lineRule="auto"/>
              <w:jc w:val="center"/>
              <w:rPr>
                <w:rFonts w:ascii="Calibri" w:eastAsia="Times New Roman" w:hAnsi="Calibri" w:cs="Times New Roman"/>
                <w:color w:val="00000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8665E" w:rsidRPr="00057F2D" w:rsidRDefault="0018665E" w:rsidP="00057F2D">
            <w:pPr>
              <w:spacing w:after="0" w:line="240" w:lineRule="auto"/>
              <w:jc w:val="center"/>
              <w:rPr>
                <w:rFonts w:ascii="Calibri" w:eastAsia="Times New Roman" w:hAnsi="Calibri" w:cs="Times New Roman"/>
                <w:color w:val="000000"/>
                <w:lang w:eastAsia="ru-R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8665E" w:rsidRPr="00057F2D" w:rsidRDefault="0018665E" w:rsidP="00057F2D">
            <w:pPr>
              <w:spacing w:after="0" w:line="240" w:lineRule="auto"/>
              <w:jc w:val="center"/>
              <w:rPr>
                <w:rFonts w:ascii="Calibri" w:eastAsia="Times New Roman" w:hAnsi="Calibri" w:cs="Times New Roman"/>
                <w:color w:val="00000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8665E" w:rsidRPr="00057F2D" w:rsidRDefault="0018665E" w:rsidP="00057F2D">
            <w:pPr>
              <w:spacing w:after="0" w:line="240" w:lineRule="auto"/>
              <w:jc w:val="center"/>
              <w:rPr>
                <w:rFonts w:ascii="Calibri" w:eastAsia="Times New Roman" w:hAnsi="Calibri" w:cs="Times New Roman"/>
                <w:color w:val="00000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8665E" w:rsidRPr="00057F2D" w:rsidRDefault="0018665E" w:rsidP="00057F2D">
            <w:pPr>
              <w:spacing w:after="0" w:line="240" w:lineRule="auto"/>
              <w:jc w:val="right"/>
              <w:rPr>
                <w:rFonts w:ascii="Calibri" w:eastAsia="Times New Roman" w:hAnsi="Calibri" w:cs="Times New Roman"/>
                <w:color w:val="000000"/>
                <w:lang w:eastAsia="ru-RU"/>
              </w:rPr>
            </w:pPr>
          </w:p>
        </w:tc>
        <w:tc>
          <w:tcPr>
            <w:tcW w:w="989" w:type="dxa"/>
            <w:tcBorders>
              <w:top w:val="single" w:sz="4" w:space="0" w:color="auto"/>
              <w:left w:val="nil"/>
              <w:bottom w:val="single" w:sz="4" w:space="0" w:color="auto"/>
              <w:right w:val="single" w:sz="4" w:space="0" w:color="auto"/>
            </w:tcBorders>
            <w:shd w:val="clear" w:color="auto" w:fill="auto"/>
            <w:noWrap/>
            <w:vAlign w:val="center"/>
          </w:tcPr>
          <w:p w:rsidR="0018665E" w:rsidRPr="000A4E07" w:rsidRDefault="0018665E" w:rsidP="00057F2D">
            <w:pPr>
              <w:spacing w:after="0" w:line="240" w:lineRule="auto"/>
              <w:jc w:val="right"/>
              <w:rPr>
                <w:rFonts w:ascii="Calibri" w:eastAsia="Times New Roman" w:hAnsi="Calibri" w:cs="Times New Roman"/>
                <w:color w:val="000000"/>
                <w:lang w:val="en-US" w:eastAsia="ru-RU"/>
              </w:rPr>
            </w:pPr>
          </w:p>
        </w:tc>
        <w:tc>
          <w:tcPr>
            <w:tcW w:w="989" w:type="dxa"/>
            <w:tcBorders>
              <w:top w:val="single" w:sz="4" w:space="0" w:color="auto"/>
              <w:left w:val="nil"/>
              <w:bottom w:val="single" w:sz="4" w:space="0" w:color="auto"/>
              <w:right w:val="single" w:sz="4" w:space="0" w:color="auto"/>
            </w:tcBorders>
            <w:shd w:val="clear" w:color="auto" w:fill="auto"/>
            <w:noWrap/>
            <w:vAlign w:val="center"/>
          </w:tcPr>
          <w:p w:rsidR="0018665E" w:rsidRPr="00057F2D" w:rsidRDefault="0018665E" w:rsidP="00057F2D">
            <w:pPr>
              <w:spacing w:after="0" w:line="240" w:lineRule="auto"/>
              <w:jc w:val="right"/>
              <w:rPr>
                <w:rFonts w:ascii="Calibri" w:eastAsia="Times New Roman" w:hAnsi="Calibri" w:cs="Times New Roman"/>
                <w:color w:val="000000"/>
                <w:lang w:eastAsia="ru-RU"/>
              </w:rPr>
            </w:pPr>
          </w:p>
        </w:tc>
        <w:tc>
          <w:tcPr>
            <w:tcW w:w="989" w:type="dxa"/>
            <w:tcBorders>
              <w:top w:val="single" w:sz="4" w:space="0" w:color="auto"/>
              <w:left w:val="nil"/>
              <w:bottom w:val="single" w:sz="4" w:space="0" w:color="auto"/>
              <w:right w:val="single" w:sz="4" w:space="0" w:color="auto"/>
            </w:tcBorders>
            <w:shd w:val="clear" w:color="auto" w:fill="auto"/>
            <w:noWrap/>
            <w:vAlign w:val="center"/>
          </w:tcPr>
          <w:p w:rsidR="0018665E" w:rsidRPr="00057F2D" w:rsidRDefault="0018665E" w:rsidP="00057F2D">
            <w:pPr>
              <w:spacing w:after="0" w:line="240" w:lineRule="auto"/>
              <w:jc w:val="right"/>
              <w:rPr>
                <w:rFonts w:ascii="Calibri" w:eastAsia="Times New Roman" w:hAnsi="Calibri" w:cs="Times New Roman"/>
                <w:color w:val="000000"/>
                <w:lang w:eastAsia="ru-RU"/>
              </w:rPr>
            </w:pPr>
          </w:p>
        </w:tc>
        <w:tc>
          <w:tcPr>
            <w:tcW w:w="1037" w:type="dxa"/>
            <w:tcBorders>
              <w:top w:val="single" w:sz="4" w:space="0" w:color="auto"/>
              <w:left w:val="nil"/>
              <w:bottom w:val="single" w:sz="4" w:space="0" w:color="auto"/>
              <w:right w:val="single" w:sz="4" w:space="0" w:color="auto"/>
            </w:tcBorders>
            <w:shd w:val="clear" w:color="auto" w:fill="auto"/>
            <w:noWrap/>
            <w:vAlign w:val="center"/>
          </w:tcPr>
          <w:p w:rsidR="0018665E" w:rsidRPr="00057F2D" w:rsidRDefault="0018665E" w:rsidP="00057F2D">
            <w:pPr>
              <w:spacing w:after="0" w:line="240" w:lineRule="auto"/>
              <w:jc w:val="center"/>
              <w:rPr>
                <w:rFonts w:ascii="Calibri" w:eastAsia="Times New Roman" w:hAnsi="Calibri" w:cs="Times New Roman"/>
                <w:color w:val="000000"/>
                <w:lang w:eastAsia="ru-RU"/>
              </w:rPr>
            </w:pPr>
          </w:p>
        </w:tc>
        <w:tc>
          <w:tcPr>
            <w:tcW w:w="599" w:type="dxa"/>
            <w:tcBorders>
              <w:top w:val="single" w:sz="4" w:space="0" w:color="auto"/>
              <w:left w:val="nil"/>
              <w:bottom w:val="single" w:sz="4" w:space="0" w:color="auto"/>
              <w:right w:val="single" w:sz="4" w:space="0" w:color="auto"/>
            </w:tcBorders>
            <w:shd w:val="clear" w:color="auto" w:fill="auto"/>
            <w:noWrap/>
            <w:vAlign w:val="center"/>
          </w:tcPr>
          <w:p w:rsidR="0018665E" w:rsidRPr="00057F2D" w:rsidRDefault="0018665E" w:rsidP="00057F2D">
            <w:pPr>
              <w:spacing w:after="0" w:line="240" w:lineRule="auto"/>
              <w:jc w:val="center"/>
              <w:rPr>
                <w:rFonts w:ascii="Calibri" w:eastAsia="Times New Roman" w:hAnsi="Calibri" w:cs="Times New Roman"/>
                <w:color w:val="000000"/>
                <w:lang w:eastAsia="ru-RU"/>
              </w:rPr>
            </w:pPr>
          </w:p>
        </w:tc>
      </w:tr>
    </w:tbl>
    <w:p w:rsidR="00057F2D" w:rsidRDefault="00057F2D" w:rsidP="0056256D">
      <w:pPr>
        <w:pStyle w:val="a"/>
        <w:numPr>
          <w:ilvl w:val="0"/>
          <w:numId w:val="0"/>
        </w:numPr>
        <w:tabs>
          <w:tab w:val="left" w:pos="0"/>
        </w:tabs>
        <w:ind w:firstLine="709"/>
        <w:rPr>
          <w:u w:val="single"/>
        </w:rPr>
      </w:pPr>
    </w:p>
    <w:p w:rsidR="00057F2D" w:rsidRPr="00057F2D" w:rsidRDefault="00057F2D" w:rsidP="0056256D">
      <w:pPr>
        <w:pStyle w:val="a"/>
        <w:numPr>
          <w:ilvl w:val="0"/>
          <w:numId w:val="0"/>
        </w:numPr>
        <w:tabs>
          <w:tab w:val="left" w:pos="0"/>
        </w:tabs>
        <w:ind w:firstLine="709"/>
      </w:pPr>
    </w:p>
    <w:p w:rsidR="00057F2D" w:rsidRPr="00C8050E" w:rsidRDefault="00057F2D" w:rsidP="0056256D">
      <w:pPr>
        <w:pStyle w:val="a"/>
        <w:numPr>
          <w:ilvl w:val="0"/>
          <w:numId w:val="0"/>
        </w:numPr>
        <w:tabs>
          <w:tab w:val="left" w:pos="0"/>
        </w:tabs>
        <w:ind w:firstLine="709"/>
      </w:pPr>
    </w:p>
    <w:p w:rsidR="00B355D5" w:rsidRPr="00B355D5" w:rsidRDefault="00B355D5"/>
    <w:sectPr w:rsidR="00B355D5" w:rsidRPr="00B355D5" w:rsidSect="00057F2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1414F"/>
    <w:multiLevelType w:val="hybridMultilevel"/>
    <w:tmpl w:val="D4EC22AA"/>
    <w:lvl w:ilvl="0" w:tplc="041900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867C65"/>
    <w:multiLevelType w:val="hybridMultilevel"/>
    <w:tmpl w:val="2CE48F2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390AAD"/>
    <w:multiLevelType w:val="hybridMultilevel"/>
    <w:tmpl w:val="1CD80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E403A6"/>
    <w:multiLevelType w:val="hybridMultilevel"/>
    <w:tmpl w:val="9A1CCDF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E739A"/>
    <w:multiLevelType w:val="hybridMultilevel"/>
    <w:tmpl w:val="60B46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D71217"/>
    <w:multiLevelType w:val="hybridMultilevel"/>
    <w:tmpl w:val="4A180D9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3E6B6C"/>
    <w:multiLevelType w:val="hybridMultilevel"/>
    <w:tmpl w:val="A6E0548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8E283D"/>
    <w:multiLevelType w:val="hybridMultilevel"/>
    <w:tmpl w:val="5302D9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5B606C"/>
    <w:multiLevelType w:val="hybridMultilevel"/>
    <w:tmpl w:val="D41AA18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6322E8"/>
    <w:multiLevelType w:val="hybridMultilevel"/>
    <w:tmpl w:val="A6F47D2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A6648D"/>
    <w:multiLevelType w:val="hybridMultilevel"/>
    <w:tmpl w:val="2C12FD9C"/>
    <w:lvl w:ilvl="0" w:tplc="9B9644B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114227"/>
    <w:multiLevelType w:val="hybridMultilevel"/>
    <w:tmpl w:val="ACE0A1C0"/>
    <w:lvl w:ilvl="0" w:tplc="DD9680B4">
      <w:start w:val="1"/>
      <w:numFmt w:val="decimal"/>
      <w:pStyle w:val="a"/>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FE105E9"/>
    <w:multiLevelType w:val="hybridMultilevel"/>
    <w:tmpl w:val="9BE07602"/>
    <w:lvl w:ilvl="0" w:tplc="D4986A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29A0309"/>
    <w:multiLevelType w:val="hybridMultilevel"/>
    <w:tmpl w:val="4EF20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D11E76"/>
    <w:multiLevelType w:val="hybridMultilevel"/>
    <w:tmpl w:val="877E69B0"/>
    <w:lvl w:ilvl="0" w:tplc="E306129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97D26AC"/>
    <w:multiLevelType w:val="hybridMultilevel"/>
    <w:tmpl w:val="00BC66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62411E"/>
    <w:multiLevelType w:val="hybridMultilevel"/>
    <w:tmpl w:val="E8F25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857259"/>
    <w:multiLevelType w:val="hybridMultilevel"/>
    <w:tmpl w:val="18EC9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14"/>
  </w:num>
  <w:num w:numId="5">
    <w:abstractNumId w:val="10"/>
  </w:num>
  <w:num w:numId="6">
    <w:abstractNumId w:val="2"/>
  </w:num>
  <w:num w:numId="7">
    <w:abstractNumId w:val="17"/>
  </w:num>
  <w:num w:numId="8">
    <w:abstractNumId w:val="12"/>
  </w:num>
  <w:num w:numId="9">
    <w:abstractNumId w:val="11"/>
    <w:lvlOverride w:ilvl="0">
      <w:startOverride w:val="1"/>
    </w:lvlOverride>
  </w:num>
  <w:num w:numId="10">
    <w:abstractNumId w:val="3"/>
  </w:num>
  <w:num w:numId="11">
    <w:abstractNumId w:val="15"/>
  </w:num>
  <w:num w:numId="12">
    <w:abstractNumId w:val="7"/>
  </w:num>
  <w:num w:numId="13">
    <w:abstractNumId w:val="9"/>
  </w:num>
  <w:num w:numId="14">
    <w:abstractNumId w:val="1"/>
  </w:num>
  <w:num w:numId="15">
    <w:abstractNumId w:val="5"/>
  </w:num>
  <w:num w:numId="16">
    <w:abstractNumId w:val="6"/>
  </w:num>
  <w:num w:numId="17">
    <w:abstractNumId w:val="8"/>
  </w:num>
  <w:num w:numId="18">
    <w:abstractNumId w:val="0"/>
  </w:num>
  <w:num w:numId="19">
    <w:abstractNumId w:val="4"/>
  </w:num>
  <w:num w:numId="20">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D5"/>
    <w:rsid w:val="00003F61"/>
    <w:rsid w:val="000106B9"/>
    <w:rsid w:val="00057C57"/>
    <w:rsid w:val="00057F2D"/>
    <w:rsid w:val="000A4E07"/>
    <w:rsid w:val="000C49B7"/>
    <w:rsid w:val="000F774A"/>
    <w:rsid w:val="00165D83"/>
    <w:rsid w:val="0018665E"/>
    <w:rsid w:val="00197BAF"/>
    <w:rsid w:val="00197D88"/>
    <w:rsid w:val="002401F6"/>
    <w:rsid w:val="00240B64"/>
    <w:rsid w:val="00280614"/>
    <w:rsid w:val="002A4E66"/>
    <w:rsid w:val="002E1A01"/>
    <w:rsid w:val="00300FA5"/>
    <w:rsid w:val="00374AE2"/>
    <w:rsid w:val="003A3148"/>
    <w:rsid w:val="003E55C2"/>
    <w:rsid w:val="00454591"/>
    <w:rsid w:val="00473C7F"/>
    <w:rsid w:val="0056256D"/>
    <w:rsid w:val="005735D1"/>
    <w:rsid w:val="005A5C78"/>
    <w:rsid w:val="006278B9"/>
    <w:rsid w:val="00646492"/>
    <w:rsid w:val="006805DA"/>
    <w:rsid w:val="006D7089"/>
    <w:rsid w:val="006F76B8"/>
    <w:rsid w:val="0071232D"/>
    <w:rsid w:val="007B0529"/>
    <w:rsid w:val="008216D3"/>
    <w:rsid w:val="00846AC1"/>
    <w:rsid w:val="00866C24"/>
    <w:rsid w:val="008E2EC1"/>
    <w:rsid w:val="008F7843"/>
    <w:rsid w:val="009B12B6"/>
    <w:rsid w:val="009B6F80"/>
    <w:rsid w:val="009C178B"/>
    <w:rsid w:val="009D1CFE"/>
    <w:rsid w:val="009F3200"/>
    <w:rsid w:val="009F7E2A"/>
    <w:rsid w:val="00B355D5"/>
    <w:rsid w:val="00B64337"/>
    <w:rsid w:val="00BD5374"/>
    <w:rsid w:val="00C1249A"/>
    <w:rsid w:val="00C62EC1"/>
    <w:rsid w:val="00CF5586"/>
    <w:rsid w:val="00D16F71"/>
    <w:rsid w:val="00DB6F92"/>
    <w:rsid w:val="00E41059"/>
    <w:rsid w:val="00ED31B9"/>
    <w:rsid w:val="00F460BC"/>
    <w:rsid w:val="00FA1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1431A-F328-43CB-8B7C-AA75A900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FA1AFC"/>
    <w:pPr>
      <w:keepNext/>
      <w:keepLines/>
      <w:spacing w:before="240" w:after="0" w:line="300" w:lineRule="exact"/>
      <w:ind w:firstLine="709"/>
      <w:jc w:val="both"/>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0"/>
    <w:next w:val="a0"/>
    <w:link w:val="20"/>
    <w:uiPriority w:val="9"/>
    <w:unhideWhenUsed/>
    <w:qFormat/>
    <w:rsid w:val="00FA1AFC"/>
    <w:pPr>
      <w:keepNext/>
      <w:keepLines/>
      <w:spacing w:before="240" w:after="0" w:line="240" w:lineRule="auto"/>
      <w:ind w:firstLine="709"/>
      <w:jc w:val="center"/>
      <w:outlineLvl w:val="1"/>
    </w:pPr>
    <w:rPr>
      <w:rFonts w:ascii="Times New Roman" w:eastAsiaTheme="majorEastAsia" w:hAnsi="Times New Roman" w:cs="Times New Roman"/>
      <w:b/>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Номера"/>
    <w:basedOn w:val="a4"/>
    <w:link w:val="a5"/>
    <w:qFormat/>
    <w:rsid w:val="00B355D5"/>
    <w:pPr>
      <w:numPr>
        <w:numId w:val="1"/>
      </w:numPr>
      <w:spacing w:after="20" w:line="300" w:lineRule="exact"/>
      <w:jc w:val="both"/>
    </w:pPr>
    <w:rPr>
      <w:rFonts w:ascii="Times New Roman" w:eastAsiaTheme="minorEastAsia" w:hAnsi="Times New Roman" w:cs="Times New Roman"/>
      <w:sz w:val="24"/>
      <w:szCs w:val="24"/>
      <w:lang w:eastAsia="ru-RU"/>
    </w:rPr>
  </w:style>
  <w:style w:type="character" w:customStyle="1" w:styleId="a5">
    <w:name w:val="Номера Знак"/>
    <w:basedOn w:val="a1"/>
    <w:link w:val="a"/>
    <w:rsid w:val="00B355D5"/>
    <w:rPr>
      <w:rFonts w:ascii="Times New Roman" w:eastAsiaTheme="minorEastAsia" w:hAnsi="Times New Roman" w:cs="Times New Roman"/>
      <w:sz w:val="24"/>
      <w:szCs w:val="24"/>
      <w:lang w:eastAsia="ru-RU"/>
    </w:rPr>
  </w:style>
  <w:style w:type="paragraph" w:styleId="a4">
    <w:name w:val="List Paragraph"/>
    <w:basedOn w:val="a0"/>
    <w:uiPriority w:val="34"/>
    <w:qFormat/>
    <w:rsid w:val="00B355D5"/>
    <w:pPr>
      <w:ind w:left="720"/>
      <w:contextualSpacing/>
    </w:pPr>
  </w:style>
  <w:style w:type="character" w:customStyle="1" w:styleId="dash041e005f0431005f044b005f0447005f043d005f044b005f0439005f005fchar1char1">
    <w:name w:val="dash041e_005f0431_005f044b_005f0447_005f043d_005f044b_005f0439_005f_005fchar1__char1"/>
    <w:basedOn w:val="a1"/>
    <w:rsid w:val="00473C7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473C7F"/>
    <w:pPr>
      <w:spacing w:after="0" w:line="240" w:lineRule="auto"/>
    </w:pPr>
    <w:rPr>
      <w:rFonts w:ascii="Times New Roman" w:eastAsia="Times New Roman" w:hAnsi="Times New Roman" w:cs="Times New Roman"/>
      <w:sz w:val="24"/>
      <w:szCs w:val="24"/>
      <w:lang w:eastAsia="ru-RU"/>
    </w:rPr>
  </w:style>
  <w:style w:type="table" w:styleId="a6">
    <w:name w:val="Table Grid"/>
    <w:basedOn w:val="a2"/>
    <w:uiPriority w:val="59"/>
    <w:rsid w:val="00DB6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FA1AFC"/>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
    <w:rsid w:val="00FA1AFC"/>
    <w:rPr>
      <w:rFonts w:ascii="Times New Roman" w:eastAsiaTheme="majorEastAsia" w:hAnsi="Times New Roman" w:cs="Times New Roman"/>
      <w:b/>
      <w:sz w:val="26"/>
      <w:szCs w:val="26"/>
      <w:lang w:eastAsia="ru-RU"/>
    </w:rPr>
  </w:style>
  <w:style w:type="character" w:styleId="a7">
    <w:name w:val="Hyperlink"/>
    <w:basedOn w:val="a1"/>
    <w:uiPriority w:val="99"/>
    <w:unhideWhenUsed/>
    <w:rsid w:val="00FA1A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84876">
      <w:bodyDiv w:val="1"/>
      <w:marLeft w:val="0"/>
      <w:marRight w:val="0"/>
      <w:marTop w:val="0"/>
      <w:marBottom w:val="0"/>
      <w:divBdr>
        <w:top w:val="none" w:sz="0" w:space="0" w:color="auto"/>
        <w:left w:val="none" w:sz="0" w:space="0" w:color="auto"/>
        <w:bottom w:val="none" w:sz="0" w:space="0" w:color="auto"/>
        <w:right w:val="none" w:sz="0" w:space="0" w:color="auto"/>
      </w:divBdr>
    </w:div>
    <w:div w:id="384568972">
      <w:bodyDiv w:val="1"/>
      <w:marLeft w:val="0"/>
      <w:marRight w:val="0"/>
      <w:marTop w:val="0"/>
      <w:marBottom w:val="0"/>
      <w:divBdr>
        <w:top w:val="none" w:sz="0" w:space="0" w:color="auto"/>
        <w:left w:val="none" w:sz="0" w:space="0" w:color="auto"/>
        <w:bottom w:val="none" w:sz="0" w:space="0" w:color="auto"/>
        <w:right w:val="none" w:sz="0" w:space="0" w:color="auto"/>
      </w:divBdr>
    </w:div>
    <w:div w:id="631443489">
      <w:bodyDiv w:val="1"/>
      <w:marLeft w:val="0"/>
      <w:marRight w:val="0"/>
      <w:marTop w:val="0"/>
      <w:marBottom w:val="0"/>
      <w:divBdr>
        <w:top w:val="none" w:sz="0" w:space="0" w:color="auto"/>
        <w:left w:val="none" w:sz="0" w:space="0" w:color="auto"/>
        <w:bottom w:val="none" w:sz="0" w:space="0" w:color="auto"/>
        <w:right w:val="none" w:sz="0" w:space="0" w:color="auto"/>
      </w:divBdr>
    </w:div>
    <w:div w:id="952829419">
      <w:bodyDiv w:val="1"/>
      <w:marLeft w:val="0"/>
      <w:marRight w:val="0"/>
      <w:marTop w:val="0"/>
      <w:marBottom w:val="0"/>
      <w:divBdr>
        <w:top w:val="none" w:sz="0" w:space="0" w:color="auto"/>
        <w:left w:val="none" w:sz="0" w:space="0" w:color="auto"/>
        <w:bottom w:val="none" w:sz="0" w:space="0" w:color="auto"/>
        <w:right w:val="none" w:sz="0" w:space="0" w:color="auto"/>
      </w:divBdr>
    </w:div>
    <w:div w:id="1033387085">
      <w:bodyDiv w:val="1"/>
      <w:marLeft w:val="0"/>
      <w:marRight w:val="0"/>
      <w:marTop w:val="0"/>
      <w:marBottom w:val="0"/>
      <w:divBdr>
        <w:top w:val="none" w:sz="0" w:space="0" w:color="auto"/>
        <w:left w:val="none" w:sz="0" w:space="0" w:color="auto"/>
        <w:bottom w:val="none" w:sz="0" w:space="0" w:color="auto"/>
        <w:right w:val="none" w:sz="0" w:space="0" w:color="auto"/>
      </w:divBdr>
    </w:div>
    <w:div w:id="1689982350">
      <w:bodyDiv w:val="1"/>
      <w:marLeft w:val="0"/>
      <w:marRight w:val="0"/>
      <w:marTop w:val="0"/>
      <w:marBottom w:val="0"/>
      <w:divBdr>
        <w:top w:val="none" w:sz="0" w:space="0" w:color="auto"/>
        <w:left w:val="none" w:sz="0" w:space="0" w:color="auto"/>
        <w:bottom w:val="none" w:sz="0" w:space="0" w:color="auto"/>
        <w:right w:val="none" w:sz="0" w:space="0" w:color="auto"/>
      </w:divBdr>
    </w:div>
    <w:div w:id="176364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hekerda@gymn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kerda@gymn24.ru" TargetMode="External"/><Relationship Id="rId11" Type="http://schemas.openxmlformats.org/officeDocument/2006/relationships/theme" Target="theme/theme1.xml"/><Relationship Id="rId5" Type="http://schemas.openxmlformats.org/officeDocument/2006/relationships/hyperlink" Target="http://schoolinfo.spb.ru/deyatelnost-imts/struktura-i-napravldeyat/napravleniya-deyatelnosti/metodicheskie-ob-edineniya/inostrannykh-yazyk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13</Pages>
  <Words>2803</Words>
  <Characters>15983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Чекерда</dc:creator>
  <cp:keywords/>
  <dc:description/>
  <cp:lastModifiedBy>Елена Чекерда</cp:lastModifiedBy>
  <cp:revision>47</cp:revision>
  <dcterms:created xsi:type="dcterms:W3CDTF">2019-01-25T07:18:00Z</dcterms:created>
  <dcterms:modified xsi:type="dcterms:W3CDTF">2020-01-10T12:51:00Z</dcterms:modified>
</cp:coreProperties>
</file>